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41203035896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Siltummezglu uzstādīšana daudzdzīvokļu mājās Sabilē, Talsu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TNS 2026/25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