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6D22A" w14:textId="77777777" w:rsidR="008C0446" w:rsidRPr="00CE5993" w:rsidRDefault="00725F87" w:rsidP="002F660E">
      <w:pPr>
        <w:jc w:val="center"/>
        <w:rPr>
          <w:b/>
        </w:rPr>
      </w:pPr>
      <w:r w:rsidRPr="00CE5993">
        <w:rPr>
          <w:b/>
          <w:noProof/>
        </w:rPr>
        <w:drawing>
          <wp:inline distT="0" distB="0" distL="0" distR="0" wp14:anchorId="70C60A3C" wp14:editId="788380C0">
            <wp:extent cx="4381500" cy="1323975"/>
            <wp:effectExtent l="0" t="0" r="0" b="9525"/>
            <wp:docPr id="2068100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100135"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381500" cy="1323975"/>
                    </a:xfrm>
                    <a:prstGeom prst="rect">
                      <a:avLst/>
                    </a:prstGeom>
                    <a:noFill/>
                    <a:ln>
                      <a:noFill/>
                    </a:ln>
                  </pic:spPr>
                </pic:pic>
              </a:graphicData>
            </a:graphic>
          </wp:inline>
        </w:drawing>
      </w:r>
    </w:p>
    <w:p w14:paraId="35F94583" w14:textId="77777777" w:rsidR="001572D7" w:rsidRPr="00CE5993" w:rsidRDefault="00725F87" w:rsidP="002F660E">
      <w:pPr>
        <w:jc w:val="center"/>
        <w:rPr>
          <w:b/>
        </w:rPr>
      </w:pPr>
      <w:r w:rsidRPr="00CE5993">
        <w:rPr>
          <w:b/>
        </w:rPr>
        <w:t>LĪGUMS</w:t>
      </w:r>
    </w:p>
    <w:p w14:paraId="36EC8B88" w14:textId="77777777" w:rsidR="0046352C" w:rsidRPr="00C83348" w:rsidRDefault="00725F87" w:rsidP="0046352C">
      <w:pPr>
        <w:jc w:val="center"/>
        <w:rPr>
          <w:b/>
          <w:bCs/>
        </w:rPr>
      </w:pPr>
      <w:r>
        <w:rPr>
          <w:b/>
          <w:bCs/>
        </w:rPr>
        <w:t>Par i</w:t>
      </w:r>
      <w:r w:rsidRPr="008D72B3">
        <w:rPr>
          <w:b/>
          <w:bCs/>
        </w:rPr>
        <w:t>espieddarbu un informatīvo materiālu izgatavošan</w:t>
      </w:r>
      <w:r>
        <w:rPr>
          <w:b/>
          <w:bCs/>
        </w:rPr>
        <w:t>u</w:t>
      </w:r>
      <w:r w:rsidRPr="008D72B3">
        <w:rPr>
          <w:b/>
          <w:bCs/>
        </w:rPr>
        <w:t xml:space="preserve"> un piegād</w:t>
      </w:r>
      <w:r>
        <w:rPr>
          <w:b/>
          <w:bCs/>
        </w:rPr>
        <w:t>i</w:t>
      </w:r>
    </w:p>
    <w:p w14:paraId="2BB1AB30" w14:textId="77777777" w:rsidR="0046352C" w:rsidRDefault="00725F87" w:rsidP="0046352C">
      <w:pPr>
        <w:jc w:val="center"/>
        <w:rPr>
          <w:b/>
          <w:bCs/>
        </w:rPr>
      </w:pPr>
      <w:r w:rsidRPr="00C83348">
        <w:rPr>
          <w:b/>
          <w:bCs/>
        </w:rPr>
        <w:t>(iepirkuma ID Nr. JNP 2026/7</w:t>
      </w:r>
      <w:r>
        <w:rPr>
          <w:b/>
          <w:bCs/>
        </w:rPr>
        <w:t>4</w:t>
      </w:r>
      <w:r w:rsidRPr="009413F7">
        <w:rPr>
          <w:b/>
          <w:bCs/>
        </w:rPr>
        <w:t>)</w:t>
      </w:r>
    </w:p>
    <w:p w14:paraId="5A010E8D" w14:textId="77777777" w:rsidR="00982ABA" w:rsidRDefault="00725F87" w:rsidP="00982ABA">
      <w:pPr>
        <w:jc w:val="center"/>
        <w:rPr>
          <w:b/>
        </w:rPr>
      </w:pPr>
      <w:r w:rsidRPr="006F1372">
        <w:rPr>
          <w:b/>
        </w:rPr>
        <w:t>2.daļa</w:t>
      </w:r>
      <w:r>
        <w:rPr>
          <w:b/>
        </w:rPr>
        <w:t>.</w:t>
      </w:r>
      <w:r w:rsidRPr="006F1372">
        <w:rPr>
          <w:b/>
        </w:rPr>
        <w:t>Atmiņas spēles komplektu izgatavošana un piegāde</w:t>
      </w:r>
    </w:p>
    <w:p w14:paraId="75982750" w14:textId="77777777" w:rsidR="0046352C" w:rsidRPr="00FF403C" w:rsidRDefault="0046352C" w:rsidP="00982ABA">
      <w:pPr>
        <w:jc w:val="center"/>
        <w:rPr>
          <w:b/>
        </w:rPr>
      </w:pPr>
    </w:p>
    <w:p w14:paraId="69291E13" w14:textId="77777777" w:rsidR="00982ABA" w:rsidRPr="00CE5993" w:rsidRDefault="00982ABA" w:rsidP="002F660E">
      <w:pPr>
        <w:tabs>
          <w:tab w:val="left" w:pos="7513"/>
        </w:tabs>
        <w:jc w:val="both"/>
        <w:rPr>
          <w:sz w:val="22"/>
          <w:szCs w:val="22"/>
        </w:rPr>
      </w:pP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5043"/>
        <w:gridCol w:w="4072"/>
      </w:tblGrid>
      <w:tr w:rsidR="00B033E2" w14:paraId="1937F33F" w14:textId="77777777" w:rsidTr="005875B3">
        <w:trPr>
          <w:tblCellSpacing w:w="0" w:type="dxa"/>
        </w:trPr>
        <w:tc>
          <w:tcPr>
            <w:tcW w:w="0" w:type="auto"/>
            <w:vAlign w:val="center"/>
            <w:hideMark/>
          </w:tcPr>
          <w:p w14:paraId="69739C09" w14:textId="77777777" w:rsidR="0046352C" w:rsidRPr="00F87C0C" w:rsidRDefault="00725F87" w:rsidP="005875B3">
            <w:r w:rsidRPr="00F87C0C">
              <w:rPr>
                <w:noProof/>
              </w:rPr>
              <w:t>Datums skatāms laika zīmogā</w:t>
            </w:r>
          </w:p>
        </w:tc>
        <w:tc>
          <w:tcPr>
            <w:tcW w:w="0" w:type="auto"/>
            <w:vAlign w:val="center"/>
            <w:hideMark/>
          </w:tcPr>
          <w:p w14:paraId="1335FD02" w14:textId="77777777" w:rsidR="0046352C" w:rsidRPr="00F87C0C" w:rsidRDefault="00725F87" w:rsidP="005875B3">
            <w:r w:rsidRPr="00F87C0C">
              <w:t>Nr.</w:t>
            </w:r>
            <w:r w:rsidRPr="00F87C0C">
              <w:rPr>
                <w:noProof/>
              </w:rPr>
              <w:t>JNP/5-34.2.3/26/159</w:t>
            </w:r>
            <w:r w:rsidRPr="00F87C0C">
              <w:t>​</w:t>
            </w:r>
          </w:p>
        </w:tc>
      </w:tr>
    </w:tbl>
    <w:p w14:paraId="127B703C" w14:textId="77777777" w:rsidR="002F660E" w:rsidRPr="00CE5993" w:rsidRDefault="002F660E" w:rsidP="002F660E"/>
    <w:p w14:paraId="248D780E" w14:textId="77777777" w:rsidR="008C0446" w:rsidRPr="004F736A" w:rsidRDefault="00725F87" w:rsidP="008C0446">
      <w:pPr>
        <w:ind w:firstLine="720"/>
        <w:jc w:val="both"/>
      </w:pPr>
      <w:r w:rsidRPr="00CE5993">
        <w:rPr>
          <w:b/>
        </w:rPr>
        <w:t>Jelgavas novada pašvaldība</w:t>
      </w:r>
      <w:r w:rsidRPr="00CE5993">
        <w:rPr>
          <w:bCs/>
        </w:rPr>
        <w:t xml:space="preserve">, reģistrācijas Nr. 90009118031, juridiskā adrese: Pasta 37, Jelgava, LV-3001  (turpmāk - </w:t>
      </w:r>
      <w:r w:rsidRPr="00CE5993">
        <w:rPr>
          <w:b/>
        </w:rPr>
        <w:t>Pasūtītājs</w:t>
      </w:r>
      <w:r w:rsidRPr="00CE5993">
        <w:rPr>
          <w:bCs/>
        </w:rPr>
        <w:t xml:space="preserve">), kuru pārstāv izpilddirektors Gatis Ģērmanis, kurš darbojas saskaņā ar Jelgavas novada pašvaldības 2023. gada 5. jūnija saistošajiem noteikumiem Nr. 10 “Jelgavas novada </w:t>
      </w:r>
      <w:r w:rsidRPr="004F736A">
        <w:rPr>
          <w:bCs/>
        </w:rPr>
        <w:t xml:space="preserve">pašvaldības nolikums”, no vienas puses, </w:t>
      </w:r>
      <w:r w:rsidRPr="004F736A">
        <w:t xml:space="preserve">un  </w:t>
      </w:r>
    </w:p>
    <w:p w14:paraId="624364C9" w14:textId="77777777" w:rsidR="008C0446" w:rsidRPr="00CE5993" w:rsidRDefault="00725F87" w:rsidP="008C0446">
      <w:pPr>
        <w:ind w:firstLine="851"/>
        <w:jc w:val="both"/>
        <w:rPr>
          <w:shd w:val="clear" w:color="auto" w:fill="FFFFFF"/>
        </w:rPr>
      </w:pPr>
      <w:r w:rsidRPr="004F736A">
        <w:rPr>
          <w:b/>
          <w:bCs/>
          <w:shd w:val="clear" w:color="auto" w:fill="FFFFFF"/>
        </w:rPr>
        <w:t xml:space="preserve"> </w:t>
      </w:r>
      <w:r w:rsidR="004F736A" w:rsidRPr="006A2094">
        <w:rPr>
          <w:b/>
          <w:bCs/>
          <w:shd w:val="clear" w:color="auto" w:fill="FFFFFF"/>
        </w:rPr>
        <w:t xml:space="preserve">SIA </w:t>
      </w:r>
      <w:r w:rsidR="00E635ED" w:rsidRPr="006A2094">
        <w:rPr>
          <w:b/>
          <w:bCs/>
          <w:shd w:val="clear" w:color="auto" w:fill="FFFFFF"/>
        </w:rPr>
        <w:t>“AIS Druka”</w:t>
      </w:r>
      <w:r w:rsidRPr="00CE5993">
        <w:rPr>
          <w:b/>
          <w:bCs/>
        </w:rPr>
        <w:t xml:space="preserve">, </w:t>
      </w:r>
      <w:r w:rsidRPr="00CE5993">
        <w:rPr>
          <w:shd w:val="clear" w:color="auto" w:fill="FFFFFF"/>
        </w:rPr>
        <w:t>reģistrācijas Nr.</w:t>
      </w:r>
      <w:r w:rsidRPr="00CE5993">
        <w:t xml:space="preserve"> </w:t>
      </w:r>
      <w:r w:rsidR="00E635ED" w:rsidRPr="00E635ED">
        <w:rPr>
          <w:lang w:eastAsia="en-US"/>
        </w:rPr>
        <w:t>45403019937</w:t>
      </w:r>
      <w:r w:rsidRPr="00CE5993">
        <w:t xml:space="preserve">, </w:t>
      </w:r>
      <w:r w:rsidRPr="00CE5993">
        <w:rPr>
          <w:shd w:val="clear" w:color="auto" w:fill="FFFFFF"/>
        </w:rPr>
        <w:t xml:space="preserve">juridiskā adrese: </w:t>
      </w:r>
      <w:r w:rsidR="00E635ED" w:rsidRPr="00E635ED">
        <w:rPr>
          <w:color w:val="1C1714"/>
          <w:shd w:val="clear" w:color="auto" w:fill="FFFFFF"/>
        </w:rPr>
        <w:t>Katoļu iela 6-1, Jelgava, LV-3001</w:t>
      </w:r>
      <w:r w:rsidRPr="00CE5993">
        <w:t xml:space="preserve">, </w:t>
      </w:r>
      <w:r w:rsidRPr="00CE5993">
        <w:rPr>
          <w:shd w:val="clear" w:color="auto" w:fill="FFFFFF"/>
        </w:rPr>
        <w:t xml:space="preserve">(turpmāk – </w:t>
      </w:r>
      <w:r w:rsidRPr="00CE5993">
        <w:rPr>
          <w:b/>
          <w:bCs/>
          <w:shd w:val="clear" w:color="auto" w:fill="FFFFFF"/>
        </w:rPr>
        <w:t>Izpildītājs</w:t>
      </w:r>
      <w:r w:rsidRPr="00CE5993">
        <w:rPr>
          <w:shd w:val="clear" w:color="auto" w:fill="FFFFFF"/>
        </w:rPr>
        <w:t>), tās pārstāv</w:t>
      </w:r>
      <w:r w:rsidR="00E635ED">
        <w:rPr>
          <w:shd w:val="clear" w:color="auto" w:fill="FFFFFF"/>
        </w:rPr>
        <w:t>es Kristiānas Marijas Dīķes</w:t>
      </w:r>
      <w:r w:rsidRPr="00CE5993">
        <w:rPr>
          <w:shd w:val="clear" w:color="auto" w:fill="FFFFFF"/>
        </w:rPr>
        <w:t xml:space="preserve"> personā, kur</w:t>
      </w:r>
      <w:r w:rsidR="00E635ED">
        <w:rPr>
          <w:shd w:val="clear" w:color="auto" w:fill="FFFFFF"/>
        </w:rPr>
        <w:t>a</w:t>
      </w:r>
      <w:r w:rsidRPr="00CE5993">
        <w:rPr>
          <w:shd w:val="clear" w:color="auto" w:fill="FFFFFF"/>
        </w:rPr>
        <w:t xml:space="preserve"> darbojas uz </w:t>
      </w:r>
      <w:r w:rsidR="00E635ED">
        <w:rPr>
          <w:shd w:val="clear" w:color="auto" w:fill="FFFFFF"/>
        </w:rPr>
        <w:t>pilnvaras</w:t>
      </w:r>
      <w:r w:rsidR="004F736A">
        <w:rPr>
          <w:shd w:val="clear" w:color="auto" w:fill="FFFFFF"/>
        </w:rPr>
        <w:t xml:space="preserve"> </w:t>
      </w:r>
      <w:r w:rsidRPr="00CE5993">
        <w:rPr>
          <w:shd w:val="clear" w:color="auto" w:fill="FFFFFF"/>
        </w:rPr>
        <w:t>pamata, no otras puses (abas kopā un katra atsevišķi turpmāk - Puse),</w:t>
      </w:r>
    </w:p>
    <w:p w14:paraId="4E7E5999" w14:textId="77777777" w:rsidR="008C0446" w:rsidRPr="00CE5993" w:rsidRDefault="00725F87" w:rsidP="008C0446">
      <w:pPr>
        <w:ind w:firstLine="851"/>
        <w:jc w:val="both"/>
        <w:rPr>
          <w:shd w:val="clear" w:color="auto" w:fill="FFFFFF"/>
        </w:rPr>
      </w:pPr>
      <w:r w:rsidRPr="00CE5993">
        <w:rPr>
          <w:shd w:val="clear" w:color="auto" w:fill="FFFFFF"/>
        </w:rPr>
        <w:t xml:space="preserve"> pamatojoties iepirkuma “</w:t>
      </w:r>
      <w:r w:rsidR="004F736A" w:rsidRPr="004F736A">
        <w:rPr>
          <w:color w:val="333333"/>
          <w:shd w:val="clear" w:color="auto" w:fill="FFFFFF"/>
        </w:rPr>
        <w:t>Iespieddarbu un informatīvo materiālu izgatavošana un piegāde</w:t>
      </w:r>
      <w:r w:rsidRPr="00CE5993">
        <w:rPr>
          <w:shd w:val="clear" w:color="auto" w:fill="FFFFFF"/>
        </w:rPr>
        <w:t xml:space="preserve">”, ID Nr. </w:t>
      </w:r>
      <w:r w:rsidR="004F736A">
        <w:rPr>
          <w:shd w:val="clear" w:color="auto" w:fill="FFFFFF"/>
        </w:rPr>
        <w:t>JNP 2026/74</w:t>
      </w:r>
      <w:r w:rsidRPr="00CE5993">
        <w:rPr>
          <w:shd w:val="clear" w:color="auto" w:fill="FFFFFF"/>
        </w:rPr>
        <w:t>, rezultātiem, savstarpēji vienojoties, noslēdz šādu līgumu (turpmāk – Līgums):</w:t>
      </w:r>
    </w:p>
    <w:p w14:paraId="60400F9B" w14:textId="77777777" w:rsidR="001572D7" w:rsidRPr="00CE5993" w:rsidRDefault="001572D7" w:rsidP="004B4E92">
      <w:pPr>
        <w:pStyle w:val="Header"/>
        <w:tabs>
          <w:tab w:val="left" w:pos="720"/>
        </w:tabs>
        <w:jc w:val="both"/>
        <w:rPr>
          <w:sz w:val="24"/>
          <w:szCs w:val="24"/>
          <w:lang w:val="lv-LV"/>
        </w:rPr>
      </w:pPr>
    </w:p>
    <w:p w14:paraId="14A3A306" w14:textId="77777777" w:rsidR="00CB0462" w:rsidRPr="00CE5993" w:rsidRDefault="00725F87" w:rsidP="00CB0462">
      <w:pPr>
        <w:numPr>
          <w:ilvl w:val="0"/>
          <w:numId w:val="2"/>
        </w:numPr>
        <w:jc w:val="center"/>
        <w:rPr>
          <w:b/>
        </w:rPr>
      </w:pPr>
      <w:r w:rsidRPr="00CE5993">
        <w:rPr>
          <w:b/>
        </w:rPr>
        <w:t>Līguma priekšmets</w:t>
      </w:r>
    </w:p>
    <w:p w14:paraId="64B1DE5E" w14:textId="77777777" w:rsidR="008C0446" w:rsidRPr="00CE5993" w:rsidRDefault="00725F87" w:rsidP="00CE5993">
      <w:pPr>
        <w:pStyle w:val="ListParagraph"/>
        <w:numPr>
          <w:ilvl w:val="1"/>
          <w:numId w:val="6"/>
        </w:numPr>
        <w:tabs>
          <w:tab w:val="left" w:pos="0"/>
          <w:tab w:val="left" w:pos="426"/>
        </w:tabs>
        <w:ind w:left="0" w:firstLine="0"/>
        <w:jc w:val="both"/>
        <w:rPr>
          <w:sz w:val="24"/>
          <w:szCs w:val="24"/>
          <w:lang w:val="lv-LV"/>
        </w:rPr>
      </w:pPr>
      <w:bookmarkStart w:id="0" w:name="_Hlk100668242"/>
      <w:r w:rsidRPr="00CE5993">
        <w:rPr>
          <w:sz w:val="24"/>
          <w:szCs w:val="24"/>
          <w:lang w:val="lv-LV"/>
        </w:rPr>
        <w:t>Pasūtītājs</w:t>
      </w:r>
      <w:r w:rsidRPr="00CE5993">
        <w:rPr>
          <w:b/>
          <w:sz w:val="24"/>
          <w:szCs w:val="24"/>
          <w:lang w:val="lv-LV"/>
        </w:rPr>
        <w:t xml:space="preserve"> </w:t>
      </w:r>
      <w:r w:rsidRPr="00CE5993">
        <w:rPr>
          <w:sz w:val="24"/>
          <w:szCs w:val="24"/>
          <w:lang w:val="lv-LV"/>
        </w:rPr>
        <w:t xml:space="preserve">uzdod, un Izpildītājs apņemas nodrošināt šādu Pakalpojumu: </w:t>
      </w:r>
      <w:bookmarkStart w:id="1" w:name="_Hlk62646541"/>
      <w:r w:rsidRPr="00CE5993">
        <w:rPr>
          <w:sz w:val="24"/>
          <w:szCs w:val="24"/>
          <w:lang w:val="lv-LV"/>
        </w:rPr>
        <w:t xml:space="preserve">veikt iespieddarbu un informatīvo materiālu izgatavošanu un piegādi, saskaņā ar tehnisko specifikāciju (1. pielikums) un finanšu piedāvājumu (2. pielikums) Latvijas-Lietuvas pārrobežu sadarbības programmas 2021.-2027. gadam projekta Nr. LL-00286 “No meistara rokām līdz tirgum: amatniecības un tirdzniecības piedzīvojums” (Trade Route) vajadzībām, turpmāk – Pakalpojums. </w:t>
      </w:r>
      <w:bookmarkEnd w:id="0"/>
      <w:bookmarkEnd w:id="1"/>
    </w:p>
    <w:p w14:paraId="16AC970A" w14:textId="77777777" w:rsidR="00CB0462" w:rsidRPr="004F736A" w:rsidRDefault="00725F87" w:rsidP="00CE5993">
      <w:pPr>
        <w:pStyle w:val="ListParagraph"/>
        <w:numPr>
          <w:ilvl w:val="1"/>
          <w:numId w:val="6"/>
        </w:numPr>
        <w:tabs>
          <w:tab w:val="num" w:pos="0"/>
          <w:tab w:val="left" w:pos="426"/>
        </w:tabs>
        <w:ind w:left="0" w:firstLine="0"/>
        <w:jc w:val="both"/>
        <w:rPr>
          <w:sz w:val="36"/>
          <w:szCs w:val="36"/>
          <w:lang w:val="lv-LV"/>
        </w:rPr>
      </w:pPr>
      <w:r w:rsidRPr="00CE5993">
        <w:rPr>
          <w:sz w:val="24"/>
          <w:szCs w:val="24"/>
          <w:lang w:val="lv-LV"/>
        </w:rPr>
        <w:t xml:space="preserve">Pakalpojums tiek sniegts no Līguma spēkā stāšanās dienas </w:t>
      </w:r>
      <w:r w:rsidR="004F736A">
        <w:rPr>
          <w:sz w:val="24"/>
          <w:szCs w:val="24"/>
          <w:lang w:val="lv-LV"/>
        </w:rPr>
        <w:t xml:space="preserve">un </w:t>
      </w:r>
      <w:r w:rsidR="004F736A" w:rsidRPr="00E7511E">
        <w:rPr>
          <w:bCs/>
          <w:color w:val="000000"/>
          <w:sz w:val="24"/>
          <w:szCs w:val="24"/>
          <w:lang w:val="lv-LV"/>
        </w:rPr>
        <w:t xml:space="preserve">ne </w:t>
      </w:r>
      <w:r w:rsidR="00E7511E" w:rsidRPr="00E7511E">
        <w:rPr>
          <w:bCs/>
          <w:color w:val="000000"/>
          <w:sz w:val="24"/>
          <w:szCs w:val="24"/>
          <w:lang w:val="lv-LV"/>
        </w:rPr>
        <w:t>vēlāk kā līdz 2026. gada 4. septembrim</w:t>
      </w:r>
      <w:r w:rsidR="004F736A" w:rsidRPr="00E7511E">
        <w:rPr>
          <w:bCs/>
          <w:color w:val="000000"/>
          <w:sz w:val="24"/>
          <w:szCs w:val="24"/>
          <w:lang w:val="lv-LV"/>
        </w:rPr>
        <w:t>.</w:t>
      </w:r>
    </w:p>
    <w:p w14:paraId="762B1AC5" w14:textId="77777777" w:rsidR="00470746" w:rsidRPr="00CE5993" w:rsidRDefault="00470746" w:rsidP="009D7212">
      <w:pPr>
        <w:jc w:val="both"/>
      </w:pPr>
    </w:p>
    <w:p w14:paraId="6EAEE3FC" w14:textId="77777777" w:rsidR="00040AFB" w:rsidRPr="00CE5993" w:rsidRDefault="00725F87" w:rsidP="005434BE">
      <w:pPr>
        <w:pStyle w:val="ListParagraph"/>
        <w:numPr>
          <w:ilvl w:val="0"/>
          <w:numId w:val="2"/>
        </w:numPr>
        <w:jc w:val="center"/>
        <w:rPr>
          <w:b/>
          <w:sz w:val="24"/>
          <w:szCs w:val="24"/>
          <w:lang w:val="lv-LV"/>
        </w:rPr>
      </w:pPr>
      <w:r w:rsidRPr="00CE5993">
        <w:rPr>
          <w:b/>
          <w:sz w:val="24"/>
          <w:szCs w:val="24"/>
          <w:lang w:val="lv-LV"/>
        </w:rPr>
        <w:t>Līguma darbības laiks</w:t>
      </w:r>
    </w:p>
    <w:p w14:paraId="466D3475" w14:textId="77777777" w:rsidR="00F077AD" w:rsidRPr="00CE5993" w:rsidRDefault="00725F87" w:rsidP="00040AFB">
      <w:pPr>
        <w:jc w:val="both"/>
      </w:pPr>
      <w:r w:rsidRPr="00CE5993">
        <w:t>Līgums stājas spēkā ar tā parakstīšanas dienu un ir spēkā līdz pilnīgai saistību izpildei</w:t>
      </w:r>
      <w:r w:rsidR="00ED2017" w:rsidRPr="00CE5993">
        <w:t>.</w:t>
      </w:r>
    </w:p>
    <w:p w14:paraId="6682345C" w14:textId="77777777" w:rsidR="00040AFB" w:rsidRPr="00CE5993" w:rsidRDefault="00040AFB" w:rsidP="00040AFB">
      <w:pPr>
        <w:jc w:val="both"/>
      </w:pPr>
    </w:p>
    <w:p w14:paraId="2C1F8EAE" w14:textId="77777777" w:rsidR="00CE5993" w:rsidRPr="00CE5993" w:rsidRDefault="00725F87" w:rsidP="00CE5993">
      <w:pPr>
        <w:pStyle w:val="ListParagraph"/>
        <w:numPr>
          <w:ilvl w:val="0"/>
          <w:numId w:val="2"/>
        </w:numPr>
        <w:jc w:val="center"/>
        <w:rPr>
          <w:b/>
          <w:sz w:val="24"/>
          <w:szCs w:val="24"/>
          <w:lang w:val="lv-LV"/>
        </w:rPr>
      </w:pPr>
      <w:r w:rsidRPr="00CE5993">
        <w:rPr>
          <w:b/>
          <w:sz w:val="24"/>
          <w:szCs w:val="24"/>
          <w:lang w:val="lv-LV"/>
        </w:rPr>
        <w:t xml:space="preserve">Līguma </w:t>
      </w:r>
      <w:r w:rsidR="00C612F1" w:rsidRPr="00CE5993">
        <w:rPr>
          <w:b/>
          <w:sz w:val="24"/>
          <w:szCs w:val="24"/>
          <w:lang w:val="lv-LV"/>
        </w:rPr>
        <w:t>summa</w:t>
      </w:r>
      <w:r w:rsidRPr="00CE5993">
        <w:rPr>
          <w:b/>
          <w:sz w:val="24"/>
          <w:szCs w:val="24"/>
          <w:lang w:val="lv-LV"/>
        </w:rPr>
        <w:t xml:space="preserve"> </w:t>
      </w:r>
      <w:r w:rsidR="001A5DFC" w:rsidRPr="00CE5993">
        <w:rPr>
          <w:b/>
          <w:sz w:val="24"/>
          <w:szCs w:val="24"/>
          <w:lang w:val="lv-LV"/>
        </w:rPr>
        <w:t>un norēķinu kārtība</w:t>
      </w:r>
    </w:p>
    <w:p w14:paraId="51B17A35" w14:textId="77777777" w:rsidR="00E635ED" w:rsidRPr="00E635ED" w:rsidRDefault="00725F87" w:rsidP="00040AFB">
      <w:pPr>
        <w:pStyle w:val="ListParagraph"/>
        <w:numPr>
          <w:ilvl w:val="1"/>
          <w:numId w:val="2"/>
        </w:numPr>
        <w:tabs>
          <w:tab w:val="clear" w:pos="792"/>
          <w:tab w:val="left" w:pos="0"/>
          <w:tab w:val="left" w:pos="426"/>
        </w:tabs>
        <w:ind w:left="0" w:firstLine="0"/>
        <w:jc w:val="both"/>
        <w:rPr>
          <w:b/>
          <w:sz w:val="24"/>
          <w:szCs w:val="24"/>
          <w:lang w:val="lv-LV"/>
        </w:rPr>
      </w:pPr>
      <w:r w:rsidRPr="00E635ED">
        <w:rPr>
          <w:sz w:val="24"/>
          <w:szCs w:val="24"/>
          <w:lang w:val="lv-LV"/>
        </w:rPr>
        <w:t xml:space="preserve">Kopējā Līguma summa tiek noteikta 5 566,00 EUR (pieci tūkstoši pieci simti sešdesmit seši euro 00 centi), tai skaitā pievienotās vērtības nodoklis (turpmāk – PVN) 966,00 EUR (deviņi simti sešdesmit seši euro 00 centi). Līguma summa bez PVN – 4 600,00 EUR (četri tūkstoši seši simti euro 00 centi) (turpmāk – Līguma cena). </w:t>
      </w:r>
    </w:p>
    <w:p w14:paraId="20AA2AA8" w14:textId="77777777" w:rsidR="00CE5993" w:rsidRPr="00B37003" w:rsidRDefault="00725F87" w:rsidP="00040AFB">
      <w:pPr>
        <w:pStyle w:val="ListParagraph"/>
        <w:numPr>
          <w:ilvl w:val="1"/>
          <w:numId w:val="2"/>
        </w:numPr>
        <w:tabs>
          <w:tab w:val="clear" w:pos="792"/>
          <w:tab w:val="left" w:pos="0"/>
          <w:tab w:val="left" w:pos="426"/>
        </w:tabs>
        <w:ind w:left="0" w:firstLine="0"/>
        <w:jc w:val="both"/>
        <w:rPr>
          <w:b/>
          <w:sz w:val="24"/>
          <w:szCs w:val="24"/>
          <w:lang w:val="lv-LV"/>
        </w:rPr>
      </w:pPr>
      <w:r w:rsidRPr="00B37003">
        <w:rPr>
          <w:color w:val="000000"/>
          <w:sz w:val="24"/>
          <w:szCs w:val="24"/>
          <w:lang w:val="lv-LV"/>
        </w:rPr>
        <w:t>Līguma summā ietilpst visi izdevumi, kas saistās ar Līguma izpildi.</w:t>
      </w:r>
    </w:p>
    <w:p w14:paraId="3B333BFC" w14:textId="77777777" w:rsidR="00CE5993" w:rsidRPr="00CE5993" w:rsidRDefault="00725F87" w:rsidP="00CE5993">
      <w:pPr>
        <w:pStyle w:val="ListParagraph"/>
        <w:numPr>
          <w:ilvl w:val="1"/>
          <w:numId w:val="2"/>
        </w:numPr>
        <w:tabs>
          <w:tab w:val="clear" w:pos="792"/>
          <w:tab w:val="left" w:pos="0"/>
          <w:tab w:val="left" w:pos="426"/>
        </w:tabs>
        <w:ind w:left="0" w:firstLine="0"/>
        <w:jc w:val="both"/>
        <w:rPr>
          <w:b/>
          <w:sz w:val="24"/>
          <w:szCs w:val="24"/>
          <w:lang w:val="lv-LV"/>
        </w:rPr>
      </w:pPr>
      <w:r w:rsidRPr="00CE5993">
        <w:rPr>
          <w:sz w:val="24"/>
          <w:szCs w:val="24"/>
          <w:lang w:val="lv-LV"/>
        </w:rPr>
        <w:t>Pasūtītājs atlīdzību par Pakalpojumu pārskaita uz Izpildītāja norādītu kontu bankā 10 (desmit) darba dienu laikā pēc darba nodošanas - pieņemšanas akta parakstīšanas un rēķina saņemšanas.</w:t>
      </w:r>
    </w:p>
    <w:p w14:paraId="3790FAEE" w14:textId="77777777" w:rsidR="009B46C8" w:rsidRPr="00CE5993" w:rsidRDefault="00725F87" w:rsidP="00CE5993">
      <w:pPr>
        <w:pStyle w:val="ListParagraph"/>
        <w:numPr>
          <w:ilvl w:val="1"/>
          <w:numId w:val="2"/>
        </w:numPr>
        <w:tabs>
          <w:tab w:val="clear" w:pos="792"/>
          <w:tab w:val="left" w:pos="0"/>
          <w:tab w:val="left" w:pos="426"/>
        </w:tabs>
        <w:ind w:left="0" w:firstLine="0"/>
        <w:jc w:val="both"/>
        <w:rPr>
          <w:b/>
          <w:sz w:val="24"/>
          <w:szCs w:val="24"/>
          <w:lang w:val="lv-LV"/>
        </w:rPr>
      </w:pPr>
      <w:r w:rsidRPr="00CE5993">
        <w:rPr>
          <w:sz w:val="24"/>
          <w:szCs w:val="24"/>
          <w:lang w:val="lv-LV"/>
        </w:rPr>
        <w:t xml:space="preserve">Līdzēji vienojas, ka Izpildītājs rēķinu sagatavo elektroniski XML formātā, datnei pievienojot PDF failu un nosūtot uz Pasūtītāja e-adresi _DEFAULT@90009118031. Elektroniski sagatavotajiem rēķiniem (turpmāk – e-rēķins) ir jāatbilst visām normatīvo aktu </w:t>
      </w:r>
      <w:r w:rsidRPr="00CE5993">
        <w:rPr>
          <w:sz w:val="24"/>
          <w:szCs w:val="24"/>
          <w:lang w:val="lv-LV"/>
        </w:rPr>
        <w:lastRenderedPageBreak/>
        <w:t>prasībām attiecībā uz e-rēķinā norādāmo informāciju. Maksātājs – Jelgavas novada pašvaldība, reģ.Nr.90009118031. E-rēķina pamatojuma vai piezīmju laukā obligāti jānorāda Pasūtītāja līguma numurs, pakalpojuma saņēmēja projekta numurs un nosaukums</w:t>
      </w:r>
      <w:r w:rsidR="009E1C64" w:rsidRPr="00CE5993">
        <w:rPr>
          <w:sz w:val="24"/>
          <w:szCs w:val="24"/>
          <w:lang w:val="lv-LV"/>
        </w:rPr>
        <w:t xml:space="preserve"> (</w:t>
      </w:r>
      <w:r w:rsidR="00E63D90" w:rsidRPr="00CE5993">
        <w:rPr>
          <w:sz w:val="24"/>
          <w:szCs w:val="24"/>
          <w:lang w:val="lv-LV"/>
        </w:rPr>
        <w:t>LL-00</w:t>
      </w:r>
      <w:r w:rsidR="00B00D12" w:rsidRPr="00CE5993">
        <w:rPr>
          <w:sz w:val="24"/>
          <w:szCs w:val="24"/>
          <w:lang w:val="lv-LV"/>
        </w:rPr>
        <w:t>286</w:t>
      </w:r>
      <w:r w:rsidR="00E63D90" w:rsidRPr="00CE5993">
        <w:rPr>
          <w:sz w:val="24"/>
          <w:szCs w:val="24"/>
          <w:lang w:val="lv-LV"/>
        </w:rPr>
        <w:t xml:space="preserve"> </w:t>
      </w:r>
      <w:r w:rsidR="00B00D12" w:rsidRPr="00CE5993">
        <w:rPr>
          <w:sz w:val="24"/>
          <w:szCs w:val="24"/>
          <w:lang w:val="lv-LV"/>
        </w:rPr>
        <w:t>Trade Route</w:t>
      </w:r>
      <w:r w:rsidR="009E1C64" w:rsidRPr="00CE5993">
        <w:rPr>
          <w:sz w:val="24"/>
          <w:szCs w:val="24"/>
          <w:lang w:val="lv-LV"/>
        </w:rPr>
        <w:t>)</w:t>
      </w:r>
      <w:r w:rsidRPr="00CE5993">
        <w:rPr>
          <w:sz w:val="24"/>
          <w:szCs w:val="24"/>
          <w:lang w:val="lv-LV"/>
        </w:rPr>
        <w:t>.</w:t>
      </w:r>
    </w:p>
    <w:p w14:paraId="4FF741C5" w14:textId="77777777" w:rsidR="00CE5993" w:rsidRPr="00CE5993" w:rsidRDefault="00CE5993" w:rsidP="00CE5993">
      <w:pPr>
        <w:jc w:val="both"/>
        <w:rPr>
          <w:b/>
          <w:lang w:eastAsia="en-US"/>
        </w:rPr>
      </w:pPr>
    </w:p>
    <w:p w14:paraId="5BA2FD14" w14:textId="77777777" w:rsidR="00CE5993" w:rsidRPr="00CE5993" w:rsidRDefault="00725F87" w:rsidP="00CE5993">
      <w:pPr>
        <w:pStyle w:val="ListParagraph"/>
        <w:numPr>
          <w:ilvl w:val="0"/>
          <w:numId w:val="2"/>
        </w:numPr>
        <w:jc w:val="center"/>
        <w:rPr>
          <w:b/>
          <w:sz w:val="24"/>
          <w:szCs w:val="24"/>
          <w:lang w:val="lv-LV"/>
        </w:rPr>
      </w:pPr>
      <w:r w:rsidRPr="00CE5993">
        <w:rPr>
          <w:b/>
          <w:sz w:val="24"/>
          <w:szCs w:val="24"/>
          <w:lang w:val="lv-LV"/>
        </w:rPr>
        <w:t>Līdzēju pienākumi un tiesības</w:t>
      </w:r>
    </w:p>
    <w:p w14:paraId="16D3D24B" w14:textId="77777777" w:rsidR="000214B9" w:rsidRPr="008E5356" w:rsidRDefault="00725F87" w:rsidP="00040AFB">
      <w:pPr>
        <w:pStyle w:val="ListParagraph"/>
        <w:numPr>
          <w:ilvl w:val="1"/>
          <w:numId w:val="2"/>
        </w:numPr>
        <w:tabs>
          <w:tab w:val="clear" w:pos="792"/>
          <w:tab w:val="num" w:pos="426"/>
        </w:tabs>
        <w:ind w:left="0" w:firstLine="0"/>
        <w:jc w:val="both"/>
        <w:rPr>
          <w:b/>
          <w:sz w:val="24"/>
          <w:szCs w:val="24"/>
          <w:lang w:val="lv-LV"/>
        </w:rPr>
      </w:pPr>
      <w:r w:rsidRPr="00CE5993">
        <w:rPr>
          <w:sz w:val="24"/>
          <w:szCs w:val="24"/>
          <w:lang w:val="lv-LV"/>
        </w:rPr>
        <w:t>Izpildītājs apņemas</w:t>
      </w:r>
      <w:r>
        <w:rPr>
          <w:sz w:val="24"/>
          <w:szCs w:val="24"/>
          <w:lang w:val="lv-LV"/>
        </w:rPr>
        <w:t xml:space="preserve"> :</w:t>
      </w:r>
    </w:p>
    <w:p w14:paraId="57373B8C" w14:textId="77777777" w:rsidR="00CE5993" w:rsidRPr="008E5356" w:rsidRDefault="00725F87" w:rsidP="000214B9">
      <w:pPr>
        <w:pStyle w:val="ListParagraph"/>
        <w:numPr>
          <w:ilvl w:val="2"/>
          <w:numId w:val="2"/>
        </w:numPr>
        <w:ind w:left="1134" w:hanging="708"/>
        <w:jc w:val="both"/>
        <w:rPr>
          <w:b/>
          <w:sz w:val="24"/>
          <w:szCs w:val="24"/>
          <w:lang w:val="lv-LV"/>
        </w:rPr>
      </w:pPr>
      <w:r w:rsidRPr="008E5356">
        <w:rPr>
          <w:sz w:val="24"/>
          <w:szCs w:val="24"/>
          <w:lang w:val="lv-LV"/>
        </w:rPr>
        <w:t xml:space="preserve"> </w:t>
      </w:r>
      <w:r w:rsidR="000214B9" w:rsidRPr="008E5356">
        <w:rPr>
          <w:sz w:val="24"/>
          <w:szCs w:val="24"/>
          <w:lang w:val="lv-LV"/>
        </w:rPr>
        <w:t>sniegt</w:t>
      </w:r>
      <w:r w:rsidRPr="008E5356">
        <w:rPr>
          <w:sz w:val="24"/>
          <w:szCs w:val="24"/>
          <w:lang w:val="lv-LV"/>
        </w:rPr>
        <w:t xml:space="preserve"> Pakalpojum</w:t>
      </w:r>
      <w:r w:rsidR="000214B9" w:rsidRPr="008E5356">
        <w:rPr>
          <w:sz w:val="24"/>
          <w:szCs w:val="24"/>
          <w:lang w:val="lv-LV"/>
        </w:rPr>
        <w:t>u atbilstoši Līgumam un tā pielikumiem;</w:t>
      </w:r>
      <w:r w:rsidR="00EB785A" w:rsidRPr="008E5356">
        <w:rPr>
          <w:sz w:val="24"/>
          <w:szCs w:val="24"/>
          <w:lang w:val="lv-LV"/>
        </w:rPr>
        <w:t xml:space="preserve"> </w:t>
      </w:r>
    </w:p>
    <w:p w14:paraId="7CF43B74" w14:textId="77777777" w:rsidR="000214B9" w:rsidRPr="008E5356" w:rsidRDefault="00725F87" w:rsidP="008E5356">
      <w:pPr>
        <w:pStyle w:val="ListParagraph"/>
        <w:numPr>
          <w:ilvl w:val="2"/>
          <w:numId w:val="2"/>
        </w:numPr>
        <w:ind w:hanging="798"/>
        <w:jc w:val="both"/>
        <w:rPr>
          <w:bCs/>
          <w:sz w:val="24"/>
          <w:szCs w:val="24"/>
          <w:lang w:val="lv-LV"/>
        </w:rPr>
      </w:pPr>
      <w:r w:rsidRPr="008E5356">
        <w:rPr>
          <w:bCs/>
          <w:sz w:val="24"/>
          <w:szCs w:val="24"/>
          <w:lang w:val="lv-LV"/>
        </w:rPr>
        <w:t xml:space="preserve">sniegt Pakalpojumu </w:t>
      </w:r>
      <w:r w:rsidR="003F0025" w:rsidRPr="00CE5993">
        <w:rPr>
          <w:sz w:val="24"/>
          <w:szCs w:val="24"/>
          <w:lang w:val="lv-LV"/>
        </w:rPr>
        <w:t>ar vislielāko rūpību un efektīvi, aizsargā</w:t>
      </w:r>
      <w:r w:rsidR="003F0025">
        <w:rPr>
          <w:sz w:val="24"/>
          <w:szCs w:val="24"/>
          <w:lang w:val="lv-LV"/>
        </w:rPr>
        <w:t>jot</w:t>
      </w:r>
      <w:r w:rsidR="003F0025" w:rsidRPr="00CE5993">
        <w:rPr>
          <w:sz w:val="24"/>
          <w:szCs w:val="24"/>
          <w:lang w:val="lv-LV"/>
        </w:rPr>
        <w:t xml:space="preserve"> Pasūtītāja likumīgās intereses darījumos ar trešajām personām, kā arī jāievēro konfidencialitāte saņemtajā informācijā</w:t>
      </w:r>
      <w:r w:rsidR="003F0025" w:rsidRPr="003F0025">
        <w:rPr>
          <w:bCs/>
          <w:sz w:val="24"/>
          <w:szCs w:val="24"/>
          <w:lang w:val="lv-LV"/>
        </w:rPr>
        <w:t xml:space="preserve"> </w:t>
      </w:r>
      <w:r w:rsidRPr="008E5356">
        <w:rPr>
          <w:bCs/>
          <w:sz w:val="24"/>
          <w:szCs w:val="24"/>
          <w:lang w:val="lv-LV"/>
        </w:rPr>
        <w:t>Līgumā noteiktajos termiņos saskaņā ar Līguma un tā pielikumu noteikumiem, ievērojot Latvijas Republikā spēkā esošos normatīvos aktus un Pasūtītāja norādījumus;</w:t>
      </w:r>
    </w:p>
    <w:p w14:paraId="4099C9ED" w14:textId="77777777" w:rsidR="000214B9" w:rsidRPr="008E5356" w:rsidRDefault="00725F87" w:rsidP="008E5356">
      <w:pPr>
        <w:pStyle w:val="ListParagraph"/>
        <w:numPr>
          <w:ilvl w:val="2"/>
          <w:numId w:val="2"/>
        </w:numPr>
        <w:ind w:hanging="798"/>
        <w:jc w:val="both"/>
        <w:rPr>
          <w:bCs/>
          <w:sz w:val="24"/>
          <w:szCs w:val="24"/>
          <w:lang w:val="lv-LV"/>
        </w:rPr>
      </w:pPr>
      <w:r w:rsidRPr="008E5356">
        <w:rPr>
          <w:bCs/>
          <w:sz w:val="24"/>
          <w:szCs w:val="24"/>
          <w:lang w:val="lv-LV"/>
        </w:rPr>
        <w:t xml:space="preserve">bez papildu samaksas novērst problēmas, kuras radušās Izpildītāja veiktu darbību vai bezdarbības rezultātā; </w:t>
      </w:r>
    </w:p>
    <w:p w14:paraId="66E45B71" w14:textId="77777777" w:rsidR="000214B9" w:rsidRPr="008E5356" w:rsidRDefault="00725F87" w:rsidP="008E5356">
      <w:pPr>
        <w:pStyle w:val="ListParagraph"/>
        <w:numPr>
          <w:ilvl w:val="2"/>
          <w:numId w:val="2"/>
        </w:numPr>
        <w:ind w:hanging="798"/>
        <w:jc w:val="both"/>
        <w:rPr>
          <w:bCs/>
          <w:sz w:val="24"/>
          <w:szCs w:val="24"/>
          <w:lang w:val="lv-LV"/>
        </w:rPr>
      </w:pPr>
      <w:r w:rsidRPr="008E5356">
        <w:rPr>
          <w:bCs/>
          <w:sz w:val="24"/>
          <w:szCs w:val="24"/>
          <w:lang w:val="lv-LV"/>
        </w:rPr>
        <w:t xml:space="preserve">pēc Pasūtītāja pieprasījuma, informēt par Pakalpojuma </w:t>
      </w:r>
      <w:r w:rsidR="00A374AC">
        <w:rPr>
          <w:bCs/>
          <w:sz w:val="24"/>
          <w:szCs w:val="24"/>
          <w:lang w:val="lv-LV"/>
        </w:rPr>
        <w:t>izpildes</w:t>
      </w:r>
      <w:r w:rsidRPr="008E5356">
        <w:rPr>
          <w:bCs/>
          <w:sz w:val="24"/>
          <w:szCs w:val="24"/>
          <w:lang w:val="lv-LV"/>
        </w:rPr>
        <w:t xml:space="preserve"> gaitu;</w:t>
      </w:r>
    </w:p>
    <w:p w14:paraId="6194EFCA" w14:textId="77777777" w:rsidR="000214B9" w:rsidRDefault="00725F87" w:rsidP="000214B9">
      <w:pPr>
        <w:pStyle w:val="ListParagraph"/>
        <w:numPr>
          <w:ilvl w:val="2"/>
          <w:numId w:val="2"/>
        </w:numPr>
        <w:ind w:hanging="798"/>
        <w:jc w:val="both"/>
        <w:rPr>
          <w:bCs/>
          <w:sz w:val="24"/>
          <w:szCs w:val="24"/>
          <w:lang w:val="lv-LV"/>
        </w:rPr>
      </w:pPr>
      <w:r w:rsidRPr="008E5356">
        <w:rPr>
          <w:bCs/>
          <w:sz w:val="24"/>
          <w:szCs w:val="24"/>
          <w:lang w:val="lv-LV"/>
        </w:rPr>
        <w:t>uzņemties atbildību par savu darbinieku un citu Līguma izpildē iesaistīto personu darbību vai bezdarbību Izpildītāja līgumsaistību nepienācīgās izpildes gadījumos;</w:t>
      </w:r>
    </w:p>
    <w:p w14:paraId="29C00E3F" w14:textId="77777777" w:rsidR="003F0025" w:rsidRPr="008E5356" w:rsidRDefault="00725F87" w:rsidP="008E5356">
      <w:pPr>
        <w:pStyle w:val="ListParagraph"/>
        <w:numPr>
          <w:ilvl w:val="2"/>
          <w:numId w:val="2"/>
        </w:numPr>
        <w:ind w:hanging="798"/>
        <w:jc w:val="both"/>
        <w:rPr>
          <w:bCs/>
          <w:sz w:val="24"/>
          <w:szCs w:val="24"/>
          <w:lang w:val="lv-LV"/>
        </w:rPr>
      </w:pPr>
      <w:r w:rsidRPr="000214B9">
        <w:rPr>
          <w:bCs/>
          <w:sz w:val="24"/>
          <w:szCs w:val="24"/>
          <w:lang w:val="lv-LV"/>
        </w:rPr>
        <w:t xml:space="preserve">nodrošināt, ka Līguma izpildē netiek ietvertas Krievijas Federācijas un </w:t>
      </w:r>
      <w:r w:rsidRPr="00A374AC">
        <w:rPr>
          <w:bCs/>
          <w:sz w:val="24"/>
          <w:szCs w:val="24"/>
          <w:lang w:val="lv-LV"/>
        </w:rPr>
        <w:t>Baltkrievijas Republikas izcelsmes preces un pakalpojumi.</w:t>
      </w:r>
    </w:p>
    <w:p w14:paraId="47EF5603" w14:textId="77777777" w:rsidR="00A374AC" w:rsidRDefault="00725F87" w:rsidP="008E5356">
      <w:pPr>
        <w:pStyle w:val="ListParagraph"/>
        <w:numPr>
          <w:ilvl w:val="1"/>
          <w:numId w:val="2"/>
        </w:numPr>
        <w:tabs>
          <w:tab w:val="clear" w:pos="792"/>
          <w:tab w:val="num" w:pos="0"/>
          <w:tab w:val="left" w:pos="567"/>
        </w:tabs>
        <w:overflowPunct w:val="0"/>
        <w:autoSpaceDE w:val="0"/>
        <w:autoSpaceDN w:val="0"/>
        <w:adjustRightInd w:val="0"/>
        <w:ind w:left="0" w:firstLine="0"/>
        <w:jc w:val="both"/>
        <w:rPr>
          <w:bCs/>
          <w:color w:val="000000"/>
          <w:sz w:val="24"/>
          <w:szCs w:val="24"/>
          <w:lang w:val="lv-LV"/>
        </w:rPr>
      </w:pPr>
      <w:r w:rsidRPr="00A374AC">
        <w:rPr>
          <w:bCs/>
          <w:color w:val="000000"/>
          <w:sz w:val="24"/>
          <w:szCs w:val="24"/>
          <w:lang w:val="lv-LV"/>
        </w:rPr>
        <w:t>Izpildītājam ir tiesības saskaņā ar Līguma nosacījumiem saņemt samaksu par Pakalpojumu, kas sniegts atbilstoši Līguma un tā pielikumu noteikumiem.</w:t>
      </w:r>
    </w:p>
    <w:p w14:paraId="43C383BC" w14:textId="77777777" w:rsidR="006F7367" w:rsidRPr="00A374AC" w:rsidRDefault="00725F87" w:rsidP="008E5356">
      <w:pPr>
        <w:pStyle w:val="ListParagraph"/>
        <w:numPr>
          <w:ilvl w:val="1"/>
          <w:numId w:val="2"/>
        </w:numPr>
        <w:tabs>
          <w:tab w:val="clear" w:pos="792"/>
          <w:tab w:val="num" w:pos="0"/>
          <w:tab w:val="left" w:pos="567"/>
          <w:tab w:val="left" w:pos="1276"/>
        </w:tabs>
        <w:overflowPunct w:val="0"/>
        <w:autoSpaceDE w:val="0"/>
        <w:autoSpaceDN w:val="0"/>
        <w:adjustRightInd w:val="0"/>
        <w:ind w:left="0" w:firstLine="0"/>
        <w:jc w:val="both"/>
        <w:rPr>
          <w:bCs/>
          <w:color w:val="000000"/>
          <w:sz w:val="24"/>
          <w:szCs w:val="24"/>
          <w:lang w:val="lv-LV"/>
        </w:rPr>
      </w:pPr>
      <w:r w:rsidRPr="00A374AC">
        <w:rPr>
          <w:bCs/>
          <w:color w:val="000000"/>
          <w:sz w:val="24"/>
          <w:szCs w:val="24"/>
          <w:lang w:val="lv-LV"/>
        </w:rPr>
        <w:t>Izpildītājs apliecina, ka viņa rīcībā ir pietiekoši personāla un materiālie resursi, kā arī citi līdzekļi, lai savlaicīgi un kvalitatīvi izpildītu visas Līgumā un tā pielikumos noteiktās saistības.</w:t>
      </w:r>
    </w:p>
    <w:p w14:paraId="3EA1AA8C" w14:textId="77777777" w:rsidR="00A374AC" w:rsidRPr="00A374AC" w:rsidRDefault="00725F87" w:rsidP="00A374AC">
      <w:pPr>
        <w:pStyle w:val="ListParagraph"/>
        <w:numPr>
          <w:ilvl w:val="1"/>
          <w:numId w:val="2"/>
        </w:numPr>
        <w:tabs>
          <w:tab w:val="num" w:pos="426"/>
        </w:tabs>
        <w:overflowPunct w:val="0"/>
        <w:autoSpaceDE w:val="0"/>
        <w:autoSpaceDN w:val="0"/>
        <w:adjustRightInd w:val="0"/>
        <w:contextualSpacing w:val="0"/>
        <w:jc w:val="both"/>
        <w:rPr>
          <w:bCs/>
          <w:color w:val="000000"/>
          <w:sz w:val="24"/>
          <w:szCs w:val="24"/>
          <w:lang w:val="lv-LV"/>
        </w:rPr>
      </w:pPr>
      <w:r w:rsidRPr="00A374AC">
        <w:rPr>
          <w:bCs/>
          <w:color w:val="000000"/>
          <w:sz w:val="24"/>
          <w:szCs w:val="24"/>
          <w:lang w:val="lv-LV"/>
        </w:rPr>
        <w:t>Pasūtītājs apņemas:</w:t>
      </w:r>
    </w:p>
    <w:p w14:paraId="5B18A23C" w14:textId="77777777" w:rsidR="00A374AC" w:rsidRPr="00A374AC" w:rsidRDefault="00725F87" w:rsidP="00A374AC">
      <w:pPr>
        <w:pStyle w:val="ListParagraph"/>
        <w:numPr>
          <w:ilvl w:val="2"/>
          <w:numId w:val="2"/>
        </w:numPr>
        <w:tabs>
          <w:tab w:val="num" w:pos="426"/>
          <w:tab w:val="left" w:pos="1276"/>
        </w:tabs>
        <w:overflowPunct w:val="0"/>
        <w:autoSpaceDE w:val="0"/>
        <w:autoSpaceDN w:val="0"/>
        <w:adjustRightInd w:val="0"/>
        <w:contextualSpacing w:val="0"/>
        <w:jc w:val="both"/>
        <w:rPr>
          <w:bCs/>
          <w:color w:val="000000"/>
          <w:sz w:val="24"/>
          <w:szCs w:val="24"/>
          <w:lang w:val="lv-LV"/>
        </w:rPr>
      </w:pPr>
      <w:r w:rsidRPr="00A374AC">
        <w:rPr>
          <w:bCs/>
          <w:color w:val="000000"/>
          <w:sz w:val="24"/>
          <w:szCs w:val="24"/>
          <w:lang w:val="lv-LV"/>
        </w:rPr>
        <w:t xml:space="preserve">ievērot un izpildīt Līguma noteikumus; </w:t>
      </w:r>
    </w:p>
    <w:p w14:paraId="5B14CEC8" w14:textId="77777777" w:rsidR="00A374AC" w:rsidRPr="00A374AC" w:rsidRDefault="00725F87" w:rsidP="00A374AC">
      <w:pPr>
        <w:pStyle w:val="BodyText"/>
        <w:numPr>
          <w:ilvl w:val="2"/>
          <w:numId w:val="2"/>
        </w:numPr>
        <w:tabs>
          <w:tab w:val="num" w:pos="426"/>
          <w:tab w:val="left" w:pos="1276"/>
        </w:tabs>
        <w:spacing w:after="0"/>
        <w:jc w:val="both"/>
        <w:rPr>
          <w:bCs/>
          <w:color w:val="000000"/>
          <w:lang w:val="lv-LV"/>
        </w:rPr>
      </w:pPr>
      <w:r w:rsidRPr="00CE5993">
        <w:rPr>
          <w:lang w:val="lv-LV"/>
        </w:rPr>
        <w:t>izsnie</w:t>
      </w:r>
      <w:r>
        <w:rPr>
          <w:lang w:val="lv-LV"/>
        </w:rPr>
        <w:t>gt</w:t>
      </w:r>
      <w:r w:rsidRPr="00CE5993">
        <w:rPr>
          <w:lang w:val="lv-LV"/>
        </w:rPr>
        <w:t xml:space="preserve"> Izpildītājam visu Pakalpojuma sniegšanai nepieciešamo informāciju un dokumentāciju</w:t>
      </w:r>
      <w:r w:rsidRPr="00A374AC">
        <w:rPr>
          <w:bCs/>
          <w:color w:val="000000"/>
          <w:lang w:val="lv-LV"/>
        </w:rPr>
        <w:t xml:space="preserve">; </w:t>
      </w:r>
    </w:p>
    <w:p w14:paraId="484DB994" w14:textId="77777777" w:rsidR="00A374AC" w:rsidRPr="00A374AC" w:rsidRDefault="00725F87" w:rsidP="00A374AC">
      <w:pPr>
        <w:pStyle w:val="BodyText"/>
        <w:numPr>
          <w:ilvl w:val="2"/>
          <w:numId w:val="2"/>
        </w:numPr>
        <w:tabs>
          <w:tab w:val="num" w:pos="426"/>
          <w:tab w:val="left" w:pos="1276"/>
        </w:tabs>
        <w:spacing w:after="0"/>
        <w:jc w:val="both"/>
        <w:rPr>
          <w:bCs/>
          <w:color w:val="000000"/>
          <w:lang w:val="lv-LV"/>
        </w:rPr>
      </w:pPr>
      <w:r w:rsidRPr="00A374AC">
        <w:rPr>
          <w:bCs/>
          <w:color w:val="000000"/>
          <w:lang w:val="lv-LV"/>
        </w:rPr>
        <w:t>pieņemt Izpildītāja savlaicīgi, kvalitatīvi, atbilstoši Līguma un tā pielikumu prasībām sniegto Pakalpojumu un veikt samaksu par to.</w:t>
      </w:r>
    </w:p>
    <w:p w14:paraId="68D54452" w14:textId="77777777" w:rsidR="00A374AC" w:rsidRPr="00A374AC" w:rsidRDefault="00725F87" w:rsidP="008E5356">
      <w:pPr>
        <w:pStyle w:val="ListParagraph"/>
        <w:numPr>
          <w:ilvl w:val="1"/>
          <w:numId w:val="2"/>
        </w:numPr>
        <w:tabs>
          <w:tab w:val="clear" w:pos="792"/>
          <w:tab w:val="num" w:pos="0"/>
          <w:tab w:val="left" w:pos="567"/>
        </w:tabs>
        <w:overflowPunct w:val="0"/>
        <w:autoSpaceDE w:val="0"/>
        <w:autoSpaceDN w:val="0"/>
        <w:adjustRightInd w:val="0"/>
        <w:ind w:left="0" w:firstLine="0"/>
        <w:jc w:val="both"/>
        <w:rPr>
          <w:bCs/>
          <w:color w:val="000000"/>
          <w:sz w:val="24"/>
          <w:szCs w:val="24"/>
          <w:lang w:val="lv-LV"/>
        </w:rPr>
      </w:pPr>
      <w:r w:rsidRPr="00A374AC">
        <w:rPr>
          <w:bCs/>
          <w:color w:val="000000"/>
          <w:sz w:val="24"/>
          <w:szCs w:val="24"/>
          <w:lang w:val="lv-LV"/>
        </w:rPr>
        <w:t>Puses apņemas nekavējoties rakstiski informēt viena otru par jebkādām problēmām Līguma izpildes procesā, kas kavē vai varētu kavēt savlaicīgu Pakalpojuma sniegšanu.</w:t>
      </w:r>
    </w:p>
    <w:p w14:paraId="58AAEAA9" w14:textId="77777777" w:rsidR="00040AFB" w:rsidRPr="00E7511E" w:rsidRDefault="00040AFB" w:rsidP="008E5356">
      <w:pPr>
        <w:pStyle w:val="ListParagraph"/>
        <w:rPr>
          <w:b/>
          <w:lang w:val="lv-LV"/>
        </w:rPr>
      </w:pPr>
    </w:p>
    <w:p w14:paraId="2FF92C50" w14:textId="77777777" w:rsidR="00102541" w:rsidRPr="0073137C" w:rsidRDefault="00725F87" w:rsidP="00102541">
      <w:pPr>
        <w:pStyle w:val="ListParagraph"/>
        <w:numPr>
          <w:ilvl w:val="0"/>
          <w:numId w:val="2"/>
        </w:numPr>
        <w:jc w:val="center"/>
        <w:rPr>
          <w:b/>
          <w:sz w:val="24"/>
          <w:szCs w:val="24"/>
          <w:lang w:val="lv-LV"/>
        </w:rPr>
      </w:pPr>
      <w:r w:rsidRPr="0073137C">
        <w:rPr>
          <w:b/>
          <w:sz w:val="24"/>
          <w:szCs w:val="24"/>
          <w:lang w:val="lv-LV"/>
        </w:rPr>
        <w:t>Līdzēju atbildība</w:t>
      </w:r>
    </w:p>
    <w:p w14:paraId="0525C784" w14:textId="77777777" w:rsidR="007D0579" w:rsidRPr="008E5356" w:rsidRDefault="00725F87" w:rsidP="00040AFB">
      <w:pPr>
        <w:pStyle w:val="ListParagraph"/>
        <w:numPr>
          <w:ilvl w:val="1"/>
          <w:numId w:val="2"/>
        </w:numPr>
        <w:tabs>
          <w:tab w:val="clear" w:pos="792"/>
          <w:tab w:val="num" w:pos="426"/>
        </w:tabs>
        <w:ind w:left="0" w:firstLine="0"/>
        <w:jc w:val="both"/>
        <w:rPr>
          <w:b/>
          <w:sz w:val="24"/>
          <w:szCs w:val="24"/>
          <w:lang w:val="lv-LV"/>
        </w:rPr>
      </w:pPr>
      <w:r w:rsidRPr="00772EE7">
        <w:rPr>
          <w:bCs/>
          <w:color w:val="000000"/>
          <w:sz w:val="24"/>
          <w:szCs w:val="24"/>
          <w:lang w:val="lv-LV"/>
        </w:rPr>
        <w:t>Izpildītājs pilnībā atbild par jebkuru risku, kāds var rasties izpildot uzdoto. Izpildītājs</w:t>
      </w:r>
      <w:r w:rsidRPr="00CE5993">
        <w:rPr>
          <w:sz w:val="24"/>
          <w:szCs w:val="24"/>
          <w:lang w:val="lv-LV"/>
        </w:rPr>
        <w:t xml:space="preserve"> atlīdzina Pasūtītājam nodarītos zaudējumus, ja Pakalpojums netiek izpildīts vai izpildīts nepienācīgā kārtā nekā Pasūtītājs norādījis</w:t>
      </w:r>
      <w:r>
        <w:rPr>
          <w:sz w:val="24"/>
          <w:szCs w:val="24"/>
          <w:lang w:val="lv-LV"/>
        </w:rPr>
        <w:t>.</w:t>
      </w:r>
    </w:p>
    <w:p w14:paraId="1563CD40" w14:textId="77777777" w:rsidR="00102541" w:rsidRPr="0073137C" w:rsidRDefault="00725F87" w:rsidP="00040AFB">
      <w:pPr>
        <w:pStyle w:val="ListParagraph"/>
        <w:numPr>
          <w:ilvl w:val="1"/>
          <w:numId w:val="2"/>
        </w:numPr>
        <w:tabs>
          <w:tab w:val="clear" w:pos="792"/>
          <w:tab w:val="num" w:pos="426"/>
        </w:tabs>
        <w:ind w:left="0" w:firstLine="0"/>
        <w:jc w:val="both"/>
        <w:rPr>
          <w:b/>
          <w:sz w:val="24"/>
          <w:szCs w:val="24"/>
          <w:lang w:val="lv-LV"/>
        </w:rPr>
      </w:pPr>
      <w:r w:rsidRPr="0073137C">
        <w:rPr>
          <w:sz w:val="24"/>
          <w:szCs w:val="24"/>
          <w:lang w:val="lv-LV"/>
        </w:rPr>
        <w:t xml:space="preserve">Par Pakalpojuma sniegšanas termiņa nokavēšanu Pasūtītājs ir tiesīgs ieturēt </w:t>
      </w:r>
      <w:r w:rsidR="00CE1F5E" w:rsidRPr="0073137C">
        <w:rPr>
          <w:sz w:val="24"/>
          <w:szCs w:val="24"/>
          <w:lang w:val="lv-LV"/>
        </w:rPr>
        <w:t xml:space="preserve">līgumsodu </w:t>
      </w:r>
      <w:r w:rsidRPr="0073137C">
        <w:rPr>
          <w:sz w:val="24"/>
          <w:szCs w:val="24"/>
          <w:lang w:val="lv-LV"/>
        </w:rPr>
        <w:t>0,5% apmērā no Līgum</w:t>
      </w:r>
      <w:r w:rsidR="007D0579">
        <w:rPr>
          <w:sz w:val="24"/>
          <w:szCs w:val="24"/>
          <w:lang w:val="lv-LV"/>
        </w:rPr>
        <w:t xml:space="preserve">a </w:t>
      </w:r>
      <w:r w:rsidRPr="0073137C">
        <w:rPr>
          <w:sz w:val="24"/>
          <w:szCs w:val="24"/>
          <w:lang w:val="lv-LV"/>
        </w:rPr>
        <w:t>cenas</w:t>
      </w:r>
      <w:r w:rsidR="00CE1F5E" w:rsidRPr="0073137C">
        <w:rPr>
          <w:sz w:val="24"/>
          <w:szCs w:val="24"/>
          <w:lang w:val="lv-LV"/>
        </w:rPr>
        <w:t xml:space="preserve"> par katru nokavējuma dienu, bet kopsummā </w:t>
      </w:r>
      <w:r w:rsidRPr="0073137C">
        <w:rPr>
          <w:sz w:val="24"/>
          <w:szCs w:val="24"/>
          <w:lang w:val="lv-LV"/>
        </w:rPr>
        <w:t>ne vairāk kā 10% apmērā no Līgum</w:t>
      </w:r>
      <w:r w:rsidR="007D0579">
        <w:rPr>
          <w:sz w:val="24"/>
          <w:szCs w:val="24"/>
          <w:lang w:val="lv-LV"/>
        </w:rPr>
        <w:t xml:space="preserve">a </w:t>
      </w:r>
      <w:r w:rsidRPr="0073137C">
        <w:rPr>
          <w:sz w:val="24"/>
          <w:szCs w:val="24"/>
          <w:lang w:val="lv-LV"/>
        </w:rPr>
        <w:t>cenas.</w:t>
      </w:r>
    </w:p>
    <w:p w14:paraId="30C5CFDE" w14:textId="77777777" w:rsidR="007D0579" w:rsidRPr="007D0579" w:rsidRDefault="00725F87" w:rsidP="008E5356">
      <w:pPr>
        <w:pStyle w:val="ListParagraph"/>
        <w:numPr>
          <w:ilvl w:val="1"/>
          <w:numId w:val="2"/>
        </w:numPr>
        <w:tabs>
          <w:tab w:val="clear" w:pos="792"/>
          <w:tab w:val="num" w:pos="426"/>
        </w:tabs>
        <w:ind w:left="0" w:firstLine="0"/>
        <w:jc w:val="both"/>
        <w:rPr>
          <w:sz w:val="24"/>
          <w:szCs w:val="24"/>
          <w:lang w:val="lv-LV"/>
        </w:rPr>
      </w:pPr>
      <w:r>
        <w:rPr>
          <w:sz w:val="24"/>
          <w:szCs w:val="24"/>
          <w:lang w:val="lv-LV"/>
        </w:rPr>
        <w:t xml:space="preserve">Par </w:t>
      </w:r>
      <w:r w:rsidRPr="007D0579">
        <w:rPr>
          <w:sz w:val="24"/>
          <w:szCs w:val="24"/>
          <w:lang w:val="lv-LV"/>
        </w:rPr>
        <w:t xml:space="preserve">Līguma </w:t>
      </w:r>
      <w:r>
        <w:rPr>
          <w:sz w:val="24"/>
          <w:szCs w:val="24"/>
          <w:lang w:val="lv-LV"/>
        </w:rPr>
        <w:t>4.1.6</w:t>
      </w:r>
      <w:r w:rsidRPr="007D0579">
        <w:rPr>
          <w:sz w:val="24"/>
          <w:szCs w:val="24"/>
          <w:lang w:val="lv-LV"/>
        </w:rPr>
        <w:t>. apakšpunkta neievērošan</w:t>
      </w:r>
      <w:r>
        <w:rPr>
          <w:sz w:val="24"/>
          <w:szCs w:val="24"/>
          <w:lang w:val="lv-LV"/>
        </w:rPr>
        <w:t>u</w:t>
      </w:r>
      <w:r w:rsidRPr="007D0579">
        <w:rPr>
          <w:sz w:val="24"/>
          <w:szCs w:val="24"/>
          <w:lang w:val="lv-LV"/>
        </w:rPr>
        <w:t xml:space="preserve"> Izpildītājs maksā Pasūtītājam līgumsodu 10% apmērā no Līguma cenas.</w:t>
      </w:r>
    </w:p>
    <w:p w14:paraId="2FC4334B" w14:textId="77777777" w:rsidR="007D0579" w:rsidRPr="007D0579" w:rsidRDefault="00725F87" w:rsidP="008E5356">
      <w:pPr>
        <w:pStyle w:val="ListParagraph"/>
        <w:numPr>
          <w:ilvl w:val="1"/>
          <w:numId w:val="2"/>
        </w:numPr>
        <w:tabs>
          <w:tab w:val="clear" w:pos="792"/>
          <w:tab w:val="num" w:pos="426"/>
        </w:tabs>
        <w:ind w:left="0" w:firstLine="0"/>
        <w:jc w:val="both"/>
        <w:rPr>
          <w:sz w:val="24"/>
          <w:szCs w:val="24"/>
          <w:lang w:val="lv-LV"/>
        </w:rPr>
      </w:pPr>
      <w:r w:rsidRPr="007D0579">
        <w:rPr>
          <w:sz w:val="24"/>
          <w:szCs w:val="24"/>
          <w:lang w:val="lv-LV"/>
        </w:rPr>
        <w:t xml:space="preserve">Ja Izpildītājs atsakās no Līguma izpildes vai Pasūtītājs to izbeidz Līguma </w:t>
      </w:r>
      <w:r w:rsidR="007E1E7F" w:rsidRPr="008E5356">
        <w:rPr>
          <w:sz w:val="24"/>
          <w:szCs w:val="24"/>
          <w:lang w:val="lv-LV"/>
        </w:rPr>
        <w:t>6.</w:t>
      </w:r>
      <w:r w:rsidRPr="007E1E7F">
        <w:rPr>
          <w:sz w:val="24"/>
          <w:szCs w:val="24"/>
          <w:lang w:val="lv-LV"/>
        </w:rPr>
        <w:t xml:space="preserve">5.1. vai </w:t>
      </w:r>
      <w:r w:rsidR="007E1E7F" w:rsidRPr="008E5356">
        <w:rPr>
          <w:sz w:val="24"/>
          <w:szCs w:val="24"/>
          <w:lang w:val="lv-LV"/>
        </w:rPr>
        <w:t>6</w:t>
      </w:r>
      <w:r w:rsidRPr="007E1E7F">
        <w:rPr>
          <w:sz w:val="24"/>
          <w:szCs w:val="24"/>
          <w:lang w:val="lv-LV"/>
        </w:rPr>
        <w:t>.5.3.</w:t>
      </w:r>
      <w:r w:rsidRPr="007D0579">
        <w:rPr>
          <w:sz w:val="24"/>
          <w:szCs w:val="24"/>
          <w:lang w:val="lv-LV"/>
        </w:rPr>
        <w:t xml:space="preserve"> apakšpunktā noteiktajos gadījumos, Izpildītājs maksā līgumsodu 10% apmērā no Līguma cenas.</w:t>
      </w:r>
    </w:p>
    <w:p w14:paraId="14F08E34" w14:textId="77777777" w:rsidR="00102541" w:rsidRPr="0073137C" w:rsidRDefault="00725F87" w:rsidP="00040AFB">
      <w:pPr>
        <w:pStyle w:val="ListParagraph"/>
        <w:numPr>
          <w:ilvl w:val="1"/>
          <w:numId w:val="2"/>
        </w:numPr>
        <w:tabs>
          <w:tab w:val="clear" w:pos="792"/>
          <w:tab w:val="num" w:pos="426"/>
        </w:tabs>
        <w:ind w:left="0" w:firstLine="0"/>
        <w:jc w:val="both"/>
        <w:rPr>
          <w:b/>
          <w:sz w:val="24"/>
          <w:szCs w:val="24"/>
          <w:lang w:val="lv-LV"/>
        </w:rPr>
      </w:pPr>
      <w:r w:rsidRPr="0073137C">
        <w:rPr>
          <w:sz w:val="24"/>
          <w:szCs w:val="24"/>
          <w:lang w:val="lv-LV"/>
        </w:rPr>
        <w:t>Par jebkuru Līgumā noteiktā apmaksas termiņa nokavējumu Izpildītājs ir tiesīgs pieprasīt no Pasūtītāja līgumsodu par katru nokavēto dienu 0,5% apmērā no termiņā nesamaksātās summas</w:t>
      </w:r>
      <w:r w:rsidR="003E1FAC">
        <w:rPr>
          <w:sz w:val="24"/>
          <w:szCs w:val="24"/>
          <w:lang w:val="lv-LV"/>
        </w:rPr>
        <w:t xml:space="preserve"> bez PVN</w:t>
      </w:r>
      <w:r w:rsidRPr="0073137C">
        <w:rPr>
          <w:sz w:val="24"/>
          <w:szCs w:val="24"/>
          <w:lang w:val="lv-LV"/>
        </w:rPr>
        <w:t xml:space="preserve">, bet kopsummā ne vairāk par 10% no </w:t>
      </w:r>
      <w:r w:rsidR="003E1FAC">
        <w:rPr>
          <w:sz w:val="24"/>
          <w:szCs w:val="24"/>
          <w:lang w:val="lv-LV"/>
        </w:rPr>
        <w:t>šīs summas</w:t>
      </w:r>
      <w:r w:rsidRPr="0073137C">
        <w:rPr>
          <w:sz w:val="24"/>
          <w:szCs w:val="24"/>
          <w:lang w:val="lv-LV"/>
        </w:rPr>
        <w:t>.</w:t>
      </w:r>
    </w:p>
    <w:p w14:paraId="6B8C1F14" w14:textId="77777777" w:rsidR="00040AFB" w:rsidRPr="0073137C" w:rsidRDefault="00725F87" w:rsidP="00040AFB">
      <w:pPr>
        <w:pStyle w:val="ListParagraph"/>
        <w:numPr>
          <w:ilvl w:val="1"/>
          <w:numId w:val="2"/>
        </w:numPr>
        <w:tabs>
          <w:tab w:val="clear" w:pos="792"/>
          <w:tab w:val="num" w:pos="426"/>
        </w:tabs>
        <w:ind w:left="0" w:firstLine="0"/>
        <w:jc w:val="both"/>
        <w:rPr>
          <w:b/>
          <w:sz w:val="24"/>
          <w:szCs w:val="24"/>
          <w:lang w:val="lv-LV"/>
        </w:rPr>
      </w:pPr>
      <w:r w:rsidRPr="0073137C">
        <w:rPr>
          <w:sz w:val="24"/>
          <w:szCs w:val="24"/>
          <w:lang w:val="lv-LV"/>
        </w:rPr>
        <w:t>Līgumsoda samaksa neatbrīvo nevienu no Pusēm no līgumsaistību izpildes pilnā apjomā. Līgumsods netiek ieskaitīts zaudējumu apmērā.</w:t>
      </w:r>
    </w:p>
    <w:p w14:paraId="79913953" w14:textId="77777777" w:rsidR="00040AFB" w:rsidRPr="0073137C" w:rsidRDefault="00040AFB" w:rsidP="00040AFB">
      <w:pPr>
        <w:jc w:val="both"/>
      </w:pPr>
    </w:p>
    <w:p w14:paraId="5351171E" w14:textId="77777777" w:rsidR="00C7274C" w:rsidRPr="007E1E7F" w:rsidRDefault="00725F87" w:rsidP="00C7274C">
      <w:pPr>
        <w:pStyle w:val="ListParagraph"/>
        <w:numPr>
          <w:ilvl w:val="0"/>
          <w:numId w:val="13"/>
        </w:numPr>
        <w:jc w:val="center"/>
        <w:rPr>
          <w:b/>
          <w:sz w:val="24"/>
          <w:szCs w:val="24"/>
          <w:lang w:val="lv-LV"/>
        </w:rPr>
      </w:pPr>
      <w:r w:rsidRPr="007E1E7F">
        <w:rPr>
          <w:b/>
          <w:sz w:val="24"/>
          <w:szCs w:val="24"/>
          <w:lang w:val="lv-LV"/>
        </w:rPr>
        <w:t>Līguma grozīšana un izbeigšana</w:t>
      </w:r>
    </w:p>
    <w:p w14:paraId="68F0BE60" w14:textId="77777777" w:rsidR="00C7274C" w:rsidRPr="00C7274C" w:rsidRDefault="00725F87" w:rsidP="00C7274C">
      <w:pPr>
        <w:pStyle w:val="ListParagraph"/>
        <w:numPr>
          <w:ilvl w:val="1"/>
          <w:numId w:val="13"/>
        </w:numPr>
        <w:tabs>
          <w:tab w:val="num" w:pos="426"/>
        </w:tabs>
        <w:ind w:left="0" w:firstLine="0"/>
        <w:jc w:val="both"/>
        <w:rPr>
          <w:sz w:val="24"/>
          <w:szCs w:val="24"/>
          <w:lang w:val="lv-LV"/>
        </w:rPr>
      </w:pPr>
      <w:r w:rsidRPr="00E7511E">
        <w:rPr>
          <w:sz w:val="24"/>
          <w:szCs w:val="24"/>
          <w:lang w:val="lv-LV"/>
        </w:rPr>
        <w:lastRenderedPageBreak/>
        <w:t xml:space="preserve">Līgumu var grozīt abām Pusēm rakstiski vienojoties un ievērojot Publisko iepirkumu </w:t>
      </w:r>
      <w:r w:rsidRPr="00C7274C">
        <w:rPr>
          <w:sz w:val="24"/>
          <w:szCs w:val="24"/>
          <w:lang w:val="lv-LV"/>
        </w:rPr>
        <w:t xml:space="preserve">likuma (turpmāk – PIL) 61.panta prasības. Visi Līguma grozījumi pievienojami Līgumam kā neatņemamas sastāvdaļas. </w:t>
      </w:r>
    </w:p>
    <w:p w14:paraId="76C458F7" w14:textId="77777777" w:rsidR="00C7274C" w:rsidRPr="00C7274C" w:rsidRDefault="00725F87" w:rsidP="00C7274C">
      <w:pPr>
        <w:pStyle w:val="ListParagraph"/>
        <w:numPr>
          <w:ilvl w:val="1"/>
          <w:numId w:val="13"/>
        </w:numPr>
        <w:tabs>
          <w:tab w:val="num" w:pos="426"/>
        </w:tabs>
        <w:ind w:left="0" w:firstLine="0"/>
        <w:jc w:val="both"/>
        <w:rPr>
          <w:sz w:val="24"/>
          <w:szCs w:val="24"/>
          <w:lang w:val="lv-LV"/>
        </w:rPr>
      </w:pPr>
      <w:r w:rsidRPr="00C7274C">
        <w:rPr>
          <w:sz w:val="24"/>
          <w:szCs w:val="24"/>
          <w:lang w:val="lv-LV"/>
        </w:rPr>
        <w:t>Līguma grozījumi pieļaujami PIL 61. pantā noteiktajos gadījumos un kārtībā, tostarp:</w:t>
      </w:r>
    </w:p>
    <w:p w14:paraId="6595F1BE" w14:textId="77777777" w:rsidR="00C7274C" w:rsidRPr="00C7274C" w:rsidRDefault="00725F87" w:rsidP="00C7274C">
      <w:pPr>
        <w:pStyle w:val="ListParagraph"/>
        <w:numPr>
          <w:ilvl w:val="2"/>
          <w:numId w:val="13"/>
        </w:numPr>
        <w:ind w:hanging="360"/>
        <w:jc w:val="both"/>
        <w:rPr>
          <w:bCs/>
          <w:sz w:val="24"/>
          <w:szCs w:val="24"/>
          <w:lang w:val="lv-LV" w:eastAsia="lv-LV"/>
        </w:rPr>
      </w:pPr>
      <w:r w:rsidRPr="00C7274C">
        <w:rPr>
          <w:bCs/>
          <w:sz w:val="24"/>
          <w:szCs w:val="24"/>
          <w:lang w:val="lv-LV" w:eastAsia="lv-LV"/>
        </w:rPr>
        <w:t>Pasūtītājam  sākotnējā Līguma izpildei ir nepieciešami papildu pakalpojumi, kas nebija iekļauti sākotnējā Iepirkuma dokumentācijā, un Izpildītāja maiņa radītu būtisku izmaksu pieaugumu, un to nevar veikt tādu ekonomisku vai tehnisku iemeslu dēļ kā aizvietojamība vai savietojamība ar jau sākotnējā Iepirkumā iegādātiem pakalpojumiem vai Izpildītāja maiņa radītu ievērojamas grūtības. Līgumcenas pieaugums katru šādu grozījumu gadījumā nedrīkst pārsniegt 50 procentus no sākotnējās Līguma cenas. Secīgi veiktu gro</w:t>
      </w:r>
      <w:r w:rsidRPr="00C7274C">
        <w:rPr>
          <w:bCs/>
          <w:sz w:val="24"/>
          <w:szCs w:val="24"/>
          <w:lang w:val="lv-LV" w:eastAsia="lv-LV"/>
        </w:rPr>
        <w:t>zījumu mērķis nedrīkst būt šā ierobežojuma vai citu likuma prasību neievērošana;</w:t>
      </w:r>
    </w:p>
    <w:p w14:paraId="4467E329" w14:textId="77777777" w:rsidR="00C7274C" w:rsidRPr="00C7274C" w:rsidRDefault="00725F87" w:rsidP="00C7274C">
      <w:pPr>
        <w:pStyle w:val="ListParagraph"/>
        <w:numPr>
          <w:ilvl w:val="2"/>
          <w:numId w:val="13"/>
        </w:numPr>
        <w:ind w:hanging="360"/>
        <w:jc w:val="both"/>
        <w:rPr>
          <w:bCs/>
          <w:sz w:val="24"/>
          <w:szCs w:val="24"/>
          <w:lang w:val="lv-LV" w:eastAsia="lv-LV"/>
        </w:rPr>
      </w:pPr>
      <w:r w:rsidRPr="00C7274C">
        <w:rPr>
          <w:bCs/>
          <w:sz w:val="24"/>
          <w:szCs w:val="24"/>
          <w:lang w:val="lv-LV" w:eastAsia="lv-LV"/>
        </w:rPr>
        <w:t>Pasūtītājam Līguma grozījumi ir nepieciešami tādu iemeslu dēļ, kurus Pasūtītājs iepriekš nevarēja paredzēt. Līgumcenas pieaugums katru šādu grozījumu gadījumā nedrīkst pārsniegt 50 procentus no sākotnējās Līguma cenas. Secīgi veiktu grozījumu mērķis nedrīkst būt šā ierobežojuma vai citu likuma prasību neievērošana;</w:t>
      </w:r>
    </w:p>
    <w:p w14:paraId="60826D44" w14:textId="77777777" w:rsidR="00C7274C" w:rsidRPr="00C7274C" w:rsidRDefault="00725F87" w:rsidP="00C7274C">
      <w:pPr>
        <w:pStyle w:val="ListParagraph"/>
        <w:numPr>
          <w:ilvl w:val="2"/>
          <w:numId w:val="13"/>
        </w:numPr>
        <w:ind w:hanging="360"/>
        <w:jc w:val="both"/>
        <w:rPr>
          <w:bCs/>
          <w:sz w:val="24"/>
          <w:szCs w:val="24"/>
          <w:lang w:val="lv-LV" w:eastAsia="lv-LV"/>
        </w:rPr>
      </w:pPr>
      <w:r w:rsidRPr="00C7274C">
        <w:rPr>
          <w:bCs/>
          <w:sz w:val="24"/>
          <w:szCs w:val="24"/>
          <w:lang w:val="lv-LV" w:eastAsia="lv-LV"/>
        </w:rPr>
        <w:t>grozījumi var attiekties uz izmaiņām termiņos, ja izmaiņām par pamatu ir jauni vai iepriekš neparedzēti, objektīvi apstākļi, kas radušies pēc Līguma noslēgšanas, Līguma izpildes laikā un kas Līguma slēgšanas brīdī nepastāvēja vai nebija saprātīgi un precīzi prognozējami.</w:t>
      </w:r>
    </w:p>
    <w:p w14:paraId="06A6AD96" w14:textId="77777777" w:rsidR="00C7274C" w:rsidRPr="00C7274C" w:rsidRDefault="00725F87" w:rsidP="00440192">
      <w:pPr>
        <w:numPr>
          <w:ilvl w:val="1"/>
          <w:numId w:val="13"/>
        </w:numPr>
        <w:ind w:left="0" w:firstLine="0"/>
        <w:jc w:val="both"/>
        <w:rPr>
          <w:bCs/>
        </w:rPr>
      </w:pPr>
      <w:r w:rsidRPr="00C7274C">
        <w:rPr>
          <w:bCs/>
        </w:rPr>
        <w:t>Puse, kura iniciē izmaiņas, rakstiski iesniedz otrai Pusei pamatojošu iesniegumu, pēc kā Puses lemj par izmaiņu pieļaujamību.</w:t>
      </w:r>
    </w:p>
    <w:p w14:paraId="435E0BD7" w14:textId="77777777" w:rsidR="00C7274C" w:rsidRPr="00C7274C" w:rsidRDefault="00725F87" w:rsidP="00440192">
      <w:pPr>
        <w:numPr>
          <w:ilvl w:val="1"/>
          <w:numId w:val="13"/>
        </w:numPr>
        <w:ind w:left="0" w:firstLine="0"/>
        <w:jc w:val="both"/>
        <w:rPr>
          <w:bCs/>
        </w:rPr>
      </w:pPr>
      <w:r w:rsidRPr="00C7274C">
        <w:rPr>
          <w:bCs/>
        </w:rPr>
        <w:t>Līgums var tikt lauzts tikai šajā Līgumā noteiktajā kārtībā vai Pusēm savstarpēji rakstiski vienojoties.</w:t>
      </w:r>
    </w:p>
    <w:p w14:paraId="09F9015D" w14:textId="77777777" w:rsidR="00C7274C" w:rsidRPr="00C7274C" w:rsidRDefault="00725F87" w:rsidP="00440192">
      <w:pPr>
        <w:numPr>
          <w:ilvl w:val="1"/>
          <w:numId w:val="13"/>
        </w:numPr>
        <w:ind w:left="0" w:firstLine="0"/>
        <w:jc w:val="both"/>
        <w:rPr>
          <w:bCs/>
        </w:rPr>
      </w:pPr>
      <w:r w:rsidRPr="00C7274C">
        <w:rPr>
          <w:bCs/>
        </w:rPr>
        <w:t>Pasūtītājam ir tiesības vienpusēji atkāpties no Līguma, rakstiski paziņojot par to Izpildītājam 5 (piecas) dienas iepriekš, ja:</w:t>
      </w:r>
    </w:p>
    <w:p w14:paraId="30B6007D" w14:textId="77777777" w:rsidR="00C7274C" w:rsidRPr="00C7274C" w:rsidRDefault="00725F87" w:rsidP="00C7274C">
      <w:pPr>
        <w:pStyle w:val="ListParagraph"/>
        <w:numPr>
          <w:ilvl w:val="2"/>
          <w:numId w:val="13"/>
        </w:numPr>
        <w:ind w:hanging="360"/>
        <w:jc w:val="both"/>
        <w:rPr>
          <w:bCs/>
          <w:sz w:val="24"/>
          <w:szCs w:val="24"/>
          <w:lang w:val="lv-LV" w:eastAsia="lv-LV"/>
        </w:rPr>
      </w:pPr>
      <w:r w:rsidRPr="00C7274C">
        <w:rPr>
          <w:bCs/>
          <w:sz w:val="24"/>
          <w:szCs w:val="24"/>
          <w:lang w:val="lv-LV" w:eastAsia="lv-LV"/>
        </w:rPr>
        <w:t>Izpildītājs nesniedz Pakalpojumu atbilstoši Līguma noteikumiem un Latvijas Republikas normatīvajiem aktiem;</w:t>
      </w:r>
    </w:p>
    <w:p w14:paraId="513D7B9F" w14:textId="77777777" w:rsidR="00C7274C" w:rsidRPr="00C7274C" w:rsidRDefault="00725F87" w:rsidP="00C7274C">
      <w:pPr>
        <w:pStyle w:val="ListParagraph"/>
        <w:numPr>
          <w:ilvl w:val="2"/>
          <w:numId w:val="13"/>
        </w:numPr>
        <w:ind w:hanging="360"/>
        <w:jc w:val="both"/>
        <w:rPr>
          <w:bCs/>
          <w:sz w:val="24"/>
          <w:szCs w:val="24"/>
          <w:lang w:val="lv-LV" w:eastAsia="lv-LV"/>
        </w:rPr>
      </w:pPr>
      <w:r w:rsidRPr="00C7274C">
        <w:rPr>
          <w:bCs/>
          <w:sz w:val="24"/>
          <w:szCs w:val="24"/>
          <w:lang w:val="lv-LV" w:eastAsia="lv-LV"/>
        </w:rPr>
        <w:t xml:space="preserve">Izpildītājam pasludināts maksātnespējas process, apturēta vai pārtraukta saimnieciskā darbība vai tas tiek likvidēts; </w:t>
      </w:r>
    </w:p>
    <w:p w14:paraId="3EBC7627" w14:textId="77777777" w:rsidR="00C7274C" w:rsidRPr="00C7274C" w:rsidRDefault="00725F87" w:rsidP="00C7274C">
      <w:pPr>
        <w:pStyle w:val="ListParagraph"/>
        <w:numPr>
          <w:ilvl w:val="2"/>
          <w:numId w:val="13"/>
        </w:numPr>
        <w:ind w:hanging="360"/>
        <w:jc w:val="both"/>
        <w:rPr>
          <w:bCs/>
          <w:sz w:val="24"/>
          <w:szCs w:val="24"/>
          <w:lang w:val="lv-LV" w:eastAsia="lv-LV"/>
        </w:rPr>
      </w:pPr>
      <w:r w:rsidRPr="00C7274C">
        <w:rPr>
          <w:bCs/>
          <w:sz w:val="24"/>
          <w:szCs w:val="24"/>
          <w:lang w:val="lv-LV" w:eastAsia="lv-LV"/>
        </w:rPr>
        <w:t>Līgumu nav iespējams izpildīt, jo Izpildītājam Līguma izpildes laikā ir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111. panta trešā daļa).</w:t>
      </w:r>
    </w:p>
    <w:p w14:paraId="5F0D8584" w14:textId="77777777" w:rsidR="00C7274C" w:rsidRPr="00C7274C" w:rsidRDefault="00725F87" w:rsidP="00440192">
      <w:pPr>
        <w:numPr>
          <w:ilvl w:val="1"/>
          <w:numId w:val="13"/>
        </w:numPr>
        <w:ind w:left="0" w:firstLine="0"/>
        <w:jc w:val="both"/>
        <w:rPr>
          <w:bCs/>
        </w:rPr>
      </w:pPr>
      <w:r w:rsidRPr="00C7274C">
        <w:rPr>
          <w:bCs/>
        </w:rPr>
        <w:t>Līguma izbeigšanas gadījumā  Izpildītājs 5 (piecu) dienu laikā no paziņojuma saņemšanas sagatavo un iesniedz Pasūtītājam Pakalpojuma nodošanas – pieņemšanas aktu par kvalitatīvi sniegto Pakalpojumu, kuru Pasūtītājs izskata un paraksta (vai pamatoti atsaka parakstīt) 5 (piecu) darba dienu laikā pēc akta saņemšanas. Gadījumā, ja Izpildītājs minētajā termiņā nav sagatavojis un iesniedzis Pakalpojuma nodošanas – pieņemšanas aktu, apmaksa par sniegto, bet Pasūtītājam nenodoto Pakalpojumu netiek veikta.</w:t>
      </w:r>
    </w:p>
    <w:p w14:paraId="24C80082" w14:textId="77777777" w:rsidR="00C7274C" w:rsidRPr="00C7274C" w:rsidRDefault="00725F87" w:rsidP="00440192">
      <w:pPr>
        <w:numPr>
          <w:ilvl w:val="1"/>
          <w:numId w:val="13"/>
        </w:numPr>
        <w:ind w:left="0" w:firstLine="0"/>
        <w:jc w:val="both"/>
        <w:rPr>
          <w:bCs/>
        </w:rPr>
      </w:pPr>
      <w:r w:rsidRPr="00C7274C">
        <w:rPr>
          <w:bCs/>
        </w:rPr>
        <w:t>Izpildītājam ir tiesības vienpusēji izbeigt Līgumu, ja Pasūtītājs bez attaisnotiem iemesliem, nenorēķinās ar Izpildītāju par sniegto Pakalpojumu ilgāk par 30 (trīsdesmit) dienām.</w:t>
      </w:r>
    </w:p>
    <w:p w14:paraId="27C82FC1" w14:textId="77777777" w:rsidR="00C7274C" w:rsidRPr="00C7274C" w:rsidRDefault="00C7274C" w:rsidP="00C7274C">
      <w:pPr>
        <w:widowControl w:val="0"/>
        <w:tabs>
          <w:tab w:val="left" w:pos="0"/>
        </w:tabs>
        <w:suppressAutoHyphens/>
        <w:ind w:hanging="360"/>
        <w:jc w:val="both"/>
        <w:rPr>
          <w:bCs/>
          <w:color w:val="000000"/>
          <w:lang w:eastAsia="ar-SA"/>
        </w:rPr>
      </w:pPr>
    </w:p>
    <w:p w14:paraId="45DCBF40" w14:textId="77777777" w:rsidR="00C7274C" w:rsidRPr="008E5356" w:rsidRDefault="00725F87" w:rsidP="00C7274C">
      <w:pPr>
        <w:pStyle w:val="ListParagraph"/>
        <w:numPr>
          <w:ilvl w:val="0"/>
          <w:numId w:val="13"/>
        </w:numPr>
        <w:jc w:val="center"/>
        <w:rPr>
          <w:b/>
          <w:sz w:val="24"/>
          <w:szCs w:val="24"/>
          <w:lang w:val="lv-LV"/>
        </w:rPr>
      </w:pPr>
      <w:r w:rsidRPr="008E5356">
        <w:rPr>
          <w:b/>
          <w:sz w:val="24"/>
          <w:szCs w:val="24"/>
          <w:lang w:val="lv-LV"/>
        </w:rPr>
        <w:t>Apakšuzņēmēju un personāla nomaiņa</w:t>
      </w:r>
    </w:p>
    <w:p w14:paraId="40A1E6AC" w14:textId="77777777" w:rsidR="00C7274C" w:rsidRPr="00C7274C" w:rsidRDefault="00725F87" w:rsidP="00440192">
      <w:pPr>
        <w:numPr>
          <w:ilvl w:val="1"/>
          <w:numId w:val="13"/>
        </w:numPr>
        <w:ind w:left="0" w:firstLine="0"/>
        <w:jc w:val="both"/>
        <w:rPr>
          <w:bCs/>
        </w:rPr>
      </w:pPr>
      <w:r w:rsidRPr="00C7274C">
        <w:rPr>
          <w:bCs/>
        </w:rPr>
        <w:t xml:space="preserve">Izpildītājs nav tiesīgs bez rakstiskas saskaņošanas ar Pasūtītāju veikt apakšuzņēmēju nomaiņu, kā arī papildu apakšuzņēmēju iesaistīšanu Līguma izpildē. </w:t>
      </w:r>
    </w:p>
    <w:p w14:paraId="1E1B27F5" w14:textId="77777777" w:rsidR="00C7274C" w:rsidRPr="00C7274C" w:rsidRDefault="00725F87" w:rsidP="00440192">
      <w:pPr>
        <w:numPr>
          <w:ilvl w:val="1"/>
          <w:numId w:val="13"/>
        </w:numPr>
        <w:ind w:left="0" w:firstLine="0"/>
        <w:jc w:val="both"/>
        <w:rPr>
          <w:bCs/>
        </w:rPr>
      </w:pPr>
      <w:r w:rsidRPr="00C7274C">
        <w:rPr>
          <w:bCs/>
        </w:rPr>
        <w:t>Pasūtītājs nepiekrīt piedāvājumā norādītā apakšuzņēmēja nomaiņai, ja pastāv kāds no šādiem nosacījumiem:</w:t>
      </w:r>
    </w:p>
    <w:p w14:paraId="12D8A2D2" w14:textId="77777777" w:rsidR="00C7274C" w:rsidRPr="00C7274C" w:rsidRDefault="00725F87" w:rsidP="008E5356">
      <w:pPr>
        <w:pStyle w:val="ListParagraph"/>
        <w:widowControl w:val="0"/>
        <w:numPr>
          <w:ilvl w:val="2"/>
          <w:numId w:val="13"/>
        </w:numPr>
        <w:tabs>
          <w:tab w:val="right" w:pos="1418"/>
        </w:tabs>
        <w:autoSpaceDE w:val="0"/>
        <w:autoSpaceDN w:val="0"/>
        <w:spacing w:before="20" w:after="20"/>
        <w:ind w:hanging="360"/>
        <w:jc w:val="both"/>
        <w:rPr>
          <w:bCs/>
          <w:sz w:val="24"/>
          <w:szCs w:val="24"/>
          <w:lang w:val="lv-LV"/>
        </w:rPr>
      </w:pPr>
      <w:r w:rsidRPr="00C7274C">
        <w:rPr>
          <w:bCs/>
          <w:sz w:val="24"/>
          <w:szCs w:val="24"/>
          <w:lang w:val="lv-LV"/>
        </w:rPr>
        <w:t xml:space="preserve">piedāvātais apakšuzņēmējs neatbilst iepirkuma procedūras dokumentos </w:t>
      </w:r>
      <w:r w:rsidRPr="00C7274C">
        <w:rPr>
          <w:bCs/>
          <w:sz w:val="24"/>
          <w:szCs w:val="24"/>
          <w:lang w:val="lv-LV"/>
        </w:rPr>
        <w:lastRenderedPageBreak/>
        <w:t>apakšuzņēmējiem izvirzītajām prasībām;</w:t>
      </w:r>
    </w:p>
    <w:p w14:paraId="1BEB0A57" w14:textId="77777777" w:rsidR="00C7274C" w:rsidRPr="00C7274C" w:rsidRDefault="00725F87" w:rsidP="008E5356">
      <w:pPr>
        <w:pStyle w:val="ListParagraph"/>
        <w:widowControl w:val="0"/>
        <w:numPr>
          <w:ilvl w:val="2"/>
          <w:numId w:val="13"/>
        </w:numPr>
        <w:tabs>
          <w:tab w:val="right" w:pos="1418"/>
        </w:tabs>
        <w:autoSpaceDE w:val="0"/>
        <w:autoSpaceDN w:val="0"/>
        <w:spacing w:before="20" w:after="20"/>
        <w:ind w:hanging="360"/>
        <w:jc w:val="both"/>
        <w:rPr>
          <w:bCs/>
          <w:sz w:val="24"/>
          <w:szCs w:val="24"/>
          <w:lang w:val="lv-LV"/>
        </w:rPr>
      </w:pPr>
      <w:r>
        <w:rPr>
          <w:bCs/>
          <w:sz w:val="24"/>
          <w:szCs w:val="24"/>
          <w:lang w:val="lv-LV"/>
        </w:rPr>
        <w:t xml:space="preserve"> </w:t>
      </w:r>
      <w:r w:rsidRPr="00C7274C">
        <w:rPr>
          <w:bCs/>
          <w:sz w:val="24"/>
          <w:szCs w:val="24"/>
          <w:lang w:val="lv-LV"/>
        </w:rPr>
        <w:t xml:space="preserve">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PIL 42. panta otrajā daļā minētajiem pretendentu </w:t>
      </w:r>
      <w:r w:rsidRPr="00C7274C">
        <w:rPr>
          <w:bCs/>
          <w:color w:val="000000"/>
          <w:sz w:val="24"/>
          <w:szCs w:val="24"/>
          <w:lang w:val="lv-LV"/>
        </w:rPr>
        <w:t>izslēgšanas iemesliem;</w:t>
      </w:r>
    </w:p>
    <w:p w14:paraId="22F859FD" w14:textId="77777777" w:rsidR="00C7274C" w:rsidRPr="00C7274C" w:rsidRDefault="00725F87" w:rsidP="008E5356">
      <w:pPr>
        <w:pStyle w:val="ListParagraph"/>
        <w:widowControl w:val="0"/>
        <w:numPr>
          <w:ilvl w:val="2"/>
          <w:numId w:val="13"/>
        </w:numPr>
        <w:tabs>
          <w:tab w:val="right" w:pos="1418"/>
        </w:tabs>
        <w:autoSpaceDE w:val="0"/>
        <w:autoSpaceDN w:val="0"/>
        <w:spacing w:before="20" w:after="20"/>
        <w:ind w:hanging="360"/>
        <w:jc w:val="both"/>
        <w:rPr>
          <w:bCs/>
          <w:sz w:val="24"/>
          <w:szCs w:val="24"/>
          <w:lang w:val="lv-LV"/>
        </w:rPr>
      </w:pPr>
      <w:r w:rsidRPr="00C7274C">
        <w:rPr>
          <w:bCs/>
          <w:sz w:val="24"/>
          <w:szCs w:val="24"/>
          <w:lang w:val="lv-LV"/>
        </w:rPr>
        <w:t xml:space="preserve">uz piedāvāto apakšuzņēmēju, kura veicamo darbu vai sniedzamo pakalpojumu vērtība ir vismaz 10 000 </w:t>
      </w:r>
      <w:r w:rsidRPr="00C7274C">
        <w:rPr>
          <w:bCs/>
          <w:i/>
          <w:iCs/>
          <w:sz w:val="24"/>
          <w:szCs w:val="24"/>
          <w:lang w:val="lv-LV"/>
        </w:rPr>
        <w:t>euro</w:t>
      </w:r>
      <w:r w:rsidRPr="00C7274C">
        <w:rPr>
          <w:bCs/>
          <w:sz w:val="24"/>
          <w:szCs w:val="24"/>
          <w:lang w:val="lv-LV"/>
        </w:rPr>
        <w:t xml:space="preserve">, attiecas PIL 42. panta otrajā daļā minētie pretendentu </w:t>
      </w:r>
      <w:r w:rsidRPr="00C7274C">
        <w:rPr>
          <w:bCs/>
          <w:color w:val="000000"/>
          <w:sz w:val="24"/>
          <w:szCs w:val="24"/>
          <w:lang w:val="lv-LV"/>
        </w:rPr>
        <w:t>izslēgšanas iemesli;</w:t>
      </w:r>
    </w:p>
    <w:p w14:paraId="2CA10319" w14:textId="77777777" w:rsidR="00C7274C" w:rsidRPr="00C7274C" w:rsidRDefault="00725F87" w:rsidP="008E5356">
      <w:pPr>
        <w:pStyle w:val="ListParagraph"/>
        <w:widowControl w:val="0"/>
        <w:numPr>
          <w:ilvl w:val="2"/>
          <w:numId w:val="13"/>
        </w:numPr>
        <w:tabs>
          <w:tab w:val="right" w:pos="1418"/>
        </w:tabs>
        <w:autoSpaceDE w:val="0"/>
        <w:autoSpaceDN w:val="0"/>
        <w:spacing w:before="20" w:after="20"/>
        <w:ind w:hanging="360"/>
        <w:jc w:val="both"/>
        <w:rPr>
          <w:bCs/>
          <w:sz w:val="24"/>
          <w:szCs w:val="24"/>
          <w:lang w:val="lv-LV"/>
        </w:rPr>
      </w:pPr>
      <w:r w:rsidRPr="00C7274C">
        <w:rPr>
          <w:bCs/>
          <w:sz w:val="24"/>
          <w:szCs w:val="24"/>
          <w:lang w:val="lv-LV"/>
        </w:rPr>
        <w:t>apakšuzņēmēja maiņas rezultātā tiktu izdarīti tādi grozījumi Izpildītāja piedāvājumā, kas, ja sākotnēji būtu tajā iekļauti, ietekmētu piedāvājuma izvēli atbilstoši iepirkuma dokumentos noteiktajiem piedāvājuma izvērtēšanas kritērijiem.</w:t>
      </w:r>
    </w:p>
    <w:p w14:paraId="380094CC" w14:textId="77777777" w:rsidR="00C7274C" w:rsidRPr="00C7274C" w:rsidRDefault="00725F87" w:rsidP="00440192">
      <w:pPr>
        <w:numPr>
          <w:ilvl w:val="1"/>
          <w:numId w:val="13"/>
        </w:numPr>
        <w:ind w:left="0" w:firstLine="0"/>
        <w:jc w:val="both"/>
        <w:rPr>
          <w:bCs/>
        </w:rPr>
      </w:pPr>
      <w:r w:rsidRPr="00C7274C">
        <w:rPr>
          <w:bCs/>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959313A" w14:textId="77777777" w:rsidR="00C7274C" w:rsidRPr="00C7274C" w:rsidRDefault="00725F87" w:rsidP="00440192">
      <w:pPr>
        <w:numPr>
          <w:ilvl w:val="1"/>
          <w:numId w:val="13"/>
        </w:numPr>
        <w:ind w:left="0" w:firstLine="0"/>
        <w:jc w:val="both"/>
        <w:rPr>
          <w:bCs/>
        </w:rPr>
      </w:pPr>
      <w:r w:rsidRPr="00C7274C">
        <w:rPr>
          <w:bCs/>
        </w:rPr>
        <w:t xml:space="preserve">Pārbaudot jaunā apakšuzņēmēja, kura veicamo darbu vai sniedzamo pakalpojumu vērtība ir vismaz 10 000 euro vai uz kura iespējām Izpildītājs balstījies, lai apliecinātu savas kvalifikācijas atbilstību iepirkuma dokumentos noteiktajām prasībām, atbilstību, Pasūtītājs piemēro PIL 42. panta otrās daļas noteikumus. </w:t>
      </w:r>
    </w:p>
    <w:p w14:paraId="3DC22CC0" w14:textId="77777777" w:rsidR="00C7274C" w:rsidRPr="00C7274C" w:rsidRDefault="00725F87" w:rsidP="00440192">
      <w:pPr>
        <w:numPr>
          <w:ilvl w:val="1"/>
          <w:numId w:val="13"/>
        </w:numPr>
        <w:ind w:left="0" w:firstLine="0"/>
        <w:jc w:val="both"/>
        <w:rPr>
          <w:bCs/>
        </w:rPr>
      </w:pPr>
      <w:r w:rsidRPr="00C7274C">
        <w:rPr>
          <w:bCs/>
        </w:rPr>
        <w:t>Pasūtītājs pieņem lēmumu atļaut vai atteikt apakšuzņēmēju nomaiņu vai jaunu apakšuzņēmēju iesaistīšanu Līguma izpildē iespējami īsā laikā, bet ne vēlāk kā 5 (piecu) darba dienu laikā pēc tam, kad saņēmis visu informāciju un dokumentus, kas nepieciešami lēmuma pieņemšanai saskaņā ar PIL 62. panta noteikumiem.</w:t>
      </w:r>
    </w:p>
    <w:p w14:paraId="5D3BA1CE" w14:textId="77777777" w:rsidR="00C7274C" w:rsidRPr="00C7274C" w:rsidRDefault="00C7274C" w:rsidP="00C7274C">
      <w:pPr>
        <w:ind w:left="720" w:hanging="360"/>
        <w:contextualSpacing/>
        <w:rPr>
          <w:bCs/>
        </w:rPr>
      </w:pPr>
    </w:p>
    <w:p w14:paraId="53BB56CB" w14:textId="77777777" w:rsidR="00C7274C" w:rsidRPr="008E5356" w:rsidRDefault="00725F87" w:rsidP="00C7274C">
      <w:pPr>
        <w:numPr>
          <w:ilvl w:val="0"/>
          <w:numId w:val="13"/>
        </w:numPr>
        <w:contextualSpacing/>
        <w:jc w:val="center"/>
        <w:rPr>
          <w:b/>
        </w:rPr>
      </w:pPr>
      <w:r w:rsidRPr="008E5356">
        <w:rPr>
          <w:b/>
        </w:rPr>
        <w:t>Nepārvarama vara</w:t>
      </w:r>
    </w:p>
    <w:p w14:paraId="54FD865B" w14:textId="77777777" w:rsidR="00C7274C" w:rsidRPr="00C7274C" w:rsidRDefault="00725F87" w:rsidP="00440192">
      <w:pPr>
        <w:numPr>
          <w:ilvl w:val="1"/>
          <w:numId w:val="13"/>
        </w:numPr>
        <w:ind w:left="0" w:firstLine="0"/>
        <w:jc w:val="both"/>
        <w:rPr>
          <w:bCs/>
        </w:rPr>
      </w:pPr>
      <w:r w:rsidRPr="00C7274C">
        <w:rPr>
          <w:bCs/>
        </w:rPr>
        <w:t>Neviena no Pusēm nav atbildīga par Līguma saistību neizpildi vai izpildes aizturēšanu, ja tā saistīta ar nepārvaramas varas apstākļiem. Ar nepārvaramu varu Līguma skaidrojumā saprotamas dabas katastrofas, stihiskas nelaimes, streiks un citi apstākļi, kurus Pusēm nav bijis iespējams paredzēt vai novērst, bet kuri tieši ietekmēja Līgumā noteikto darbu izpildi. Gadījumā, ja augstākminētie apstākļi turpinās noteiktu laiku, saistību izpildes termiņš tiek pagarināts par attiecīgo laika periodu.</w:t>
      </w:r>
    </w:p>
    <w:p w14:paraId="1D183E62" w14:textId="77777777" w:rsidR="00C7274C" w:rsidRPr="00C7274C" w:rsidRDefault="00725F87" w:rsidP="00440192">
      <w:pPr>
        <w:numPr>
          <w:ilvl w:val="1"/>
          <w:numId w:val="13"/>
        </w:numPr>
        <w:ind w:left="0" w:firstLine="0"/>
        <w:jc w:val="both"/>
        <w:rPr>
          <w:bCs/>
        </w:rPr>
      </w:pPr>
      <w:r w:rsidRPr="00C7274C">
        <w:rPr>
          <w:bCs/>
        </w:rPr>
        <w:t>Pusei, kurai saistību izpilde augstāk minēto apstākļu dēļ kļuvusi neiespējama, ne vēlāk kā 3 (trīs) darba dienu laikā pēc šādu apstākļu iestāšanās jāziņo otrai Pusei par šādu apstākļu rašanos.</w:t>
      </w:r>
    </w:p>
    <w:p w14:paraId="461DE99A" w14:textId="77777777" w:rsidR="00C7274C" w:rsidRPr="00A1112D" w:rsidRDefault="00C7274C" w:rsidP="008E5356">
      <w:pPr>
        <w:ind w:left="792"/>
        <w:jc w:val="both"/>
        <w:rPr>
          <w:b/>
          <w:bCs/>
        </w:rPr>
      </w:pPr>
    </w:p>
    <w:p w14:paraId="04979509" w14:textId="77777777" w:rsidR="00102541" w:rsidRPr="0073137C" w:rsidRDefault="00725F87" w:rsidP="00102541">
      <w:pPr>
        <w:pStyle w:val="ListParagraph"/>
        <w:numPr>
          <w:ilvl w:val="0"/>
          <w:numId w:val="13"/>
        </w:numPr>
        <w:jc w:val="center"/>
        <w:rPr>
          <w:b/>
          <w:sz w:val="24"/>
          <w:szCs w:val="24"/>
          <w:lang w:val="lv-LV"/>
        </w:rPr>
      </w:pPr>
      <w:r w:rsidRPr="0073137C">
        <w:rPr>
          <w:b/>
          <w:sz w:val="24"/>
          <w:szCs w:val="24"/>
          <w:lang w:val="lv-LV"/>
        </w:rPr>
        <w:t>Strīdu izskatīšanas kārtība</w:t>
      </w:r>
    </w:p>
    <w:p w14:paraId="463D36D0" w14:textId="77777777" w:rsidR="00040AFB" w:rsidRPr="0073137C" w:rsidRDefault="00725F87" w:rsidP="00102541">
      <w:pPr>
        <w:pStyle w:val="ListParagraph"/>
        <w:tabs>
          <w:tab w:val="left" w:pos="426"/>
        </w:tabs>
        <w:ind w:left="0"/>
        <w:jc w:val="both"/>
        <w:rPr>
          <w:b/>
          <w:sz w:val="24"/>
          <w:szCs w:val="24"/>
          <w:lang w:val="lv-LV"/>
        </w:rPr>
      </w:pPr>
      <w:r w:rsidRPr="0073137C">
        <w:rPr>
          <w:sz w:val="24"/>
          <w:szCs w:val="24"/>
          <w:lang w:val="lv-LV"/>
        </w:rPr>
        <w:t>Visas pretenzijas un domstarpības, kas saistītas ar šo Līgumu Līdzēji risina sarunu ceļā. Ja domstarpības nav iespējams atrisināt sarunu ceļā, strīds tiek izskatīts tiesā saskaņā ar spēkā esošajiem normatīviem aktiem.</w:t>
      </w:r>
    </w:p>
    <w:p w14:paraId="356C9A69" w14:textId="77777777" w:rsidR="00040AFB" w:rsidRPr="0073137C" w:rsidRDefault="00040AFB" w:rsidP="00040AFB">
      <w:pPr>
        <w:jc w:val="both"/>
      </w:pPr>
    </w:p>
    <w:p w14:paraId="226C879C" w14:textId="77777777" w:rsidR="00040AFB" w:rsidRPr="0073137C" w:rsidRDefault="00725F87" w:rsidP="00040AFB">
      <w:pPr>
        <w:jc w:val="center"/>
        <w:rPr>
          <w:b/>
        </w:rPr>
      </w:pPr>
      <w:r>
        <w:rPr>
          <w:b/>
        </w:rPr>
        <w:t>10</w:t>
      </w:r>
      <w:r w:rsidR="003C211A" w:rsidRPr="0073137C">
        <w:rPr>
          <w:b/>
        </w:rPr>
        <w:t xml:space="preserve">. Līguma </w:t>
      </w:r>
      <w:r w:rsidR="00BE3F7E" w:rsidRPr="0073137C">
        <w:rPr>
          <w:b/>
        </w:rPr>
        <w:t>izbeigšana</w:t>
      </w:r>
    </w:p>
    <w:p w14:paraId="389B40DE" w14:textId="77777777" w:rsidR="00BE3F7E" w:rsidRPr="0073137C" w:rsidRDefault="00725F87" w:rsidP="00102541">
      <w:pPr>
        <w:jc w:val="both"/>
      </w:pPr>
      <w:r w:rsidRPr="0073137C">
        <w:t>Līdzēji ir tiesīgi izbeigt Līgumu, noslēdzot savstarpēju rakstveida vienošanos, vienlaikus</w:t>
      </w:r>
    </w:p>
    <w:p w14:paraId="37144C48" w14:textId="77777777" w:rsidR="00040AFB" w:rsidRPr="0073137C" w:rsidRDefault="00725F87" w:rsidP="00040AFB">
      <w:pPr>
        <w:jc w:val="both"/>
      </w:pPr>
      <w:r w:rsidRPr="0073137C">
        <w:t>vienojoties par savstarpējo norēķinu kārtību.</w:t>
      </w:r>
    </w:p>
    <w:p w14:paraId="20BF3283" w14:textId="77777777" w:rsidR="00B07CAE" w:rsidRPr="0073137C" w:rsidRDefault="00B07CAE" w:rsidP="00040AFB">
      <w:pPr>
        <w:jc w:val="both"/>
      </w:pPr>
    </w:p>
    <w:p w14:paraId="62018296" w14:textId="77777777" w:rsidR="00102541" w:rsidRPr="008E5356" w:rsidRDefault="00725F87" w:rsidP="008E5356">
      <w:pPr>
        <w:spacing w:after="160" w:line="259" w:lineRule="auto"/>
        <w:jc w:val="center"/>
        <w:rPr>
          <w:b/>
        </w:rPr>
      </w:pPr>
      <w:r>
        <w:rPr>
          <w:b/>
        </w:rPr>
        <w:t xml:space="preserve">11. </w:t>
      </w:r>
      <w:r w:rsidR="003C211A" w:rsidRPr="008E5356">
        <w:rPr>
          <w:b/>
        </w:rPr>
        <w:t>Citi noteikumi</w:t>
      </w:r>
    </w:p>
    <w:p w14:paraId="6EFB9AC4" w14:textId="77777777" w:rsidR="00102541" w:rsidRPr="008E5356" w:rsidRDefault="00725F87" w:rsidP="008E5356">
      <w:pPr>
        <w:pStyle w:val="ListParagraph"/>
        <w:numPr>
          <w:ilvl w:val="1"/>
          <w:numId w:val="16"/>
        </w:numPr>
        <w:ind w:left="567" w:hanging="567"/>
        <w:jc w:val="both"/>
        <w:rPr>
          <w:bCs/>
          <w:sz w:val="24"/>
          <w:szCs w:val="24"/>
          <w:lang w:val="lv-LV" w:eastAsia="lv-LV"/>
        </w:rPr>
      </w:pPr>
      <w:r w:rsidRPr="008E5356">
        <w:rPr>
          <w:bCs/>
          <w:sz w:val="24"/>
          <w:szCs w:val="24"/>
          <w:lang w:val="lv-LV" w:eastAsia="lv-LV"/>
        </w:rPr>
        <w:t>Līdzēji nav atbildīgi par nespēju pildīt šajā Līgumā noteiktās saistības, ja šo nespēju izraisa neparedzēti apstākļi un ja Līdzēji, kurus skāruši šādi apstākļi ir veikuši visus nepieciešamos pasākumus Līguma noteikumu izpildei un ir savlaicīgi informējušas otru Līdzēju par šiem apstākļiem.</w:t>
      </w:r>
    </w:p>
    <w:p w14:paraId="456D4F15" w14:textId="77777777" w:rsidR="00102541" w:rsidRPr="008E5356" w:rsidRDefault="00725F87" w:rsidP="008E5356">
      <w:pPr>
        <w:numPr>
          <w:ilvl w:val="1"/>
          <w:numId w:val="16"/>
        </w:numPr>
        <w:ind w:left="567" w:hanging="567"/>
        <w:jc w:val="both"/>
        <w:rPr>
          <w:bCs/>
        </w:rPr>
      </w:pPr>
      <w:r w:rsidRPr="00F9519B">
        <w:rPr>
          <w:bCs/>
        </w:rPr>
        <w:lastRenderedPageBreak/>
        <w:t>Pasūtītāja kontaktpersona</w:t>
      </w:r>
      <w:r w:rsidR="00BF4B2B">
        <w:rPr>
          <w:bCs/>
        </w:rPr>
        <w:t>s</w:t>
      </w:r>
      <w:r w:rsidRPr="00F9519B">
        <w:rPr>
          <w:bCs/>
        </w:rPr>
        <w:t xml:space="preserve"> un atbildīgā</w:t>
      </w:r>
      <w:r w:rsidR="00BF4B2B">
        <w:rPr>
          <w:bCs/>
        </w:rPr>
        <w:t>s</w:t>
      </w:r>
      <w:r w:rsidRPr="00F9519B">
        <w:rPr>
          <w:bCs/>
        </w:rPr>
        <w:t xml:space="preserve"> persona</w:t>
      </w:r>
      <w:r w:rsidR="00BF4B2B">
        <w:rPr>
          <w:bCs/>
        </w:rPr>
        <w:t>s</w:t>
      </w:r>
      <w:r w:rsidRPr="00F9519B">
        <w:rPr>
          <w:bCs/>
        </w:rPr>
        <w:t xml:space="preserve"> par šajā Līgumā Pasūtītājam noteikto saistību izpildi –</w:t>
      </w:r>
      <w:r w:rsidR="00E441B5" w:rsidRPr="00F9519B">
        <w:rPr>
          <w:bCs/>
        </w:rPr>
        <w:t xml:space="preserve"> </w:t>
      </w:r>
      <w:r w:rsidRPr="00F9519B">
        <w:rPr>
          <w:bCs/>
        </w:rPr>
        <w:t>starptautisko projektu vadītāja Kristīne Kūlīte, tel. 20238222, e-pasts</w:t>
      </w:r>
      <w:r w:rsidR="00ED2017" w:rsidRPr="00F9519B">
        <w:rPr>
          <w:bCs/>
        </w:rPr>
        <w:t>:</w:t>
      </w:r>
      <w:r w:rsidRPr="00F9519B">
        <w:rPr>
          <w:bCs/>
        </w:rPr>
        <w:t xml:space="preserve"> </w:t>
      </w:r>
      <w:hyperlink r:id="rId9" w:history="1">
        <w:r w:rsidR="00BF4B2B" w:rsidRPr="003558EC">
          <w:rPr>
            <w:rStyle w:val="Hyperlink"/>
            <w:bCs/>
          </w:rPr>
          <w:t>kristine.kulite@jelgavasnovads.lv</w:t>
        </w:r>
      </w:hyperlink>
      <w:r w:rsidR="00BF4B2B">
        <w:rPr>
          <w:bCs/>
        </w:rPr>
        <w:t xml:space="preserve"> un u</w:t>
      </w:r>
      <w:r w:rsidR="00BF4B2B" w:rsidRPr="00BF4B2B">
        <w:rPr>
          <w:bCs/>
        </w:rPr>
        <w:t>zņēmējdarbības atbalsta speciāliste</w:t>
      </w:r>
      <w:r w:rsidR="00BF4B2B">
        <w:rPr>
          <w:bCs/>
        </w:rPr>
        <w:t xml:space="preserve"> Liene Pundore, tel. </w:t>
      </w:r>
      <w:r w:rsidR="00BF4B2B" w:rsidRPr="00BF4B2B">
        <w:rPr>
          <w:bCs/>
        </w:rPr>
        <w:t>29596364</w:t>
      </w:r>
      <w:r w:rsidR="00BF4B2B">
        <w:rPr>
          <w:bCs/>
        </w:rPr>
        <w:t xml:space="preserve">, e-pasts: </w:t>
      </w:r>
      <w:hyperlink r:id="rId10" w:history="1">
        <w:r w:rsidR="00BF4B2B" w:rsidRPr="003558EC">
          <w:rPr>
            <w:rStyle w:val="Hyperlink"/>
            <w:bCs/>
          </w:rPr>
          <w:t>liene.pundore@jelgavasnovads.lv</w:t>
        </w:r>
      </w:hyperlink>
      <w:r w:rsidR="00BF4B2B">
        <w:rPr>
          <w:bCs/>
        </w:rPr>
        <w:t xml:space="preserve">. </w:t>
      </w:r>
    </w:p>
    <w:p w14:paraId="0D7FB877" w14:textId="77777777" w:rsidR="00102541" w:rsidRPr="008E5356" w:rsidRDefault="00725F87" w:rsidP="008E5356">
      <w:pPr>
        <w:numPr>
          <w:ilvl w:val="1"/>
          <w:numId w:val="16"/>
        </w:numPr>
        <w:ind w:left="0" w:firstLine="0"/>
        <w:jc w:val="both"/>
        <w:rPr>
          <w:bCs/>
        </w:rPr>
      </w:pPr>
      <w:r w:rsidRPr="00F9519B">
        <w:rPr>
          <w:bCs/>
        </w:rPr>
        <w:t>Pasūtītāja kontaktpersonai šā Līguma izpratnē ir sekojošas pilnvaras:</w:t>
      </w:r>
    </w:p>
    <w:p w14:paraId="77D46CEB" w14:textId="77777777" w:rsidR="00102541" w:rsidRPr="00E7511E" w:rsidRDefault="00725F87" w:rsidP="008E5356">
      <w:pPr>
        <w:pStyle w:val="ListParagraph"/>
        <w:numPr>
          <w:ilvl w:val="2"/>
          <w:numId w:val="16"/>
        </w:numPr>
        <w:tabs>
          <w:tab w:val="left" w:pos="426"/>
        </w:tabs>
        <w:spacing w:after="160" w:line="259" w:lineRule="auto"/>
        <w:jc w:val="both"/>
        <w:rPr>
          <w:b/>
          <w:sz w:val="24"/>
          <w:szCs w:val="24"/>
          <w:lang w:val="lv-LV"/>
        </w:rPr>
      </w:pPr>
      <w:r w:rsidRPr="00E7511E">
        <w:rPr>
          <w:sz w:val="24"/>
          <w:szCs w:val="24"/>
          <w:lang w:val="lv-LV"/>
        </w:rPr>
        <w:t>informēt Pasūtītāju par Līguma izpildes gaitu;</w:t>
      </w:r>
    </w:p>
    <w:p w14:paraId="2B635C59" w14:textId="77777777" w:rsidR="00102541" w:rsidRPr="00B37003" w:rsidRDefault="00725F87" w:rsidP="008E5356">
      <w:pPr>
        <w:pStyle w:val="ListParagraph"/>
        <w:numPr>
          <w:ilvl w:val="2"/>
          <w:numId w:val="16"/>
        </w:numPr>
        <w:tabs>
          <w:tab w:val="left" w:pos="426"/>
        </w:tabs>
        <w:spacing w:after="160" w:line="259" w:lineRule="auto"/>
        <w:jc w:val="both"/>
        <w:rPr>
          <w:b/>
          <w:sz w:val="24"/>
          <w:szCs w:val="24"/>
          <w:lang w:val="lv-LV"/>
        </w:rPr>
      </w:pPr>
      <w:r w:rsidRPr="0073137C">
        <w:rPr>
          <w:sz w:val="24"/>
          <w:szCs w:val="24"/>
          <w:lang w:val="lv-LV"/>
        </w:rPr>
        <w:t>parakstīt darbu nodošanas-pieņemšanas aktus, konstatējot atbilstību esošajai situācijai.</w:t>
      </w:r>
    </w:p>
    <w:p w14:paraId="1DDA883E" w14:textId="03BAE476" w:rsidR="00E635ED" w:rsidRPr="00E635ED" w:rsidRDefault="00725F87" w:rsidP="008E5356">
      <w:pPr>
        <w:pStyle w:val="ListParagraph"/>
        <w:numPr>
          <w:ilvl w:val="1"/>
          <w:numId w:val="16"/>
        </w:numPr>
        <w:tabs>
          <w:tab w:val="left" w:pos="426"/>
        </w:tabs>
        <w:spacing w:after="160" w:line="259" w:lineRule="auto"/>
        <w:ind w:left="0" w:firstLine="0"/>
        <w:jc w:val="both"/>
        <w:rPr>
          <w:b/>
          <w:sz w:val="24"/>
          <w:szCs w:val="24"/>
          <w:lang w:val="lv-LV"/>
        </w:rPr>
      </w:pPr>
      <w:r w:rsidRPr="00E635ED">
        <w:rPr>
          <w:bCs/>
          <w:sz w:val="24"/>
          <w:szCs w:val="24"/>
          <w:lang w:val="lv-LV"/>
        </w:rPr>
        <w:t xml:space="preserve">Izpildītājs kā savu pārstāvi jautājumu operatīvai risināšanai norīko kontaktpersonu – </w:t>
      </w:r>
      <w:r>
        <w:rPr>
          <w:bCs/>
          <w:sz w:val="24"/>
          <w:szCs w:val="24"/>
          <w:lang w:val="lv-LV"/>
        </w:rPr>
        <w:t xml:space="preserve">projektu vadītāju </w:t>
      </w:r>
      <w:r w:rsidR="0051168A">
        <w:rPr>
          <w:bCs/>
          <w:sz w:val="24"/>
          <w:szCs w:val="24"/>
          <w:lang w:val="lv-LV"/>
        </w:rPr>
        <w:t>xxx</w:t>
      </w:r>
      <w:r w:rsidRPr="00E635ED">
        <w:rPr>
          <w:bCs/>
          <w:sz w:val="24"/>
          <w:szCs w:val="24"/>
          <w:lang w:val="lv-LV"/>
        </w:rPr>
        <w:t>,</w:t>
      </w:r>
      <w:r>
        <w:rPr>
          <w:bCs/>
          <w:sz w:val="24"/>
          <w:szCs w:val="24"/>
          <w:lang w:val="lv-LV"/>
        </w:rPr>
        <w:t xml:space="preserve"> Tālr. </w:t>
      </w:r>
      <w:r w:rsidR="0051168A">
        <w:rPr>
          <w:bCs/>
          <w:sz w:val="24"/>
          <w:szCs w:val="24"/>
          <w:lang w:val="lv-LV"/>
        </w:rPr>
        <w:t>xxx</w:t>
      </w:r>
      <w:r>
        <w:rPr>
          <w:bCs/>
          <w:sz w:val="24"/>
          <w:szCs w:val="24"/>
          <w:lang w:val="lv-LV"/>
        </w:rPr>
        <w:t>, e-pasts:</w:t>
      </w:r>
      <w:r w:rsidRPr="00E635ED">
        <w:rPr>
          <w:bCs/>
          <w:sz w:val="24"/>
          <w:szCs w:val="24"/>
          <w:lang w:val="lv-LV"/>
        </w:rPr>
        <w:t xml:space="preserve"> </w:t>
      </w:r>
      <w:r w:rsidR="0051168A">
        <w:t>xxx</w:t>
      </w:r>
    </w:p>
    <w:p w14:paraId="63A9780E" w14:textId="77777777" w:rsidR="00040AFB" w:rsidRPr="00E635ED" w:rsidRDefault="00725F87" w:rsidP="008E5356">
      <w:pPr>
        <w:pStyle w:val="ListParagraph"/>
        <w:numPr>
          <w:ilvl w:val="1"/>
          <w:numId w:val="16"/>
        </w:numPr>
        <w:tabs>
          <w:tab w:val="left" w:pos="426"/>
        </w:tabs>
        <w:spacing w:after="160" w:line="259" w:lineRule="auto"/>
        <w:ind w:left="0" w:firstLine="0"/>
        <w:jc w:val="both"/>
        <w:rPr>
          <w:b/>
          <w:sz w:val="24"/>
          <w:szCs w:val="24"/>
          <w:lang w:val="lv-LV"/>
        </w:rPr>
      </w:pPr>
      <w:r w:rsidRPr="00E635ED">
        <w:rPr>
          <w:sz w:val="24"/>
          <w:szCs w:val="24"/>
          <w:lang w:val="lv-LV"/>
        </w:rPr>
        <w:t xml:space="preserve">Līgums sagatavots </w:t>
      </w:r>
      <w:r w:rsidR="00577BE7" w:rsidRPr="00E635ED">
        <w:rPr>
          <w:sz w:val="24"/>
          <w:szCs w:val="24"/>
          <w:lang w:val="lv-LV"/>
        </w:rPr>
        <w:t xml:space="preserve">latviešu valodā </w:t>
      </w:r>
      <w:r w:rsidR="0023605D" w:rsidRPr="00E635ED">
        <w:rPr>
          <w:sz w:val="24"/>
          <w:szCs w:val="24"/>
          <w:lang w:val="lv-LV"/>
        </w:rPr>
        <w:t>un parakstīts elektroniski ar drošu elektronisko parakstu</w:t>
      </w:r>
      <w:r w:rsidRPr="00E635ED">
        <w:rPr>
          <w:sz w:val="24"/>
          <w:szCs w:val="24"/>
          <w:lang w:val="lv-LV"/>
        </w:rPr>
        <w:t>.</w:t>
      </w:r>
      <w:r w:rsidR="0023605D" w:rsidRPr="00E635ED">
        <w:rPr>
          <w:sz w:val="24"/>
          <w:szCs w:val="24"/>
          <w:lang w:val="lv-LV"/>
        </w:rPr>
        <w:t xml:space="preserve"> Ab</w:t>
      </w:r>
      <w:r w:rsidR="002E04A2" w:rsidRPr="00E635ED">
        <w:rPr>
          <w:sz w:val="24"/>
          <w:szCs w:val="24"/>
          <w:lang w:val="lv-LV"/>
        </w:rPr>
        <w:t>iem līdzējiem</w:t>
      </w:r>
      <w:r w:rsidR="0011022D" w:rsidRPr="00E635ED">
        <w:rPr>
          <w:sz w:val="24"/>
          <w:szCs w:val="24"/>
          <w:lang w:val="lv-LV"/>
        </w:rPr>
        <w:t xml:space="preserve"> ir pieejams abpusēji parakstīts Līgums elektroniskā formātā.</w:t>
      </w:r>
    </w:p>
    <w:p w14:paraId="776FA080" w14:textId="77777777" w:rsidR="001C120A" w:rsidRPr="0073137C" w:rsidRDefault="001C120A" w:rsidP="00040AFB">
      <w:pPr>
        <w:jc w:val="both"/>
      </w:pPr>
    </w:p>
    <w:p w14:paraId="106D5287" w14:textId="77777777" w:rsidR="00040AFB" w:rsidRPr="0073137C" w:rsidRDefault="00725F87" w:rsidP="00040AFB">
      <w:pPr>
        <w:jc w:val="center"/>
        <w:rPr>
          <w:b/>
          <w:bCs/>
        </w:rPr>
      </w:pPr>
      <w:r>
        <w:rPr>
          <w:b/>
          <w:bCs/>
        </w:rPr>
        <w:t>12</w:t>
      </w:r>
      <w:r w:rsidR="003C211A" w:rsidRPr="0073137C">
        <w:rPr>
          <w:b/>
          <w:bCs/>
        </w:rPr>
        <w:t>. Līdzēju rekvizīti un paraksti:</w:t>
      </w:r>
    </w:p>
    <w:p w14:paraId="4D03BA9E" w14:textId="77777777" w:rsidR="00407F90" w:rsidRPr="0073137C" w:rsidRDefault="00407F90" w:rsidP="00040AFB">
      <w:pPr>
        <w:jc w:val="center"/>
        <w:rPr>
          <w:b/>
          <w:bCs/>
        </w:rPr>
      </w:pPr>
    </w:p>
    <w:p w14:paraId="231B145F" w14:textId="77777777" w:rsidR="00407F90" w:rsidRPr="0073137C" w:rsidRDefault="00407F90" w:rsidP="00040AFB">
      <w:pPr>
        <w:jc w:val="center"/>
        <w:rPr>
          <w:b/>
          <w:bCs/>
        </w:rPr>
      </w:pPr>
    </w:p>
    <w:tbl>
      <w:tblPr>
        <w:tblW w:w="9356" w:type="dxa"/>
        <w:tblLayout w:type="fixed"/>
        <w:tblLook w:val="0000" w:firstRow="0" w:lastRow="0" w:firstColumn="0" w:lastColumn="0" w:noHBand="0" w:noVBand="0"/>
      </w:tblPr>
      <w:tblGrid>
        <w:gridCol w:w="4820"/>
        <w:gridCol w:w="4536"/>
      </w:tblGrid>
      <w:tr w:rsidR="00B033E2" w14:paraId="6C4535F2" w14:textId="77777777" w:rsidTr="00E635ED">
        <w:trPr>
          <w:trHeight w:val="3433"/>
        </w:trPr>
        <w:tc>
          <w:tcPr>
            <w:tcW w:w="4820" w:type="dxa"/>
          </w:tcPr>
          <w:p w14:paraId="60E9333D" w14:textId="77777777" w:rsidR="007E3835" w:rsidRPr="0073137C" w:rsidRDefault="00725F87" w:rsidP="007A43B2">
            <w:pPr>
              <w:pBdr>
                <w:top w:val="nil"/>
                <w:left w:val="nil"/>
                <w:bottom w:val="nil"/>
                <w:right w:val="nil"/>
                <w:between w:val="nil"/>
              </w:pBdr>
              <w:jc w:val="both"/>
              <w:rPr>
                <w:rFonts w:eastAsia="Arial"/>
                <w:b/>
                <w:color w:val="000000"/>
              </w:rPr>
            </w:pPr>
            <w:r w:rsidRPr="0073137C">
              <w:rPr>
                <w:rFonts w:eastAsia="Arial"/>
                <w:b/>
                <w:color w:val="000000"/>
              </w:rPr>
              <w:t>Pasūtītājs</w:t>
            </w:r>
          </w:p>
          <w:p w14:paraId="6D5F83DF" w14:textId="77777777" w:rsidR="007E3835" w:rsidRPr="0073137C" w:rsidRDefault="00725F87" w:rsidP="007A43B2">
            <w:pPr>
              <w:rPr>
                <w:b/>
                <w:bCs/>
              </w:rPr>
            </w:pPr>
            <w:r w:rsidRPr="0073137C">
              <w:rPr>
                <w:b/>
                <w:bCs/>
              </w:rPr>
              <w:t>Jelgavas novada pašvaldība</w:t>
            </w:r>
            <w:r w:rsidRPr="0073137C">
              <w:rPr>
                <w:b/>
                <w:bCs/>
              </w:rPr>
              <w:tab/>
            </w:r>
          </w:p>
          <w:p w14:paraId="0453049E" w14:textId="77777777" w:rsidR="007E3835" w:rsidRPr="0073137C" w:rsidRDefault="00725F87" w:rsidP="007A43B2">
            <w:r w:rsidRPr="0073137C">
              <w:t xml:space="preserve">Reģ. </w:t>
            </w:r>
            <w:r w:rsidR="00ED2017" w:rsidRPr="0073137C">
              <w:t>N</w:t>
            </w:r>
            <w:r w:rsidRPr="0073137C">
              <w:t>r. 90009118031</w:t>
            </w:r>
          </w:p>
          <w:p w14:paraId="7FE4C596" w14:textId="77777777" w:rsidR="007E3835" w:rsidRPr="0073137C" w:rsidRDefault="00725F87" w:rsidP="007A43B2">
            <w:r w:rsidRPr="0073137C">
              <w:t>Adrese: Pasta iela 37, Jelgava,</w:t>
            </w:r>
            <w:r w:rsidR="00F41EC1" w:rsidRPr="0073137C">
              <w:t xml:space="preserve"> </w:t>
            </w:r>
            <w:r w:rsidRPr="0073137C">
              <w:t>LV-3001</w:t>
            </w:r>
          </w:p>
          <w:p w14:paraId="067D016F" w14:textId="77777777" w:rsidR="007E3835" w:rsidRPr="0073137C" w:rsidRDefault="00725F87" w:rsidP="007A43B2">
            <w:r w:rsidRPr="0073137C">
              <w:t>Banka: Valsts kase</w:t>
            </w:r>
            <w:r w:rsidRPr="0073137C">
              <w:tab/>
            </w:r>
          </w:p>
          <w:p w14:paraId="04ACAF35" w14:textId="77777777" w:rsidR="007E3835" w:rsidRPr="0073137C" w:rsidRDefault="00725F87" w:rsidP="007A43B2">
            <w:r w:rsidRPr="0073137C">
              <w:t>Kods: TRELLV22</w:t>
            </w:r>
          </w:p>
          <w:p w14:paraId="6FCA3A59" w14:textId="77777777" w:rsidR="007E3835" w:rsidRPr="0073137C" w:rsidRDefault="00725F87" w:rsidP="007A43B2">
            <w:r w:rsidRPr="0073137C">
              <w:t>Kont</w:t>
            </w:r>
            <w:r w:rsidR="0096177C" w:rsidRPr="0073137C">
              <w:t>a Nr.</w:t>
            </w:r>
            <w:r w:rsidRPr="0073137C">
              <w:t xml:space="preserve">: </w:t>
            </w:r>
            <w:r w:rsidR="009B1FC1" w:rsidRPr="0073137C">
              <w:t>LV37TREL980258207900B</w:t>
            </w:r>
          </w:p>
          <w:p w14:paraId="3C2D6E14" w14:textId="77777777" w:rsidR="007E3835" w:rsidRPr="0073137C" w:rsidRDefault="007E3835" w:rsidP="007A43B2"/>
          <w:p w14:paraId="35E4D7F2" w14:textId="77777777" w:rsidR="007E3835" w:rsidRPr="0073137C" w:rsidRDefault="007E3835" w:rsidP="007A43B2"/>
          <w:p w14:paraId="273D4139" w14:textId="77777777" w:rsidR="007E3835" w:rsidRPr="0073137C" w:rsidRDefault="00725F87" w:rsidP="007A43B2">
            <w:pPr>
              <w:rPr>
                <w:lang w:eastAsia="ar-SA"/>
              </w:rPr>
            </w:pPr>
            <w:r w:rsidRPr="0073137C">
              <w:rPr>
                <w:lang w:eastAsia="ar-SA"/>
              </w:rPr>
              <w:t>____________________________</w:t>
            </w:r>
          </w:p>
          <w:p w14:paraId="73FBE72B" w14:textId="77777777" w:rsidR="007E3835" w:rsidRPr="0073137C" w:rsidRDefault="00725F87" w:rsidP="007A43B2">
            <w:pPr>
              <w:pBdr>
                <w:top w:val="nil"/>
                <w:left w:val="nil"/>
                <w:bottom w:val="nil"/>
                <w:right w:val="nil"/>
                <w:between w:val="nil"/>
              </w:pBdr>
              <w:jc w:val="both"/>
              <w:rPr>
                <w:rFonts w:eastAsia="Arial"/>
                <w:color w:val="000000"/>
              </w:rPr>
            </w:pPr>
            <w:r w:rsidRPr="0073137C">
              <w:rPr>
                <w:rFonts w:eastAsia="Arial"/>
                <w:color w:val="000000"/>
              </w:rPr>
              <w:t>G. Ģērmanis</w:t>
            </w:r>
          </w:p>
        </w:tc>
        <w:tc>
          <w:tcPr>
            <w:tcW w:w="4536" w:type="dxa"/>
          </w:tcPr>
          <w:p w14:paraId="21E0570E" w14:textId="77777777" w:rsidR="007E3835" w:rsidRPr="0073137C" w:rsidRDefault="00725F87" w:rsidP="007A43B2">
            <w:pPr>
              <w:rPr>
                <w:rFonts w:eastAsia="Arial"/>
                <w:b/>
              </w:rPr>
            </w:pPr>
            <w:r w:rsidRPr="0073137C">
              <w:rPr>
                <w:rFonts w:eastAsia="Arial"/>
                <w:b/>
              </w:rPr>
              <w:t>Izpildītājs</w:t>
            </w:r>
          </w:p>
          <w:p w14:paraId="3678866F" w14:textId="77777777" w:rsidR="002D03F4" w:rsidRPr="00BF4B2B" w:rsidRDefault="00725F87" w:rsidP="002D03F4">
            <w:pPr>
              <w:jc w:val="both"/>
              <w:rPr>
                <w:b/>
                <w:color w:val="000000"/>
              </w:rPr>
            </w:pPr>
            <w:r w:rsidRPr="00BF4B2B">
              <w:rPr>
                <w:b/>
                <w:color w:val="000000"/>
              </w:rPr>
              <w:t>SIA “</w:t>
            </w:r>
            <w:r w:rsidR="003E6F7E" w:rsidRPr="00BF4B2B">
              <w:rPr>
                <w:b/>
                <w:color w:val="000000"/>
              </w:rPr>
              <w:t>AIS</w:t>
            </w:r>
            <w:r w:rsidR="00E635ED" w:rsidRPr="00BF4B2B">
              <w:rPr>
                <w:b/>
                <w:color w:val="000000"/>
              </w:rPr>
              <w:t xml:space="preserve"> Druka</w:t>
            </w:r>
            <w:r w:rsidR="00B37003" w:rsidRPr="00BF4B2B">
              <w:rPr>
                <w:b/>
                <w:color w:val="000000"/>
              </w:rPr>
              <w:t> </w:t>
            </w:r>
            <w:r w:rsidRPr="00BF4B2B">
              <w:rPr>
                <w:b/>
                <w:color w:val="000000"/>
              </w:rPr>
              <w:t>”</w:t>
            </w:r>
          </w:p>
          <w:p w14:paraId="48CA1BB4" w14:textId="77777777" w:rsidR="002D03F4" w:rsidRPr="0073137C" w:rsidRDefault="00725F87" w:rsidP="002D03F4">
            <w:pPr>
              <w:jc w:val="both"/>
              <w:rPr>
                <w:color w:val="000000"/>
              </w:rPr>
            </w:pPr>
            <w:r w:rsidRPr="0073137C">
              <w:rPr>
                <w:color w:val="000000"/>
              </w:rPr>
              <w:t>Reģ. Nr</w:t>
            </w:r>
            <w:r w:rsidR="00B37003">
              <w:rPr>
                <w:color w:val="000000"/>
              </w:rPr>
              <w:t xml:space="preserve">. </w:t>
            </w:r>
            <w:r w:rsidR="00E635ED" w:rsidRPr="00E635ED">
              <w:rPr>
                <w:color w:val="1C1714"/>
                <w:shd w:val="clear" w:color="auto" w:fill="FFFFFF"/>
              </w:rPr>
              <w:t>45403019937</w:t>
            </w:r>
          </w:p>
          <w:p w14:paraId="0C9597E5" w14:textId="77777777" w:rsidR="00B37003" w:rsidRDefault="00725F87" w:rsidP="002D03F4">
            <w:pPr>
              <w:jc w:val="both"/>
            </w:pPr>
            <w:r w:rsidRPr="0073137C">
              <w:rPr>
                <w:color w:val="000000"/>
              </w:rPr>
              <w:t xml:space="preserve">Adrese: </w:t>
            </w:r>
            <w:r w:rsidR="00E635ED" w:rsidRPr="00E635ED">
              <w:rPr>
                <w:color w:val="1C1714"/>
                <w:shd w:val="clear" w:color="auto" w:fill="FFFFFF"/>
              </w:rPr>
              <w:t>Katoļu iela 6-1, Jelgava, LV-3001</w:t>
            </w:r>
          </w:p>
          <w:p w14:paraId="61F0D4F3" w14:textId="77777777" w:rsidR="002D03F4" w:rsidRPr="0073137C" w:rsidRDefault="00725F87" w:rsidP="002D03F4">
            <w:pPr>
              <w:jc w:val="both"/>
            </w:pPr>
            <w:r w:rsidRPr="0073137C">
              <w:t xml:space="preserve">Banka:  </w:t>
            </w:r>
            <w:r w:rsidR="00216812">
              <w:t xml:space="preserve">AS </w:t>
            </w:r>
            <w:r w:rsidR="003E6F7E">
              <w:t>“</w:t>
            </w:r>
            <w:r w:rsidR="00216812">
              <w:t>Swedban</w:t>
            </w:r>
            <w:r w:rsidR="003E6F7E">
              <w:t>k”</w:t>
            </w:r>
          </w:p>
          <w:p w14:paraId="6F266749" w14:textId="77777777" w:rsidR="002D03F4" w:rsidRPr="0073137C" w:rsidRDefault="00725F87" w:rsidP="002D03F4">
            <w:pPr>
              <w:jc w:val="both"/>
            </w:pPr>
            <w:r w:rsidRPr="0073137C">
              <w:t xml:space="preserve">Bankas kods: </w:t>
            </w:r>
            <w:r w:rsidR="00216812">
              <w:t>HABA22</w:t>
            </w:r>
          </w:p>
          <w:p w14:paraId="2F5542C6" w14:textId="77777777" w:rsidR="007E3835" w:rsidRDefault="00725F87" w:rsidP="00E635ED">
            <w:pPr>
              <w:jc w:val="both"/>
              <w:rPr>
                <w:rFonts w:ascii="Georgia" w:hAnsi="Georgia" w:cs="Poppins"/>
                <w:color w:val="1C1714"/>
                <w:sz w:val="18"/>
                <w:szCs w:val="18"/>
              </w:rPr>
            </w:pPr>
            <w:r w:rsidRPr="0073137C">
              <w:t>Konta</w:t>
            </w:r>
            <w:r w:rsidR="00E635ED">
              <w:t xml:space="preserve"> </w:t>
            </w:r>
            <w:r w:rsidRPr="0073137C">
              <w:t xml:space="preserve">Nr: </w:t>
            </w:r>
            <w:r w:rsidR="00E635ED" w:rsidRPr="00E635ED">
              <w:rPr>
                <w:color w:val="1C1714"/>
              </w:rPr>
              <w:t>LV09HABA0551017862890</w:t>
            </w:r>
          </w:p>
          <w:p w14:paraId="74EF6517" w14:textId="77777777" w:rsidR="00E635ED" w:rsidRDefault="00E635ED" w:rsidP="00E635ED">
            <w:pPr>
              <w:jc w:val="both"/>
              <w:rPr>
                <w:rFonts w:ascii="Georgia" w:hAnsi="Georgia" w:cs="Poppins"/>
                <w:color w:val="1C1714"/>
                <w:sz w:val="18"/>
                <w:szCs w:val="18"/>
              </w:rPr>
            </w:pPr>
          </w:p>
          <w:p w14:paraId="1F062848" w14:textId="77777777" w:rsidR="00E635ED" w:rsidRPr="0073137C" w:rsidRDefault="00E635ED" w:rsidP="00E635ED">
            <w:pPr>
              <w:jc w:val="both"/>
              <w:rPr>
                <w:rFonts w:eastAsia="Arial"/>
              </w:rPr>
            </w:pPr>
          </w:p>
          <w:p w14:paraId="4A440EA0" w14:textId="77777777" w:rsidR="007E3835" w:rsidRPr="0073137C" w:rsidRDefault="00725F87" w:rsidP="007A43B2">
            <w:pPr>
              <w:rPr>
                <w:rFonts w:eastAsia="Arial"/>
              </w:rPr>
            </w:pPr>
            <w:r w:rsidRPr="0073137C">
              <w:rPr>
                <w:rFonts w:eastAsia="Arial"/>
              </w:rPr>
              <w:t>__________________</w:t>
            </w:r>
          </w:p>
          <w:p w14:paraId="2FF1DA01" w14:textId="77777777" w:rsidR="007E3835" w:rsidRPr="00BF4B2B" w:rsidRDefault="00725F87" w:rsidP="00BF4B2B">
            <w:pPr>
              <w:rPr>
                <w:rFonts w:eastAsia="Arial"/>
                <w:lang w:val="fi-FI"/>
              </w:rPr>
            </w:pPr>
            <w:r w:rsidRPr="00BF4B2B">
              <w:rPr>
                <w:rFonts w:eastAsia="Arial"/>
              </w:rPr>
              <w:t>K. M. Dīķe</w:t>
            </w:r>
          </w:p>
        </w:tc>
      </w:tr>
    </w:tbl>
    <w:p w14:paraId="36338019" w14:textId="77777777" w:rsidR="00E20BA2" w:rsidRPr="0073137C" w:rsidRDefault="00E20BA2" w:rsidP="001572D7"/>
    <w:sectPr w:rsidR="00E20BA2" w:rsidRPr="0073137C" w:rsidSect="00470212">
      <w:headerReference w:type="default" r:id="rId11"/>
      <w:footerReference w:type="default" r:id="rId12"/>
      <w:pgSz w:w="11906" w:h="16838"/>
      <w:pgMar w:top="709" w:right="991" w:bottom="1560" w:left="1800" w:header="708" w:footer="6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E5EF2" w14:textId="77777777" w:rsidR="00725F87" w:rsidRDefault="00725F87">
      <w:r>
        <w:separator/>
      </w:r>
    </w:p>
  </w:endnote>
  <w:endnote w:type="continuationSeparator" w:id="0">
    <w:p w14:paraId="5871E62C" w14:textId="77777777" w:rsidR="00725F87" w:rsidRDefault="00725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Poppins">
    <w:charset w:val="BA"/>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90724" w14:textId="77777777" w:rsidR="00DD067E" w:rsidRDefault="00725F87" w:rsidP="00DD067E">
    <w:pPr>
      <w:pStyle w:val="Footer"/>
    </w:pPr>
    <w:r>
      <w:t>DOKUMENTS PARAKSTĪTS AR DROŠU ELEKTRONISKO PARAKSTU UN</w:t>
    </w:r>
  </w:p>
  <w:p w14:paraId="50C3E471" w14:textId="77777777" w:rsidR="00DD067E" w:rsidRDefault="00725F87" w:rsidP="00DD067E">
    <w:pPr>
      <w:pStyle w:val="Footer"/>
      <w:jc w:val="center"/>
    </w:pPr>
    <w:r>
      <w:t>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11772" w14:textId="77777777" w:rsidR="00725F87" w:rsidRDefault="00725F87">
      <w:r>
        <w:separator/>
      </w:r>
    </w:p>
  </w:footnote>
  <w:footnote w:type="continuationSeparator" w:id="0">
    <w:p w14:paraId="2038FA4A" w14:textId="77777777" w:rsidR="00725F87" w:rsidRDefault="00725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CBE3A" w14:textId="77777777" w:rsidR="00580B05" w:rsidRDefault="00580B05" w:rsidP="007055C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744D9"/>
    <w:multiLevelType w:val="hybridMultilevel"/>
    <w:tmpl w:val="F2FAFFC4"/>
    <w:lvl w:ilvl="0" w:tplc="4530AA22">
      <w:start w:val="1"/>
      <w:numFmt w:val="decimal"/>
      <w:lvlText w:val="%1."/>
      <w:lvlJc w:val="left"/>
      <w:pPr>
        <w:ind w:left="993" w:hanging="360"/>
      </w:pPr>
    </w:lvl>
    <w:lvl w:ilvl="1" w:tplc="65B07350" w:tentative="1">
      <w:start w:val="1"/>
      <w:numFmt w:val="lowerLetter"/>
      <w:lvlText w:val="%2."/>
      <w:lvlJc w:val="left"/>
      <w:pPr>
        <w:ind w:left="1713" w:hanging="360"/>
      </w:pPr>
    </w:lvl>
    <w:lvl w:ilvl="2" w:tplc="5114D776" w:tentative="1">
      <w:start w:val="1"/>
      <w:numFmt w:val="lowerRoman"/>
      <w:lvlText w:val="%3."/>
      <w:lvlJc w:val="right"/>
      <w:pPr>
        <w:ind w:left="2433" w:hanging="180"/>
      </w:pPr>
    </w:lvl>
    <w:lvl w:ilvl="3" w:tplc="7A5EEA98" w:tentative="1">
      <w:start w:val="1"/>
      <w:numFmt w:val="decimal"/>
      <w:lvlText w:val="%4."/>
      <w:lvlJc w:val="left"/>
      <w:pPr>
        <w:ind w:left="3153" w:hanging="360"/>
      </w:pPr>
    </w:lvl>
    <w:lvl w:ilvl="4" w:tplc="67106EB2" w:tentative="1">
      <w:start w:val="1"/>
      <w:numFmt w:val="lowerLetter"/>
      <w:lvlText w:val="%5."/>
      <w:lvlJc w:val="left"/>
      <w:pPr>
        <w:ind w:left="3873" w:hanging="360"/>
      </w:pPr>
    </w:lvl>
    <w:lvl w:ilvl="5" w:tplc="1EBA420A" w:tentative="1">
      <w:start w:val="1"/>
      <w:numFmt w:val="lowerRoman"/>
      <w:lvlText w:val="%6."/>
      <w:lvlJc w:val="right"/>
      <w:pPr>
        <w:ind w:left="4593" w:hanging="180"/>
      </w:pPr>
    </w:lvl>
    <w:lvl w:ilvl="6" w:tplc="CBDEBB68" w:tentative="1">
      <w:start w:val="1"/>
      <w:numFmt w:val="decimal"/>
      <w:lvlText w:val="%7."/>
      <w:lvlJc w:val="left"/>
      <w:pPr>
        <w:ind w:left="5313" w:hanging="360"/>
      </w:pPr>
    </w:lvl>
    <w:lvl w:ilvl="7" w:tplc="F55674D6" w:tentative="1">
      <w:start w:val="1"/>
      <w:numFmt w:val="lowerLetter"/>
      <w:lvlText w:val="%8."/>
      <w:lvlJc w:val="left"/>
      <w:pPr>
        <w:ind w:left="6033" w:hanging="360"/>
      </w:pPr>
    </w:lvl>
    <w:lvl w:ilvl="8" w:tplc="A99C5D32" w:tentative="1">
      <w:start w:val="1"/>
      <w:numFmt w:val="lowerRoman"/>
      <w:lvlText w:val="%9."/>
      <w:lvlJc w:val="right"/>
      <w:pPr>
        <w:ind w:left="6753" w:hanging="180"/>
      </w:pPr>
    </w:lvl>
  </w:abstractNum>
  <w:abstractNum w:abstractNumId="1" w15:restartNumberingAfterBreak="0">
    <w:nsid w:val="0EAF72FA"/>
    <w:multiLevelType w:val="multilevel"/>
    <w:tmpl w:val="14DA6DE0"/>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b w:val="0"/>
        <w:bCs/>
      </w:rPr>
    </w:lvl>
    <w:lvl w:ilvl="2">
      <w:start w:val="1"/>
      <w:numFmt w:val="decimal"/>
      <w:lvlText w:val="%1.%2.%3."/>
      <w:lvlJc w:val="left"/>
      <w:pPr>
        <w:ind w:left="1440" w:hanging="720"/>
      </w:pPr>
      <w:rPr>
        <w:rFonts w:hint="default"/>
        <w:b w:val="0"/>
        <w:bCs/>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1341E9F"/>
    <w:multiLevelType w:val="multilevel"/>
    <w:tmpl w:val="F13E797E"/>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3" w15:restartNumberingAfterBreak="0">
    <w:nsid w:val="14CC0B79"/>
    <w:multiLevelType w:val="multilevel"/>
    <w:tmpl w:val="47E0B98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 w15:restartNumberingAfterBreak="0">
    <w:nsid w:val="15BE4A20"/>
    <w:multiLevelType w:val="multilevel"/>
    <w:tmpl w:val="BD5039CA"/>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A045FB4"/>
    <w:multiLevelType w:val="hybridMultilevel"/>
    <w:tmpl w:val="35D6E208"/>
    <w:lvl w:ilvl="0" w:tplc="D75A325C">
      <w:start w:val="1"/>
      <w:numFmt w:val="upperLetter"/>
      <w:lvlText w:val="%1."/>
      <w:lvlJc w:val="left"/>
      <w:pPr>
        <w:ind w:left="720" w:hanging="360"/>
      </w:pPr>
      <w:rPr>
        <w:rFonts w:hint="default"/>
      </w:rPr>
    </w:lvl>
    <w:lvl w:ilvl="1" w:tplc="46F6A328" w:tentative="1">
      <w:start w:val="1"/>
      <w:numFmt w:val="lowerLetter"/>
      <w:lvlText w:val="%2."/>
      <w:lvlJc w:val="left"/>
      <w:pPr>
        <w:ind w:left="1440" w:hanging="360"/>
      </w:pPr>
    </w:lvl>
    <w:lvl w:ilvl="2" w:tplc="CFB621E2" w:tentative="1">
      <w:start w:val="1"/>
      <w:numFmt w:val="lowerRoman"/>
      <w:lvlText w:val="%3."/>
      <w:lvlJc w:val="right"/>
      <w:pPr>
        <w:ind w:left="2160" w:hanging="180"/>
      </w:pPr>
    </w:lvl>
    <w:lvl w:ilvl="3" w:tplc="4D4CEEF8" w:tentative="1">
      <w:start w:val="1"/>
      <w:numFmt w:val="decimal"/>
      <w:lvlText w:val="%4."/>
      <w:lvlJc w:val="left"/>
      <w:pPr>
        <w:ind w:left="2880" w:hanging="360"/>
      </w:pPr>
    </w:lvl>
    <w:lvl w:ilvl="4" w:tplc="57302D4C" w:tentative="1">
      <w:start w:val="1"/>
      <w:numFmt w:val="lowerLetter"/>
      <w:lvlText w:val="%5."/>
      <w:lvlJc w:val="left"/>
      <w:pPr>
        <w:ind w:left="3600" w:hanging="360"/>
      </w:pPr>
    </w:lvl>
    <w:lvl w:ilvl="5" w:tplc="3EDCC94E" w:tentative="1">
      <w:start w:val="1"/>
      <w:numFmt w:val="lowerRoman"/>
      <w:lvlText w:val="%6."/>
      <w:lvlJc w:val="right"/>
      <w:pPr>
        <w:ind w:left="4320" w:hanging="180"/>
      </w:pPr>
    </w:lvl>
    <w:lvl w:ilvl="6" w:tplc="4A028188" w:tentative="1">
      <w:start w:val="1"/>
      <w:numFmt w:val="decimal"/>
      <w:lvlText w:val="%7."/>
      <w:lvlJc w:val="left"/>
      <w:pPr>
        <w:ind w:left="5040" w:hanging="360"/>
      </w:pPr>
    </w:lvl>
    <w:lvl w:ilvl="7" w:tplc="BAFE22D2" w:tentative="1">
      <w:start w:val="1"/>
      <w:numFmt w:val="lowerLetter"/>
      <w:lvlText w:val="%8."/>
      <w:lvlJc w:val="left"/>
      <w:pPr>
        <w:ind w:left="5760" w:hanging="360"/>
      </w:pPr>
    </w:lvl>
    <w:lvl w:ilvl="8" w:tplc="4C282368" w:tentative="1">
      <w:start w:val="1"/>
      <w:numFmt w:val="lowerRoman"/>
      <w:lvlText w:val="%9."/>
      <w:lvlJc w:val="right"/>
      <w:pPr>
        <w:ind w:left="6480" w:hanging="180"/>
      </w:pPr>
    </w:lvl>
  </w:abstractNum>
  <w:abstractNum w:abstractNumId="6" w15:restartNumberingAfterBreak="0">
    <w:nsid w:val="427E24FF"/>
    <w:multiLevelType w:val="multilevel"/>
    <w:tmpl w:val="25F8208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rFonts w:asciiTheme="majorBidi" w:hAnsiTheme="majorBidi" w:cstheme="majorBidi" w:hint="default"/>
        <w:sz w:val="24"/>
        <w:szCs w:val="24"/>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450064F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6447521"/>
    <w:multiLevelType w:val="multilevel"/>
    <w:tmpl w:val="0426001F"/>
    <w:lvl w:ilvl="0">
      <w:start w:val="1"/>
      <w:numFmt w:val="decimal"/>
      <w:lvlText w:val="%1."/>
      <w:lvlJc w:val="left"/>
      <w:pPr>
        <w:ind w:left="717" w:hanging="360"/>
      </w:p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9" w15:restartNumberingAfterBreak="0">
    <w:nsid w:val="4D2D74E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F3738CB"/>
    <w:multiLevelType w:val="multilevel"/>
    <w:tmpl w:val="7DB89E56"/>
    <w:lvl w:ilvl="0">
      <w:start w:val="2"/>
      <w:numFmt w:val="decimal"/>
      <w:lvlText w:val="%1."/>
      <w:lvlJc w:val="left"/>
      <w:pPr>
        <w:ind w:left="360" w:hanging="360"/>
      </w:pPr>
      <w:rPr>
        <w:rFonts w:eastAsia="Arial Unicode MS" w:hint="default"/>
      </w:rPr>
    </w:lvl>
    <w:lvl w:ilvl="1">
      <w:start w:val="1"/>
      <w:numFmt w:val="decimal"/>
      <w:lvlText w:val="%1.%2."/>
      <w:lvlJc w:val="left"/>
      <w:pPr>
        <w:ind w:left="644" w:hanging="360"/>
      </w:pPr>
      <w:rPr>
        <w:rFonts w:eastAsia="Arial Unicode MS" w:hint="default"/>
        <w:b w:val="0"/>
      </w:rPr>
    </w:lvl>
    <w:lvl w:ilvl="2">
      <w:start w:val="1"/>
      <w:numFmt w:val="decimal"/>
      <w:lvlText w:val="%1.%2.%3."/>
      <w:lvlJc w:val="left"/>
      <w:pPr>
        <w:ind w:left="720" w:hanging="720"/>
      </w:pPr>
      <w:rPr>
        <w:rFonts w:eastAsia="Arial Unicode MS" w:hint="default"/>
        <w:b w:val="0"/>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1" w15:restartNumberingAfterBreak="0">
    <w:nsid w:val="54743C25"/>
    <w:multiLevelType w:val="hybridMultilevel"/>
    <w:tmpl w:val="38187ECE"/>
    <w:lvl w:ilvl="0" w:tplc="43B026F6">
      <w:start w:val="1"/>
      <w:numFmt w:val="decimal"/>
      <w:lvlText w:val="%1."/>
      <w:lvlJc w:val="left"/>
      <w:pPr>
        <w:ind w:left="720" w:hanging="360"/>
      </w:pPr>
    </w:lvl>
    <w:lvl w:ilvl="1" w:tplc="20D4E0CA" w:tentative="1">
      <w:start w:val="1"/>
      <w:numFmt w:val="lowerLetter"/>
      <w:lvlText w:val="%2."/>
      <w:lvlJc w:val="left"/>
      <w:pPr>
        <w:ind w:left="1440" w:hanging="360"/>
      </w:pPr>
    </w:lvl>
    <w:lvl w:ilvl="2" w:tplc="2FC271E2" w:tentative="1">
      <w:start w:val="1"/>
      <w:numFmt w:val="lowerRoman"/>
      <w:lvlText w:val="%3."/>
      <w:lvlJc w:val="right"/>
      <w:pPr>
        <w:ind w:left="2160" w:hanging="180"/>
      </w:pPr>
    </w:lvl>
    <w:lvl w:ilvl="3" w:tplc="8E887560" w:tentative="1">
      <w:start w:val="1"/>
      <w:numFmt w:val="decimal"/>
      <w:lvlText w:val="%4."/>
      <w:lvlJc w:val="left"/>
      <w:pPr>
        <w:ind w:left="2880" w:hanging="360"/>
      </w:pPr>
    </w:lvl>
    <w:lvl w:ilvl="4" w:tplc="439C13C6" w:tentative="1">
      <w:start w:val="1"/>
      <w:numFmt w:val="lowerLetter"/>
      <w:lvlText w:val="%5."/>
      <w:lvlJc w:val="left"/>
      <w:pPr>
        <w:ind w:left="3600" w:hanging="360"/>
      </w:pPr>
    </w:lvl>
    <w:lvl w:ilvl="5" w:tplc="06B4A8FE" w:tentative="1">
      <w:start w:val="1"/>
      <w:numFmt w:val="lowerRoman"/>
      <w:lvlText w:val="%6."/>
      <w:lvlJc w:val="right"/>
      <w:pPr>
        <w:ind w:left="4320" w:hanging="180"/>
      </w:pPr>
    </w:lvl>
    <w:lvl w:ilvl="6" w:tplc="C3ECED3A" w:tentative="1">
      <w:start w:val="1"/>
      <w:numFmt w:val="decimal"/>
      <w:lvlText w:val="%7."/>
      <w:lvlJc w:val="left"/>
      <w:pPr>
        <w:ind w:left="5040" w:hanging="360"/>
      </w:pPr>
    </w:lvl>
    <w:lvl w:ilvl="7" w:tplc="84D0B6DE" w:tentative="1">
      <w:start w:val="1"/>
      <w:numFmt w:val="lowerLetter"/>
      <w:lvlText w:val="%8."/>
      <w:lvlJc w:val="left"/>
      <w:pPr>
        <w:ind w:left="5760" w:hanging="360"/>
      </w:pPr>
    </w:lvl>
    <w:lvl w:ilvl="8" w:tplc="13BEE3C8" w:tentative="1">
      <w:start w:val="1"/>
      <w:numFmt w:val="lowerRoman"/>
      <w:lvlText w:val="%9."/>
      <w:lvlJc w:val="right"/>
      <w:pPr>
        <w:ind w:left="6480" w:hanging="180"/>
      </w:pPr>
    </w:lvl>
  </w:abstractNum>
  <w:abstractNum w:abstractNumId="12" w15:restartNumberingAfterBreak="0">
    <w:nsid w:val="56E022D4"/>
    <w:multiLevelType w:val="multilevel"/>
    <w:tmpl w:val="3FECD54A"/>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7082614"/>
    <w:multiLevelType w:val="multilevel"/>
    <w:tmpl w:val="64546700"/>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DB10B5E"/>
    <w:multiLevelType w:val="multilevel"/>
    <w:tmpl w:val="D076E6F4"/>
    <w:lvl w:ilvl="0">
      <w:start w:val="1"/>
      <w:numFmt w:val="decimal"/>
      <w:suff w:val="space"/>
      <w:lvlText w:val="%1."/>
      <w:lvlJc w:val="left"/>
      <w:pPr>
        <w:ind w:left="357" w:hanging="357"/>
      </w:pPr>
      <w:rPr>
        <w:rFonts w:hint="default"/>
      </w:rPr>
    </w:lvl>
    <w:lvl w:ilvl="1">
      <w:start w:val="1"/>
      <w:numFmt w:val="decimal"/>
      <w:lvlText w:val="%1.%2."/>
      <w:lvlJc w:val="left"/>
      <w:pPr>
        <w:tabs>
          <w:tab w:val="num" w:pos="792"/>
        </w:tabs>
        <w:ind w:left="792" w:hanging="792"/>
      </w:pPr>
      <w:rPr>
        <w:rFonts w:hint="default"/>
        <w:b w:val="0"/>
        <w:bCs/>
      </w:rPr>
    </w:lvl>
    <w:lvl w:ilvl="2">
      <w:start w:val="1"/>
      <w:numFmt w:val="decimal"/>
      <w:lvlText w:val="%1.%2.%3."/>
      <w:lvlJc w:val="left"/>
      <w:pPr>
        <w:tabs>
          <w:tab w:val="num" w:pos="1440"/>
        </w:tabs>
        <w:ind w:left="1224" w:hanging="504"/>
      </w:pPr>
      <w:rPr>
        <w:rFonts w:hint="default"/>
        <w:b w:val="0"/>
        <w:bCs/>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7D64EA3"/>
    <w:multiLevelType w:val="multilevel"/>
    <w:tmpl w:val="57B6780C"/>
    <w:lvl w:ilvl="0">
      <w:start w:val="1"/>
      <w:numFmt w:val="decimal"/>
      <w:lvlText w:val="%1."/>
      <w:lvlJc w:val="left"/>
      <w:pPr>
        <w:ind w:left="0" w:firstLine="0"/>
      </w:pPr>
      <w:rPr>
        <w:rFonts w:cs="Times New Roman" w:hint="default"/>
        <w:b/>
      </w:rPr>
    </w:lvl>
    <w:lvl w:ilvl="1">
      <w:start w:val="1"/>
      <w:numFmt w:val="decimal"/>
      <w:lvlText w:val="%1.%2."/>
      <w:lvlJc w:val="left"/>
      <w:pPr>
        <w:ind w:left="1560" w:firstLine="0"/>
      </w:pPr>
      <w:rPr>
        <w:rFonts w:cs="Times New Roman" w:hint="default"/>
        <w:b w:val="0"/>
        <w:color w:val="000000"/>
      </w:rPr>
    </w:lvl>
    <w:lvl w:ilvl="2">
      <w:start w:val="1"/>
      <w:numFmt w:val="decimal"/>
      <w:lvlText w:val="%1.%2.%3."/>
      <w:lvlJc w:val="left"/>
      <w:pPr>
        <w:ind w:left="4112" w:firstLine="0"/>
      </w:pPr>
      <w:rPr>
        <w:rFonts w:cs="Times New Roman" w:hint="default"/>
      </w:rPr>
    </w:lvl>
    <w:lvl w:ilvl="3">
      <w:start w:val="1"/>
      <w:numFmt w:val="decimal"/>
      <w:lvlText w:val="%1.%2.%3.%4."/>
      <w:lvlJc w:val="left"/>
      <w:pPr>
        <w:ind w:left="1080" w:firstLine="0"/>
      </w:pPr>
      <w:rPr>
        <w:rFonts w:cs="Times New Roman" w:hint="default"/>
      </w:rPr>
    </w:lvl>
    <w:lvl w:ilvl="4">
      <w:start w:val="1"/>
      <w:numFmt w:val="decimal"/>
      <w:lvlText w:val="%1.%2.%3.%4.%5."/>
      <w:lvlJc w:val="left"/>
      <w:pPr>
        <w:ind w:left="1440" w:firstLine="0"/>
      </w:pPr>
      <w:rPr>
        <w:rFonts w:cs="Times New Roman" w:hint="default"/>
      </w:rPr>
    </w:lvl>
    <w:lvl w:ilvl="5">
      <w:start w:val="1"/>
      <w:numFmt w:val="decimal"/>
      <w:lvlText w:val="%1.%2.%3.%4.%5.%6."/>
      <w:lvlJc w:val="left"/>
      <w:pPr>
        <w:ind w:left="1800" w:firstLine="0"/>
      </w:pPr>
      <w:rPr>
        <w:rFonts w:cs="Times New Roman" w:hint="default"/>
      </w:rPr>
    </w:lvl>
    <w:lvl w:ilvl="6">
      <w:start w:val="1"/>
      <w:numFmt w:val="decimal"/>
      <w:lvlText w:val="%1.%2.%3.%4.%5.%6.%7."/>
      <w:lvlJc w:val="left"/>
      <w:pPr>
        <w:ind w:left="2160" w:firstLine="0"/>
      </w:pPr>
      <w:rPr>
        <w:rFonts w:cs="Times New Roman" w:hint="default"/>
      </w:rPr>
    </w:lvl>
    <w:lvl w:ilvl="7">
      <w:start w:val="1"/>
      <w:numFmt w:val="decimal"/>
      <w:lvlText w:val="%1.%2.%3.%4.%5.%6.%7.%8."/>
      <w:lvlJc w:val="left"/>
      <w:pPr>
        <w:ind w:left="2520" w:firstLine="0"/>
      </w:pPr>
      <w:rPr>
        <w:rFonts w:cs="Times New Roman" w:hint="default"/>
      </w:rPr>
    </w:lvl>
    <w:lvl w:ilvl="8">
      <w:start w:val="1"/>
      <w:numFmt w:val="decimal"/>
      <w:lvlText w:val="%1.%2.%3.%4.%5.%6.%7.%8.%9."/>
      <w:lvlJc w:val="left"/>
      <w:pPr>
        <w:ind w:left="2880" w:firstLine="0"/>
      </w:pPr>
      <w:rPr>
        <w:rFonts w:cs="Times New Roman" w:hint="default"/>
      </w:rPr>
    </w:lvl>
  </w:abstractNum>
  <w:abstractNum w:abstractNumId="16" w15:restartNumberingAfterBreak="0">
    <w:nsid w:val="7952149F"/>
    <w:multiLevelType w:val="multilevel"/>
    <w:tmpl w:val="11C8864C"/>
    <w:lvl w:ilvl="0">
      <w:start w:val="6"/>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num w:numId="1" w16cid:durableId="1008564096">
    <w:abstractNumId w:val="15"/>
  </w:num>
  <w:num w:numId="2" w16cid:durableId="1335258213">
    <w:abstractNumId w:val="14"/>
  </w:num>
  <w:num w:numId="3" w16cid:durableId="1736708951">
    <w:abstractNumId w:val="0"/>
  </w:num>
  <w:num w:numId="4" w16cid:durableId="2014186338">
    <w:abstractNumId w:val="11"/>
  </w:num>
  <w:num w:numId="5" w16cid:durableId="1114407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2816434">
    <w:abstractNumId w:val="12"/>
  </w:num>
  <w:num w:numId="7" w16cid:durableId="325091218">
    <w:abstractNumId w:val="9"/>
  </w:num>
  <w:num w:numId="8" w16cid:durableId="1092702902">
    <w:abstractNumId w:val="8"/>
  </w:num>
  <w:num w:numId="9" w16cid:durableId="977684508">
    <w:abstractNumId w:val="2"/>
  </w:num>
  <w:num w:numId="10" w16cid:durableId="1552035589">
    <w:abstractNumId w:val="3"/>
  </w:num>
  <w:num w:numId="11" w16cid:durableId="430010304">
    <w:abstractNumId w:val="16"/>
  </w:num>
  <w:num w:numId="12" w16cid:durableId="973221929">
    <w:abstractNumId w:val="7"/>
  </w:num>
  <w:num w:numId="13" w16cid:durableId="237712063">
    <w:abstractNumId w:val="4"/>
  </w:num>
  <w:num w:numId="14" w16cid:durableId="174609996">
    <w:abstractNumId w:val="13"/>
  </w:num>
  <w:num w:numId="15" w16cid:durableId="1317344908">
    <w:abstractNumId w:val="10"/>
  </w:num>
  <w:num w:numId="16" w16cid:durableId="189952441">
    <w:abstractNumId w:val="1"/>
  </w:num>
  <w:num w:numId="17" w16cid:durableId="20733050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2D7"/>
    <w:rsid w:val="00003FB6"/>
    <w:rsid w:val="00010A5C"/>
    <w:rsid w:val="00013039"/>
    <w:rsid w:val="000214B9"/>
    <w:rsid w:val="00021A52"/>
    <w:rsid w:val="00026DC9"/>
    <w:rsid w:val="000321B9"/>
    <w:rsid w:val="00040AFB"/>
    <w:rsid w:val="00044D31"/>
    <w:rsid w:val="00044FF0"/>
    <w:rsid w:val="00061518"/>
    <w:rsid w:val="00062CA4"/>
    <w:rsid w:val="000643B8"/>
    <w:rsid w:val="00067D44"/>
    <w:rsid w:val="00070AD3"/>
    <w:rsid w:val="0007180C"/>
    <w:rsid w:val="00075D25"/>
    <w:rsid w:val="000765F8"/>
    <w:rsid w:val="00077AFF"/>
    <w:rsid w:val="00093501"/>
    <w:rsid w:val="000A252E"/>
    <w:rsid w:val="000A2863"/>
    <w:rsid w:val="000B163C"/>
    <w:rsid w:val="000B3B6F"/>
    <w:rsid w:val="000B3C48"/>
    <w:rsid w:val="000C5EF4"/>
    <w:rsid w:val="000E3B07"/>
    <w:rsid w:val="000E69E5"/>
    <w:rsid w:val="000F06D6"/>
    <w:rsid w:val="000F26C7"/>
    <w:rsid w:val="000F50BE"/>
    <w:rsid w:val="000F7CD6"/>
    <w:rsid w:val="001012ED"/>
    <w:rsid w:val="00101BCF"/>
    <w:rsid w:val="00102541"/>
    <w:rsid w:val="001101C1"/>
    <w:rsid w:val="0011022D"/>
    <w:rsid w:val="0011531F"/>
    <w:rsid w:val="00130D00"/>
    <w:rsid w:val="001339E1"/>
    <w:rsid w:val="00140473"/>
    <w:rsid w:val="001459AC"/>
    <w:rsid w:val="00145F87"/>
    <w:rsid w:val="00146E3A"/>
    <w:rsid w:val="00147D70"/>
    <w:rsid w:val="00152989"/>
    <w:rsid w:val="001547D7"/>
    <w:rsid w:val="00154E6F"/>
    <w:rsid w:val="001572D7"/>
    <w:rsid w:val="001573E2"/>
    <w:rsid w:val="00162DA0"/>
    <w:rsid w:val="00165E9A"/>
    <w:rsid w:val="00170479"/>
    <w:rsid w:val="00170CB5"/>
    <w:rsid w:val="00171481"/>
    <w:rsid w:val="00172A79"/>
    <w:rsid w:val="00182F21"/>
    <w:rsid w:val="00184A88"/>
    <w:rsid w:val="0018563E"/>
    <w:rsid w:val="00191AF7"/>
    <w:rsid w:val="0019525D"/>
    <w:rsid w:val="001954D7"/>
    <w:rsid w:val="00195F45"/>
    <w:rsid w:val="001A5DFC"/>
    <w:rsid w:val="001B1F90"/>
    <w:rsid w:val="001B68B3"/>
    <w:rsid w:val="001C120A"/>
    <w:rsid w:val="001C282D"/>
    <w:rsid w:val="001C2925"/>
    <w:rsid w:val="001C6469"/>
    <w:rsid w:val="001D03BA"/>
    <w:rsid w:val="001D0EC3"/>
    <w:rsid w:val="001D1C31"/>
    <w:rsid w:val="001E4D5A"/>
    <w:rsid w:val="001F0DA8"/>
    <w:rsid w:val="001F3B1A"/>
    <w:rsid w:val="001F70E2"/>
    <w:rsid w:val="00213D41"/>
    <w:rsid w:val="0021601C"/>
    <w:rsid w:val="00216812"/>
    <w:rsid w:val="00220760"/>
    <w:rsid w:val="00221967"/>
    <w:rsid w:val="00223136"/>
    <w:rsid w:val="0023061D"/>
    <w:rsid w:val="0023351D"/>
    <w:rsid w:val="00235E88"/>
    <w:rsid w:val="0023605D"/>
    <w:rsid w:val="002411EE"/>
    <w:rsid w:val="00245BC1"/>
    <w:rsid w:val="00257A4F"/>
    <w:rsid w:val="00261440"/>
    <w:rsid w:val="002632AB"/>
    <w:rsid w:val="00264A88"/>
    <w:rsid w:val="00275A4B"/>
    <w:rsid w:val="002761C5"/>
    <w:rsid w:val="00276E98"/>
    <w:rsid w:val="0027744D"/>
    <w:rsid w:val="0027785C"/>
    <w:rsid w:val="0028296A"/>
    <w:rsid w:val="00290A0B"/>
    <w:rsid w:val="002972A3"/>
    <w:rsid w:val="002A0D4B"/>
    <w:rsid w:val="002A36B0"/>
    <w:rsid w:val="002A4D1F"/>
    <w:rsid w:val="002B4E95"/>
    <w:rsid w:val="002B61C8"/>
    <w:rsid w:val="002C053C"/>
    <w:rsid w:val="002D03F4"/>
    <w:rsid w:val="002E04A2"/>
    <w:rsid w:val="002E0945"/>
    <w:rsid w:val="002E35B2"/>
    <w:rsid w:val="002E4D56"/>
    <w:rsid w:val="002F2C2D"/>
    <w:rsid w:val="002F33C1"/>
    <w:rsid w:val="002F45BC"/>
    <w:rsid w:val="002F660E"/>
    <w:rsid w:val="0030421F"/>
    <w:rsid w:val="00307F90"/>
    <w:rsid w:val="0032600C"/>
    <w:rsid w:val="00335B2B"/>
    <w:rsid w:val="003440A0"/>
    <w:rsid w:val="00344B76"/>
    <w:rsid w:val="003516D2"/>
    <w:rsid w:val="003558EC"/>
    <w:rsid w:val="0036523F"/>
    <w:rsid w:val="0036597D"/>
    <w:rsid w:val="003673BA"/>
    <w:rsid w:val="00382714"/>
    <w:rsid w:val="00390722"/>
    <w:rsid w:val="00396441"/>
    <w:rsid w:val="003A02DF"/>
    <w:rsid w:val="003A0606"/>
    <w:rsid w:val="003A0EC2"/>
    <w:rsid w:val="003A0FDA"/>
    <w:rsid w:val="003A3BBF"/>
    <w:rsid w:val="003A3C1C"/>
    <w:rsid w:val="003A5FFD"/>
    <w:rsid w:val="003A703B"/>
    <w:rsid w:val="003A75A2"/>
    <w:rsid w:val="003B164C"/>
    <w:rsid w:val="003C211A"/>
    <w:rsid w:val="003C2D17"/>
    <w:rsid w:val="003D2900"/>
    <w:rsid w:val="003E184E"/>
    <w:rsid w:val="003E1FAC"/>
    <w:rsid w:val="003E2DBC"/>
    <w:rsid w:val="003E6F7E"/>
    <w:rsid w:val="003E74EE"/>
    <w:rsid w:val="003F0025"/>
    <w:rsid w:val="003F0F6C"/>
    <w:rsid w:val="004054BF"/>
    <w:rsid w:val="00407F90"/>
    <w:rsid w:val="00412FA6"/>
    <w:rsid w:val="00422844"/>
    <w:rsid w:val="004250B4"/>
    <w:rsid w:val="00427398"/>
    <w:rsid w:val="0043027A"/>
    <w:rsid w:val="00431905"/>
    <w:rsid w:val="004334EA"/>
    <w:rsid w:val="004347BA"/>
    <w:rsid w:val="00434DD5"/>
    <w:rsid w:val="00435381"/>
    <w:rsid w:val="0043555B"/>
    <w:rsid w:val="00440192"/>
    <w:rsid w:val="00444E92"/>
    <w:rsid w:val="00452387"/>
    <w:rsid w:val="004530C0"/>
    <w:rsid w:val="00461FB5"/>
    <w:rsid w:val="0046352C"/>
    <w:rsid w:val="004668AE"/>
    <w:rsid w:val="00470212"/>
    <w:rsid w:val="00470746"/>
    <w:rsid w:val="004773A4"/>
    <w:rsid w:val="004801F1"/>
    <w:rsid w:val="00484015"/>
    <w:rsid w:val="00487833"/>
    <w:rsid w:val="00491579"/>
    <w:rsid w:val="0049231E"/>
    <w:rsid w:val="00493C48"/>
    <w:rsid w:val="0049487D"/>
    <w:rsid w:val="004A1EFA"/>
    <w:rsid w:val="004A64E3"/>
    <w:rsid w:val="004B4E92"/>
    <w:rsid w:val="004B69A8"/>
    <w:rsid w:val="004B7286"/>
    <w:rsid w:val="004B7329"/>
    <w:rsid w:val="004C143A"/>
    <w:rsid w:val="004D5F77"/>
    <w:rsid w:val="004E0D56"/>
    <w:rsid w:val="004E5D69"/>
    <w:rsid w:val="004E735D"/>
    <w:rsid w:val="004F736A"/>
    <w:rsid w:val="005037DB"/>
    <w:rsid w:val="00504CFC"/>
    <w:rsid w:val="005073FD"/>
    <w:rsid w:val="005079A7"/>
    <w:rsid w:val="0051168A"/>
    <w:rsid w:val="005434BE"/>
    <w:rsid w:val="00544E67"/>
    <w:rsid w:val="00544F9F"/>
    <w:rsid w:val="00550BCD"/>
    <w:rsid w:val="00557709"/>
    <w:rsid w:val="00561DCF"/>
    <w:rsid w:val="00561EAE"/>
    <w:rsid w:val="00562191"/>
    <w:rsid w:val="005709C3"/>
    <w:rsid w:val="00573D81"/>
    <w:rsid w:val="00574C51"/>
    <w:rsid w:val="005752F9"/>
    <w:rsid w:val="00577BE7"/>
    <w:rsid w:val="00580B05"/>
    <w:rsid w:val="00584CBF"/>
    <w:rsid w:val="005866F2"/>
    <w:rsid w:val="005875B3"/>
    <w:rsid w:val="005918A5"/>
    <w:rsid w:val="005925BF"/>
    <w:rsid w:val="00595F0B"/>
    <w:rsid w:val="005A46B5"/>
    <w:rsid w:val="005C26A3"/>
    <w:rsid w:val="005D0687"/>
    <w:rsid w:val="005D56FE"/>
    <w:rsid w:val="005E2BC7"/>
    <w:rsid w:val="005E4652"/>
    <w:rsid w:val="005E6A1B"/>
    <w:rsid w:val="005E7588"/>
    <w:rsid w:val="005F089A"/>
    <w:rsid w:val="005F402C"/>
    <w:rsid w:val="005F4622"/>
    <w:rsid w:val="00601E75"/>
    <w:rsid w:val="006023ED"/>
    <w:rsid w:val="00602611"/>
    <w:rsid w:val="00604F2C"/>
    <w:rsid w:val="006072BD"/>
    <w:rsid w:val="00607AC4"/>
    <w:rsid w:val="0061458D"/>
    <w:rsid w:val="006340A6"/>
    <w:rsid w:val="00634175"/>
    <w:rsid w:val="00634CB7"/>
    <w:rsid w:val="006412A7"/>
    <w:rsid w:val="0064205D"/>
    <w:rsid w:val="00646CD5"/>
    <w:rsid w:val="006506E1"/>
    <w:rsid w:val="00652872"/>
    <w:rsid w:val="006622DF"/>
    <w:rsid w:val="00663606"/>
    <w:rsid w:val="006655CA"/>
    <w:rsid w:val="00665C39"/>
    <w:rsid w:val="00667250"/>
    <w:rsid w:val="006754CF"/>
    <w:rsid w:val="00687476"/>
    <w:rsid w:val="006946F8"/>
    <w:rsid w:val="00697501"/>
    <w:rsid w:val="006A0A67"/>
    <w:rsid w:val="006A2094"/>
    <w:rsid w:val="006B4FCB"/>
    <w:rsid w:val="006C67C2"/>
    <w:rsid w:val="006D7E98"/>
    <w:rsid w:val="006E2BA2"/>
    <w:rsid w:val="006F1372"/>
    <w:rsid w:val="006F7367"/>
    <w:rsid w:val="007055C8"/>
    <w:rsid w:val="00706224"/>
    <w:rsid w:val="00707337"/>
    <w:rsid w:val="00710D1C"/>
    <w:rsid w:val="007148B4"/>
    <w:rsid w:val="00720884"/>
    <w:rsid w:val="00725F87"/>
    <w:rsid w:val="0073137C"/>
    <w:rsid w:val="00740928"/>
    <w:rsid w:val="0074243B"/>
    <w:rsid w:val="007468B3"/>
    <w:rsid w:val="00747787"/>
    <w:rsid w:val="00747CD2"/>
    <w:rsid w:val="00750FC3"/>
    <w:rsid w:val="007510DC"/>
    <w:rsid w:val="007557F4"/>
    <w:rsid w:val="00756FEF"/>
    <w:rsid w:val="00762E55"/>
    <w:rsid w:val="00772EE7"/>
    <w:rsid w:val="00773CC7"/>
    <w:rsid w:val="007745C8"/>
    <w:rsid w:val="0077526C"/>
    <w:rsid w:val="007768D9"/>
    <w:rsid w:val="00781CC7"/>
    <w:rsid w:val="00785525"/>
    <w:rsid w:val="00791CFF"/>
    <w:rsid w:val="007933F8"/>
    <w:rsid w:val="00797B3B"/>
    <w:rsid w:val="00797C4F"/>
    <w:rsid w:val="007A43B2"/>
    <w:rsid w:val="007B0574"/>
    <w:rsid w:val="007B52C4"/>
    <w:rsid w:val="007B59B7"/>
    <w:rsid w:val="007C1F48"/>
    <w:rsid w:val="007C7C1D"/>
    <w:rsid w:val="007D0579"/>
    <w:rsid w:val="007D13B2"/>
    <w:rsid w:val="007D4647"/>
    <w:rsid w:val="007D5237"/>
    <w:rsid w:val="007E1E7F"/>
    <w:rsid w:val="007E3835"/>
    <w:rsid w:val="007F2CB3"/>
    <w:rsid w:val="00802EE2"/>
    <w:rsid w:val="008060EB"/>
    <w:rsid w:val="00811728"/>
    <w:rsid w:val="0082621C"/>
    <w:rsid w:val="00827686"/>
    <w:rsid w:val="00846E3F"/>
    <w:rsid w:val="008520A5"/>
    <w:rsid w:val="008626A9"/>
    <w:rsid w:val="00863638"/>
    <w:rsid w:val="00867C88"/>
    <w:rsid w:val="00874F71"/>
    <w:rsid w:val="00875F62"/>
    <w:rsid w:val="008766F6"/>
    <w:rsid w:val="00886E9D"/>
    <w:rsid w:val="008873F7"/>
    <w:rsid w:val="00887AC6"/>
    <w:rsid w:val="00894785"/>
    <w:rsid w:val="008A04B4"/>
    <w:rsid w:val="008A14BA"/>
    <w:rsid w:val="008A2859"/>
    <w:rsid w:val="008A7CA0"/>
    <w:rsid w:val="008B064F"/>
    <w:rsid w:val="008C0446"/>
    <w:rsid w:val="008C1371"/>
    <w:rsid w:val="008D3D64"/>
    <w:rsid w:val="008D5385"/>
    <w:rsid w:val="008D72B3"/>
    <w:rsid w:val="008E05E4"/>
    <w:rsid w:val="008E289E"/>
    <w:rsid w:val="008E4BC4"/>
    <w:rsid w:val="008E5356"/>
    <w:rsid w:val="008F0531"/>
    <w:rsid w:val="008F1004"/>
    <w:rsid w:val="008F3574"/>
    <w:rsid w:val="008F697C"/>
    <w:rsid w:val="008F6FFD"/>
    <w:rsid w:val="00900B12"/>
    <w:rsid w:val="00902525"/>
    <w:rsid w:val="00902D27"/>
    <w:rsid w:val="0091073A"/>
    <w:rsid w:val="00911E84"/>
    <w:rsid w:val="009139B8"/>
    <w:rsid w:val="00917104"/>
    <w:rsid w:val="009226E6"/>
    <w:rsid w:val="00923D91"/>
    <w:rsid w:val="0093571A"/>
    <w:rsid w:val="00937C2C"/>
    <w:rsid w:val="009413F7"/>
    <w:rsid w:val="00947D16"/>
    <w:rsid w:val="00953FE4"/>
    <w:rsid w:val="0096177C"/>
    <w:rsid w:val="00962B18"/>
    <w:rsid w:val="00972960"/>
    <w:rsid w:val="00975DC9"/>
    <w:rsid w:val="00981641"/>
    <w:rsid w:val="00982ABA"/>
    <w:rsid w:val="00985A37"/>
    <w:rsid w:val="00992B2F"/>
    <w:rsid w:val="0099597B"/>
    <w:rsid w:val="009A5CBB"/>
    <w:rsid w:val="009A6CB4"/>
    <w:rsid w:val="009B1FC1"/>
    <w:rsid w:val="009B35D5"/>
    <w:rsid w:val="009B46C8"/>
    <w:rsid w:val="009B714D"/>
    <w:rsid w:val="009C0165"/>
    <w:rsid w:val="009C5BD9"/>
    <w:rsid w:val="009C6CCA"/>
    <w:rsid w:val="009D2844"/>
    <w:rsid w:val="009D31F1"/>
    <w:rsid w:val="009D5664"/>
    <w:rsid w:val="009D7212"/>
    <w:rsid w:val="009E169B"/>
    <w:rsid w:val="009E1C64"/>
    <w:rsid w:val="009E4404"/>
    <w:rsid w:val="009F0E8C"/>
    <w:rsid w:val="009F3C3C"/>
    <w:rsid w:val="009F665F"/>
    <w:rsid w:val="00A01A49"/>
    <w:rsid w:val="00A02BDC"/>
    <w:rsid w:val="00A1112D"/>
    <w:rsid w:val="00A14560"/>
    <w:rsid w:val="00A15BCC"/>
    <w:rsid w:val="00A174E9"/>
    <w:rsid w:val="00A23727"/>
    <w:rsid w:val="00A3057C"/>
    <w:rsid w:val="00A374AC"/>
    <w:rsid w:val="00A40572"/>
    <w:rsid w:val="00A45782"/>
    <w:rsid w:val="00A47EE6"/>
    <w:rsid w:val="00A53E58"/>
    <w:rsid w:val="00A63787"/>
    <w:rsid w:val="00A63B14"/>
    <w:rsid w:val="00A66BCB"/>
    <w:rsid w:val="00A73198"/>
    <w:rsid w:val="00A73BC6"/>
    <w:rsid w:val="00A8107B"/>
    <w:rsid w:val="00A86F97"/>
    <w:rsid w:val="00A87283"/>
    <w:rsid w:val="00A96DBC"/>
    <w:rsid w:val="00AB1FCE"/>
    <w:rsid w:val="00AB7596"/>
    <w:rsid w:val="00AD0504"/>
    <w:rsid w:val="00AD0993"/>
    <w:rsid w:val="00AD6FDB"/>
    <w:rsid w:val="00AE5C8A"/>
    <w:rsid w:val="00AF07BF"/>
    <w:rsid w:val="00AF480A"/>
    <w:rsid w:val="00AF7AE6"/>
    <w:rsid w:val="00B00D12"/>
    <w:rsid w:val="00B02921"/>
    <w:rsid w:val="00B033E2"/>
    <w:rsid w:val="00B07C85"/>
    <w:rsid w:val="00B07CAE"/>
    <w:rsid w:val="00B11E5A"/>
    <w:rsid w:val="00B16430"/>
    <w:rsid w:val="00B26078"/>
    <w:rsid w:val="00B32AA9"/>
    <w:rsid w:val="00B37003"/>
    <w:rsid w:val="00B47CCF"/>
    <w:rsid w:val="00B739ED"/>
    <w:rsid w:val="00B752A8"/>
    <w:rsid w:val="00B8104B"/>
    <w:rsid w:val="00B81BC8"/>
    <w:rsid w:val="00B855C7"/>
    <w:rsid w:val="00B85C23"/>
    <w:rsid w:val="00B91BF8"/>
    <w:rsid w:val="00B97CD2"/>
    <w:rsid w:val="00BD4F14"/>
    <w:rsid w:val="00BD7F91"/>
    <w:rsid w:val="00BE3F7E"/>
    <w:rsid w:val="00BF4B2B"/>
    <w:rsid w:val="00BF5CEF"/>
    <w:rsid w:val="00C010CC"/>
    <w:rsid w:val="00C24B8D"/>
    <w:rsid w:val="00C25AE1"/>
    <w:rsid w:val="00C32CC7"/>
    <w:rsid w:val="00C34B13"/>
    <w:rsid w:val="00C34F22"/>
    <w:rsid w:val="00C36E18"/>
    <w:rsid w:val="00C410EF"/>
    <w:rsid w:val="00C426BA"/>
    <w:rsid w:val="00C46346"/>
    <w:rsid w:val="00C57534"/>
    <w:rsid w:val="00C6030C"/>
    <w:rsid w:val="00C612F1"/>
    <w:rsid w:val="00C61BFA"/>
    <w:rsid w:val="00C64060"/>
    <w:rsid w:val="00C6419F"/>
    <w:rsid w:val="00C654BC"/>
    <w:rsid w:val="00C7274C"/>
    <w:rsid w:val="00C74D9D"/>
    <w:rsid w:val="00C74DF8"/>
    <w:rsid w:val="00C77E08"/>
    <w:rsid w:val="00C83348"/>
    <w:rsid w:val="00C937B5"/>
    <w:rsid w:val="00CA3677"/>
    <w:rsid w:val="00CA4D3C"/>
    <w:rsid w:val="00CA6039"/>
    <w:rsid w:val="00CA6FBE"/>
    <w:rsid w:val="00CB0462"/>
    <w:rsid w:val="00CB1A9F"/>
    <w:rsid w:val="00CB1E0E"/>
    <w:rsid w:val="00CB5FDB"/>
    <w:rsid w:val="00CB7032"/>
    <w:rsid w:val="00CB74A0"/>
    <w:rsid w:val="00CC0C68"/>
    <w:rsid w:val="00CC7331"/>
    <w:rsid w:val="00CD0B55"/>
    <w:rsid w:val="00CD5313"/>
    <w:rsid w:val="00CE1F5E"/>
    <w:rsid w:val="00CE2AEC"/>
    <w:rsid w:val="00CE5535"/>
    <w:rsid w:val="00CE5993"/>
    <w:rsid w:val="00CF1AA3"/>
    <w:rsid w:val="00D00A49"/>
    <w:rsid w:val="00D00D58"/>
    <w:rsid w:val="00D00DFF"/>
    <w:rsid w:val="00D23DF3"/>
    <w:rsid w:val="00D26E57"/>
    <w:rsid w:val="00D27BE7"/>
    <w:rsid w:val="00D331B3"/>
    <w:rsid w:val="00D33970"/>
    <w:rsid w:val="00D37E7E"/>
    <w:rsid w:val="00D5073E"/>
    <w:rsid w:val="00D5553B"/>
    <w:rsid w:val="00D55C55"/>
    <w:rsid w:val="00D605A4"/>
    <w:rsid w:val="00D66CE2"/>
    <w:rsid w:val="00D70A84"/>
    <w:rsid w:val="00D75571"/>
    <w:rsid w:val="00D86339"/>
    <w:rsid w:val="00D94192"/>
    <w:rsid w:val="00D9442C"/>
    <w:rsid w:val="00D946D8"/>
    <w:rsid w:val="00D9674F"/>
    <w:rsid w:val="00DA6642"/>
    <w:rsid w:val="00DB3542"/>
    <w:rsid w:val="00DB3966"/>
    <w:rsid w:val="00DB4348"/>
    <w:rsid w:val="00DB6349"/>
    <w:rsid w:val="00DC5C61"/>
    <w:rsid w:val="00DC6AAD"/>
    <w:rsid w:val="00DD067E"/>
    <w:rsid w:val="00DD326C"/>
    <w:rsid w:val="00DD5FF1"/>
    <w:rsid w:val="00DE494B"/>
    <w:rsid w:val="00DF0735"/>
    <w:rsid w:val="00DF7A7B"/>
    <w:rsid w:val="00E02002"/>
    <w:rsid w:val="00E0579C"/>
    <w:rsid w:val="00E05EE0"/>
    <w:rsid w:val="00E14E6D"/>
    <w:rsid w:val="00E17724"/>
    <w:rsid w:val="00E20BA2"/>
    <w:rsid w:val="00E3041D"/>
    <w:rsid w:val="00E40CFB"/>
    <w:rsid w:val="00E441B5"/>
    <w:rsid w:val="00E444DC"/>
    <w:rsid w:val="00E50628"/>
    <w:rsid w:val="00E51871"/>
    <w:rsid w:val="00E54AF8"/>
    <w:rsid w:val="00E608F7"/>
    <w:rsid w:val="00E635ED"/>
    <w:rsid w:val="00E63D90"/>
    <w:rsid w:val="00E65D7A"/>
    <w:rsid w:val="00E70FEE"/>
    <w:rsid w:val="00E738EA"/>
    <w:rsid w:val="00E7511E"/>
    <w:rsid w:val="00E876EC"/>
    <w:rsid w:val="00E90828"/>
    <w:rsid w:val="00E94BF6"/>
    <w:rsid w:val="00EA188E"/>
    <w:rsid w:val="00EA40E3"/>
    <w:rsid w:val="00EB5A9B"/>
    <w:rsid w:val="00EB785A"/>
    <w:rsid w:val="00EC1284"/>
    <w:rsid w:val="00EC54ED"/>
    <w:rsid w:val="00EC7766"/>
    <w:rsid w:val="00ED2017"/>
    <w:rsid w:val="00ED396F"/>
    <w:rsid w:val="00EE06CD"/>
    <w:rsid w:val="00EE214E"/>
    <w:rsid w:val="00EE78D0"/>
    <w:rsid w:val="00EF0ECC"/>
    <w:rsid w:val="00EF276C"/>
    <w:rsid w:val="00EF3DD0"/>
    <w:rsid w:val="00F031E2"/>
    <w:rsid w:val="00F058ED"/>
    <w:rsid w:val="00F077AD"/>
    <w:rsid w:val="00F113FF"/>
    <w:rsid w:val="00F15286"/>
    <w:rsid w:val="00F15603"/>
    <w:rsid w:val="00F157B3"/>
    <w:rsid w:val="00F2381D"/>
    <w:rsid w:val="00F31F46"/>
    <w:rsid w:val="00F369B0"/>
    <w:rsid w:val="00F41EC1"/>
    <w:rsid w:val="00F51A8B"/>
    <w:rsid w:val="00F62702"/>
    <w:rsid w:val="00F670DE"/>
    <w:rsid w:val="00F70BA3"/>
    <w:rsid w:val="00F7103B"/>
    <w:rsid w:val="00F72447"/>
    <w:rsid w:val="00F87938"/>
    <w:rsid w:val="00F87C0C"/>
    <w:rsid w:val="00F9519B"/>
    <w:rsid w:val="00F95880"/>
    <w:rsid w:val="00FA0DD1"/>
    <w:rsid w:val="00FA0F7D"/>
    <w:rsid w:val="00FA433B"/>
    <w:rsid w:val="00FA48CD"/>
    <w:rsid w:val="00FC1A35"/>
    <w:rsid w:val="00FC21D7"/>
    <w:rsid w:val="00FC2B6E"/>
    <w:rsid w:val="00FD1FD6"/>
    <w:rsid w:val="00FD3EA1"/>
    <w:rsid w:val="00FE40D8"/>
    <w:rsid w:val="00FF403C"/>
    <w:rsid w:val="00FF5A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3852E"/>
  <w15:chartTrackingRefBased/>
  <w15:docId w15:val="{FEAF4813-C5F6-47FC-843D-4F35EDC2E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2D7"/>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89478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1572D7"/>
    <w:pPr>
      <w:keepNext/>
      <w:spacing w:before="240" w:after="60"/>
      <w:outlineLvl w:val="1"/>
    </w:pPr>
    <w:rPr>
      <w:rFonts w:ascii="Cambria" w:hAnsi="Cambria"/>
      <w:b/>
      <w:bCs/>
      <w:i/>
      <w:iCs/>
      <w:sz w:val="28"/>
      <w:szCs w:val="28"/>
      <w:lang w:val="en-GB" w:eastAsia="x-none"/>
    </w:rPr>
  </w:style>
  <w:style w:type="paragraph" w:styleId="Heading3">
    <w:name w:val="heading 3"/>
    <w:basedOn w:val="Normal"/>
    <w:next w:val="Normal"/>
    <w:link w:val="Heading3Char"/>
    <w:uiPriority w:val="9"/>
    <w:semiHidden/>
    <w:unhideWhenUsed/>
    <w:qFormat/>
    <w:rsid w:val="00646CD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572D7"/>
    <w:rPr>
      <w:rFonts w:ascii="Cambria" w:eastAsia="Times New Roman" w:hAnsi="Cambria" w:cs="Times New Roman"/>
      <w:b/>
      <w:bCs/>
      <w:i/>
      <w:iCs/>
      <w:sz w:val="28"/>
      <w:szCs w:val="28"/>
      <w:lang w:val="en-GB" w:eastAsia="x-none"/>
    </w:rPr>
  </w:style>
  <w:style w:type="paragraph" w:customStyle="1" w:styleId="BodyTextBodyText1">
    <w:name w:val="Body Text.Body Text1"/>
    <w:basedOn w:val="Normal"/>
    <w:rsid w:val="001572D7"/>
    <w:pPr>
      <w:widowControl w:val="0"/>
      <w:jc w:val="both"/>
    </w:pPr>
    <w:rPr>
      <w:szCs w:val="20"/>
      <w:lang w:eastAsia="en-US"/>
    </w:rPr>
  </w:style>
  <w:style w:type="paragraph" w:styleId="Header">
    <w:name w:val="header"/>
    <w:basedOn w:val="Normal"/>
    <w:link w:val="HeaderChar"/>
    <w:rsid w:val="001572D7"/>
    <w:pPr>
      <w:tabs>
        <w:tab w:val="center" w:pos="4153"/>
        <w:tab w:val="right" w:pos="8306"/>
      </w:tabs>
    </w:pPr>
    <w:rPr>
      <w:sz w:val="20"/>
      <w:szCs w:val="20"/>
      <w:lang w:val="en-GB" w:eastAsia="en-US"/>
    </w:rPr>
  </w:style>
  <w:style w:type="character" w:customStyle="1" w:styleId="HeaderChar">
    <w:name w:val="Header Char"/>
    <w:basedOn w:val="DefaultParagraphFont"/>
    <w:link w:val="Header"/>
    <w:rsid w:val="001572D7"/>
    <w:rPr>
      <w:rFonts w:ascii="Times New Roman" w:eastAsia="Times New Roman" w:hAnsi="Times New Roman" w:cs="Times New Roman"/>
      <w:sz w:val="20"/>
      <w:szCs w:val="20"/>
      <w:lang w:val="en-GB"/>
    </w:rPr>
  </w:style>
  <w:style w:type="paragraph" w:styleId="Caption">
    <w:name w:val="caption"/>
    <w:basedOn w:val="Normal"/>
    <w:next w:val="Normal"/>
    <w:qFormat/>
    <w:rsid w:val="001572D7"/>
    <w:pPr>
      <w:jc w:val="center"/>
    </w:pPr>
    <w:rPr>
      <w:b/>
      <w:bCs/>
      <w:sz w:val="28"/>
      <w:lang w:eastAsia="en-US"/>
    </w:rPr>
  </w:style>
  <w:style w:type="paragraph" w:styleId="BodyText">
    <w:name w:val="Body Text"/>
    <w:basedOn w:val="Normal"/>
    <w:link w:val="BodyTextChar"/>
    <w:uiPriority w:val="99"/>
    <w:unhideWhenUsed/>
    <w:rsid w:val="001572D7"/>
    <w:pPr>
      <w:spacing w:after="120"/>
    </w:pPr>
    <w:rPr>
      <w:lang w:val="en-GB" w:eastAsia="en-US"/>
    </w:rPr>
  </w:style>
  <w:style w:type="character" w:customStyle="1" w:styleId="BodyTextChar">
    <w:name w:val="Body Text Char"/>
    <w:basedOn w:val="DefaultParagraphFont"/>
    <w:link w:val="BodyText"/>
    <w:uiPriority w:val="99"/>
    <w:rsid w:val="001572D7"/>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3A02D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02DF"/>
    <w:rPr>
      <w:rFonts w:ascii="Segoe UI" w:eastAsia="Times New Roman" w:hAnsi="Segoe UI" w:cs="Segoe UI"/>
      <w:sz w:val="18"/>
      <w:szCs w:val="18"/>
      <w:lang w:eastAsia="lv-LV"/>
    </w:rPr>
  </w:style>
  <w:style w:type="character" w:customStyle="1" w:styleId="Heading1Char">
    <w:name w:val="Heading 1 Char"/>
    <w:basedOn w:val="DefaultParagraphFont"/>
    <w:link w:val="Heading1"/>
    <w:rsid w:val="00894785"/>
    <w:rPr>
      <w:rFonts w:asciiTheme="majorHAnsi" w:eastAsiaTheme="majorEastAsia" w:hAnsiTheme="majorHAnsi" w:cstheme="majorBidi"/>
      <w:color w:val="2F5496" w:themeColor="accent1" w:themeShade="BF"/>
      <w:sz w:val="32"/>
      <w:szCs w:val="32"/>
      <w:lang w:eastAsia="lv-LV"/>
    </w:rPr>
  </w:style>
  <w:style w:type="character" w:styleId="Hyperlink">
    <w:name w:val="Hyperlink"/>
    <w:basedOn w:val="DefaultParagraphFont"/>
    <w:uiPriority w:val="99"/>
    <w:unhideWhenUsed/>
    <w:rsid w:val="003A0FDA"/>
    <w:rPr>
      <w:color w:val="0563C1" w:themeColor="hyperlink"/>
      <w:u w:val="single"/>
    </w:rPr>
  </w:style>
  <w:style w:type="character" w:styleId="UnresolvedMention">
    <w:name w:val="Unresolved Mention"/>
    <w:basedOn w:val="DefaultParagraphFont"/>
    <w:uiPriority w:val="99"/>
    <w:semiHidden/>
    <w:unhideWhenUsed/>
    <w:rsid w:val="003A0FDA"/>
    <w:rPr>
      <w:color w:val="605E5C"/>
      <w:shd w:val="clear" w:color="auto" w:fill="E1DFDD"/>
    </w:rPr>
  </w:style>
  <w:style w:type="paragraph" w:styleId="ListParagraph">
    <w:name w:val="List Paragraph"/>
    <w:aliases w:val="2,Bullet Points,Bullet list,Dot pt,H&amp;P List Paragraph,IFCL - List Paragraph,Indicator Text,List Paragraph Char Char Char,List Paragraph12,MAIN CONTENT,Normal bullet 2,Numbered Para 1,OBC Bullet,Saistīto dokumentu saraksts,Strip,Syle 1"/>
    <w:basedOn w:val="Normal"/>
    <w:link w:val="ListParagraphChar"/>
    <w:uiPriority w:val="34"/>
    <w:qFormat/>
    <w:rsid w:val="00ED396F"/>
    <w:pPr>
      <w:ind w:left="720"/>
      <w:contextualSpacing/>
    </w:pPr>
    <w:rPr>
      <w:sz w:val="20"/>
      <w:szCs w:val="20"/>
      <w:lang w:val="en-US" w:eastAsia="en-US"/>
    </w:rPr>
  </w:style>
  <w:style w:type="character" w:customStyle="1" w:styleId="ListParagraphChar">
    <w:name w:val="List Paragraph Char"/>
    <w:aliases w:val="2 Char,Bullet Points Char,Bullet list Char,Dot pt Char,H&amp;P List Paragraph Char,IFCL - List Paragraph Char,Indicator Text Char,List Paragraph Char Char Char Char,List Paragraph12 Char,MAIN CONTENT Char,Normal bullet 2 Char,Strip Char"/>
    <w:link w:val="ListParagraph"/>
    <w:uiPriority w:val="34"/>
    <w:qFormat/>
    <w:rsid w:val="00ED396F"/>
    <w:rPr>
      <w:rFonts w:ascii="Times New Roman" w:eastAsia="Times New Roman" w:hAnsi="Times New Roman" w:cs="Times New Roman"/>
      <w:sz w:val="20"/>
      <w:szCs w:val="20"/>
      <w:lang w:val="en-US"/>
    </w:rPr>
  </w:style>
  <w:style w:type="character" w:customStyle="1" w:styleId="FontStyle13">
    <w:name w:val="Font Style13"/>
    <w:rsid w:val="00040AFB"/>
    <w:rPr>
      <w:rFonts w:ascii="Times New Roman" w:hAnsi="Times New Roman" w:cs="Times New Roman" w:hint="default"/>
      <w:sz w:val="22"/>
      <w:szCs w:val="22"/>
    </w:rPr>
  </w:style>
  <w:style w:type="paragraph" w:styleId="Footer">
    <w:name w:val="footer"/>
    <w:basedOn w:val="Normal"/>
    <w:link w:val="FooterChar"/>
    <w:uiPriority w:val="99"/>
    <w:unhideWhenUsed/>
    <w:rsid w:val="00580B05"/>
    <w:pPr>
      <w:tabs>
        <w:tab w:val="center" w:pos="4153"/>
        <w:tab w:val="right" w:pos="8306"/>
      </w:tabs>
    </w:pPr>
  </w:style>
  <w:style w:type="character" w:customStyle="1" w:styleId="FooterChar">
    <w:name w:val="Footer Char"/>
    <w:basedOn w:val="DefaultParagraphFont"/>
    <w:link w:val="Footer"/>
    <w:uiPriority w:val="99"/>
    <w:rsid w:val="00580B05"/>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semiHidden/>
    <w:unhideWhenUsed/>
    <w:rsid w:val="00B16430"/>
    <w:rPr>
      <w:rFonts w:ascii="Consolas" w:hAnsi="Consolas"/>
      <w:sz w:val="21"/>
      <w:szCs w:val="21"/>
    </w:rPr>
  </w:style>
  <w:style w:type="character" w:customStyle="1" w:styleId="PlainTextChar">
    <w:name w:val="Plain Text Char"/>
    <w:basedOn w:val="DefaultParagraphFont"/>
    <w:link w:val="PlainText"/>
    <w:uiPriority w:val="99"/>
    <w:semiHidden/>
    <w:rsid w:val="00B16430"/>
    <w:rPr>
      <w:rFonts w:ascii="Consolas" w:eastAsia="Times New Roman" w:hAnsi="Consolas" w:cs="Times New Roman"/>
      <w:sz w:val="21"/>
      <w:szCs w:val="21"/>
      <w:lang w:eastAsia="lv-LV"/>
    </w:rPr>
  </w:style>
  <w:style w:type="paragraph" w:styleId="Revision">
    <w:name w:val="Revision"/>
    <w:hidden/>
    <w:uiPriority w:val="99"/>
    <w:semiHidden/>
    <w:rsid w:val="00785525"/>
    <w:pPr>
      <w:spacing w:after="0"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BE3F7E"/>
    <w:rPr>
      <w:sz w:val="16"/>
      <w:szCs w:val="16"/>
    </w:rPr>
  </w:style>
  <w:style w:type="paragraph" w:styleId="CommentText">
    <w:name w:val="annotation text"/>
    <w:basedOn w:val="Normal"/>
    <w:link w:val="CommentTextChar"/>
    <w:uiPriority w:val="99"/>
    <w:unhideWhenUsed/>
    <w:rsid w:val="00BE3F7E"/>
    <w:rPr>
      <w:sz w:val="20"/>
      <w:szCs w:val="20"/>
    </w:rPr>
  </w:style>
  <w:style w:type="character" w:customStyle="1" w:styleId="CommentTextChar">
    <w:name w:val="Comment Text Char"/>
    <w:basedOn w:val="DefaultParagraphFont"/>
    <w:link w:val="CommentText"/>
    <w:uiPriority w:val="99"/>
    <w:rsid w:val="00BE3F7E"/>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BE3F7E"/>
    <w:rPr>
      <w:b/>
      <w:bCs/>
    </w:rPr>
  </w:style>
  <w:style w:type="character" w:customStyle="1" w:styleId="CommentSubjectChar">
    <w:name w:val="Comment Subject Char"/>
    <w:basedOn w:val="CommentTextChar"/>
    <w:link w:val="CommentSubject"/>
    <w:uiPriority w:val="99"/>
    <w:semiHidden/>
    <w:rsid w:val="00BE3F7E"/>
    <w:rPr>
      <w:rFonts w:ascii="Times New Roman" w:eastAsia="Times New Roman" w:hAnsi="Times New Roman" w:cs="Times New Roman"/>
      <w:b/>
      <w:bCs/>
      <w:sz w:val="20"/>
      <w:szCs w:val="20"/>
      <w:lang w:eastAsia="lv-LV"/>
    </w:rPr>
  </w:style>
  <w:style w:type="character" w:customStyle="1" w:styleId="Heading3Char">
    <w:name w:val="Heading 3 Char"/>
    <w:basedOn w:val="DefaultParagraphFont"/>
    <w:link w:val="Heading3"/>
    <w:uiPriority w:val="9"/>
    <w:semiHidden/>
    <w:rsid w:val="00646CD5"/>
    <w:rPr>
      <w:rFonts w:asciiTheme="majorHAnsi" w:eastAsiaTheme="majorEastAsia" w:hAnsiTheme="majorHAnsi" w:cstheme="majorBidi"/>
      <w:color w:val="1F3763" w:themeColor="accent1" w:themeShade="7F"/>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liene.pundore@jelgavasnovads.lv" TargetMode="External"/><Relationship Id="rId4" Type="http://schemas.openxmlformats.org/officeDocument/2006/relationships/settings" Target="settings.xml"/><Relationship Id="rId9" Type="http://schemas.openxmlformats.org/officeDocument/2006/relationships/hyperlink" Target="mailto:kristine.kulite@jelgavasnovads.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90979-5DED-4039-BE35-AE0BEA0D4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8747</Words>
  <Characters>4986</Characters>
  <Application>Microsoft Office Word</Application>
  <DocSecurity>0</DocSecurity>
  <Lines>41</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Raivis Duplinskis</dc:creator>
  <cp:lastModifiedBy>Lidija Rube</cp:lastModifiedBy>
  <cp:revision>3</cp:revision>
  <cp:lastPrinted>2023-12-22T06:24:00Z</cp:lastPrinted>
  <dcterms:created xsi:type="dcterms:W3CDTF">2026-08-20T10:52:00Z</dcterms:created>
  <dcterms:modified xsi:type="dcterms:W3CDTF">2026-08-20T10:52:00Z</dcterms:modified>
</cp:coreProperties>
</file>