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1D3FE2" w14:textId="77777777" w:rsidR="008D69DC" w:rsidRPr="00A02FC3" w:rsidRDefault="00186443" w:rsidP="004D5494">
      <w:pPr>
        <w:pStyle w:val="ListParagraph"/>
        <w:suppressAutoHyphens w:val="0"/>
        <w:ind w:left="2880"/>
        <w:jc w:val="right"/>
        <w:rPr>
          <w:i/>
          <w:iCs/>
        </w:rPr>
      </w:pPr>
      <w:r w:rsidRPr="00A02FC3">
        <w:rPr>
          <w:b/>
        </w:rPr>
        <w:t>6</w:t>
      </w:r>
      <w:r w:rsidR="008D69DC" w:rsidRPr="00A02FC3">
        <w:rPr>
          <w:b/>
        </w:rPr>
        <w:t xml:space="preserve">.pielikums </w:t>
      </w:r>
      <w:r w:rsidR="008D69DC" w:rsidRPr="00A02FC3">
        <w:rPr>
          <w:b/>
        </w:rPr>
        <w:br/>
      </w:r>
      <w:r w:rsidR="008D69DC" w:rsidRPr="00A02FC3">
        <w:rPr>
          <w:i/>
          <w:iCs/>
        </w:rPr>
        <w:t xml:space="preserve">atklāta konkursa Nolikumam </w:t>
      </w:r>
    </w:p>
    <w:p w14:paraId="19288CEF" w14:textId="2152BDCE" w:rsidR="008D69DC" w:rsidRPr="00A02FC3" w:rsidRDefault="008D69DC" w:rsidP="004D5494">
      <w:pPr>
        <w:pStyle w:val="Heading2"/>
        <w:rPr>
          <w:b w:val="0"/>
          <w:bCs w:val="0"/>
          <w:i/>
          <w:iCs/>
        </w:rPr>
      </w:pPr>
      <w:r w:rsidRPr="00A02FC3">
        <w:rPr>
          <w:b w:val="0"/>
          <w:bCs w:val="0"/>
          <w:i/>
          <w:iCs/>
        </w:rPr>
        <w:t>identifikācijas numurs SIA AADSO 202</w:t>
      </w:r>
      <w:r w:rsidR="00380A16" w:rsidRPr="00A02FC3">
        <w:rPr>
          <w:b w:val="0"/>
          <w:bCs w:val="0"/>
          <w:i/>
          <w:iCs/>
        </w:rPr>
        <w:t>6</w:t>
      </w:r>
      <w:r w:rsidRPr="00A02FC3">
        <w:rPr>
          <w:b w:val="0"/>
          <w:bCs w:val="0"/>
          <w:i/>
          <w:iCs/>
        </w:rPr>
        <w:t>/</w:t>
      </w:r>
      <w:r w:rsidR="004D5494" w:rsidRPr="00A02FC3">
        <w:rPr>
          <w:b w:val="0"/>
          <w:bCs w:val="0"/>
          <w:i/>
          <w:iCs/>
        </w:rPr>
        <w:t>20</w:t>
      </w:r>
    </w:p>
    <w:p w14:paraId="43B35968" w14:textId="77777777" w:rsidR="008D69DC" w:rsidRPr="00A02FC3" w:rsidRDefault="008D69DC" w:rsidP="004D5494">
      <w:pPr>
        <w:pStyle w:val="ListParagraph"/>
        <w:suppressAutoHyphens w:val="0"/>
        <w:ind w:left="0"/>
        <w:jc w:val="center"/>
        <w:rPr>
          <w:rFonts w:eastAsia="Arial Unicode MS"/>
          <w:b/>
        </w:rPr>
      </w:pPr>
    </w:p>
    <w:p w14:paraId="5279C78B" w14:textId="77777777" w:rsidR="008D69DC" w:rsidRPr="00A02FC3" w:rsidRDefault="008D69DC" w:rsidP="004D5494">
      <w:pPr>
        <w:jc w:val="center"/>
        <w:rPr>
          <w:b/>
          <w:bCs/>
          <w:lang w:eastAsia="lv-LV"/>
        </w:rPr>
      </w:pPr>
      <w:bookmarkStart w:id="0" w:name="_Toc166297193"/>
      <w:r w:rsidRPr="00A02FC3">
        <w:rPr>
          <w:b/>
          <w:bCs/>
          <w:lang w:eastAsia="lv-LV"/>
        </w:rPr>
        <w:t xml:space="preserve">LĪGUMA </w:t>
      </w:r>
      <w:bookmarkEnd w:id="0"/>
      <w:r w:rsidRPr="00A02FC3">
        <w:rPr>
          <w:b/>
          <w:bCs/>
          <w:lang w:eastAsia="lv-LV"/>
        </w:rPr>
        <w:t>PROJEKTS</w:t>
      </w:r>
    </w:p>
    <w:p w14:paraId="24E8F464" w14:textId="617493F7" w:rsidR="008D69DC" w:rsidRPr="00A02FC3" w:rsidRDefault="00186443" w:rsidP="004D5494">
      <w:pPr>
        <w:widowControl w:val="0"/>
        <w:tabs>
          <w:tab w:val="left" w:pos="1596"/>
          <w:tab w:val="center" w:pos="4153"/>
          <w:tab w:val="right" w:pos="7689"/>
          <w:tab w:val="right" w:pos="8306"/>
        </w:tabs>
        <w:ind w:right="360"/>
        <w:jc w:val="center"/>
        <w:rPr>
          <w:b/>
          <w:lang w:eastAsia="lv-LV"/>
        </w:rPr>
      </w:pPr>
      <w:r w:rsidRPr="00A02FC3">
        <w:rPr>
          <w:b/>
          <w:bCs/>
          <w:lang w:eastAsia="lv-LV"/>
        </w:rPr>
        <w:t>par</w:t>
      </w:r>
      <w:r w:rsidR="008D69DC" w:rsidRPr="00A02FC3">
        <w:rPr>
          <w:b/>
          <w:bCs/>
        </w:rPr>
        <w:t xml:space="preserve"> </w:t>
      </w:r>
      <w:r w:rsidR="00D11010" w:rsidRPr="00A02FC3">
        <w:rPr>
          <w:b/>
          <w:bCs/>
        </w:rPr>
        <w:t>poligona “Cinīši” reversās osmozes poligona infiltrāta attīrīšanas kompleksa sekmīgas, efektīvas darbības nodrošināšana un infiltrāta attīrīšanas kompleksa ekspluatācijas pakalpojuma sniegšanu, t.sk. ķīmikāliju nodrošināšanu</w:t>
      </w:r>
    </w:p>
    <w:p w14:paraId="17F47274" w14:textId="77777777" w:rsidR="008D69DC" w:rsidRPr="00A02FC3" w:rsidRDefault="008D69DC" w:rsidP="004D5494">
      <w:pPr>
        <w:widowControl w:val="0"/>
        <w:tabs>
          <w:tab w:val="left" w:pos="1596"/>
          <w:tab w:val="center" w:pos="4153"/>
          <w:tab w:val="right" w:pos="7689"/>
          <w:tab w:val="right" w:pos="8306"/>
        </w:tabs>
        <w:ind w:right="360"/>
        <w:rPr>
          <w:b/>
          <w:lang w:eastAsia="lv-LV"/>
        </w:rPr>
      </w:pPr>
    </w:p>
    <w:p w14:paraId="17D7829E" w14:textId="7C094573" w:rsidR="008D69DC" w:rsidRPr="00A02FC3" w:rsidRDefault="008D69DC" w:rsidP="004D5494">
      <w:r w:rsidRPr="00A02FC3">
        <w:t xml:space="preserve">Daugavpils                                                                                         </w:t>
      </w:r>
      <w:r w:rsidRPr="00A02FC3">
        <w:tab/>
        <w:t xml:space="preserve">            202</w:t>
      </w:r>
      <w:r w:rsidR="00380A16" w:rsidRPr="00A02FC3">
        <w:t>6</w:t>
      </w:r>
      <w:r w:rsidRPr="00A02FC3">
        <w:t>.gada __._________</w:t>
      </w:r>
    </w:p>
    <w:p w14:paraId="41BA9CE6" w14:textId="77777777" w:rsidR="008D69DC" w:rsidRPr="00A02FC3" w:rsidRDefault="008D69DC" w:rsidP="004D5494">
      <w:pPr>
        <w:ind w:firstLine="720"/>
        <w:jc w:val="both"/>
        <w:rPr>
          <w:b/>
        </w:rPr>
      </w:pPr>
    </w:p>
    <w:p w14:paraId="2F21F18E" w14:textId="77777777" w:rsidR="008D69DC" w:rsidRPr="00A02FC3" w:rsidRDefault="008D69DC" w:rsidP="004D5494">
      <w:pPr>
        <w:ind w:firstLine="720"/>
        <w:jc w:val="both"/>
      </w:pPr>
      <w:r w:rsidRPr="00A02FC3">
        <w:rPr>
          <w:b/>
        </w:rPr>
        <w:t xml:space="preserve">Sabiedrība ar ierobežotu atbildību „Atkritumu apsaimniekošanas </w:t>
      </w:r>
      <w:proofErr w:type="spellStart"/>
      <w:r w:rsidRPr="00A02FC3">
        <w:rPr>
          <w:b/>
        </w:rPr>
        <w:t>Dienvidlatgales</w:t>
      </w:r>
      <w:proofErr w:type="spellEnd"/>
      <w:r w:rsidRPr="00A02FC3">
        <w:rPr>
          <w:b/>
        </w:rPr>
        <w:t xml:space="preserve"> </w:t>
      </w:r>
      <w:proofErr w:type="spellStart"/>
      <w:r w:rsidRPr="00A02FC3">
        <w:rPr>
          <w:b/>
        </w:rPr>
        <w:t>starppašvaldību</w:t>
      </w:r>
      <w:proofErr w:type="spellEnd"/>
      <w:r w:rsidRPr="00A02FC3">
        <w:rPr>
          <w:b/>
        </w:rPr>
        <w:t xml:space="preserve"> organizācija”,</w:t>
      </w:r>
      <w:r w:rsidRPr="00A02FC3">
        <w:t xml:space="preserve"> </w:t>
      </w:r>
      <w:proofErr w:type="spellStart"/>
      <w:r w:rsidRPr="00A02FC3">
        <w:t>Reģ</w:t>
      </w:r>
      <w:proofErr w:type="spellEnd"/>
      <w:r w:rsidRPr="00A02FC3">
        <w:t>. Nr.41503029988, juridiskā adrese: “Cinīši”, Demenes pagasts, Augšdaugavas novads, LV-5442, turpmāk PASŪTĪTĀJS, ____________________ pamata, no vienas puses, un</w:t>
      </w:r>
    </w:p>
    <w:p w14:paraId="443CB1CC" w14:textId="77777777" w:rsidR="008D69DC" w:rsidRPr="00A02FC3" w:rsidRDefault="008D69DC" w:rsidP="004D5494">
      <w:pPr>
        <w:ind w:firstLine="567"/>
        <w:jc w:val="both"/>
      </w:pPr>
      <w:r w:rsidRPr="00A02FC3">
        <w:rPr>
          <w:b/>
        </w:rPr>
        <w:tab/>
      </w:r>
      <w:r w:rsidRPr="00A02FC3">
        <w:rPr>
          <w:i/>
        </w:rPr>
        <w:t>(</w:t>
      </w:r>
      <w:r w:rsidRPr="00A02FC3">
        <w:rPr>
          <w:b/>
          <w:bCs/>
          <w:i/>
        </w:rPr>
        <w:t>pakalpojuma sniedzēja nosaukums</w:t>
      </w:r>
      <w:r w:rsidRPr="00A02FC3">
        <w:rPr>
          <w:b/>
          <w:bCs/>
          <w:iCs/>
        </w:rPr>
        <w:t xml:space="preserve"> </w:t>
      </w:r>
      <w:r w:rsidRPr="00A02FC3">
        <w:rPr>
          <w:iCs/>
        </w:rPr>
        <w:t>, vienotais reģistrācijas Nr.( ), juridiskā adrese ( ),</w:t>
      </w:r>
      <w:r w:rsidRPr="00A02FC3">
        <w:t xml:space="preserve"> turpmāk saukta  IZPILDĪTĀJS, (</w:t>
      </w:r>
      <w:r w:rsidRPr="00A02FC3">
        <w:rPr>
          <w:i/>
        </w:rPr>
        <w:t>vadītāja Vārds, Uzvārds)</w:t>
      </w:r>
      <w:r w:rsidRPr="00A02FC3">
        <w:t xml:space="preserve"> personā, kurš darbojas uz </w:t>
      </w:r>
      <w:r w:rsidRPr="00A02FC3">
        <w:rPr>
          <w:i/>
        </w:rPr>
        <w:t>&lt;dokumenta nosaukums&gt;</w:t>
      </w:r>
      <w:r w:rsidRPr="00A02FC3">
        <w:t xml:space="preserve"> pamata, no otras puses,</w:t>
      </w:r>
    </w:p>
    <w:p w14:paraId="677DB773" w14:textId="12536A6E" w:rsidR="008D69DC" w:rsidRPr="00A02FC3" w:rsidRDefault="008D69DC" w:rsidP="004D5494">
      <w:pPr>
        <w:jc w:val="both"/>
      </w:pPr>
      <w:r w:rsidRPr="00A02FC3">
        <w:tab/>
        <w:t>abi kopā vai katrs atsevišķi, turpmāk saukti “LĪDZĒJI”, pamatojoties uz SIA „AADSO” iepirkuma komisijas 20__.gada ______ lēmumu (20__.gada _____ protokols Nr.__) “</w:t>
      </w:r>
      <w:r w:rsidR="00D11010" w:rsidRPr="00A02FC3">
        <w:t>Poligona “Cinīši” reversās osmozes poligona infiltrāta attīrīšanas kompleksa sekmīgas, efektīvas darbības nodrošināšana un infiltrāta attīrīšanas kompleksa ekspluatācijas pakalpojuma sniegšana, t.sk. ķīmikāliju nodrošināšana</w:t>
      </w:r>
      <w:r w:rsidRPr="00A02FC3">
        <w:t>”</w:t>
      </w:r>
      <w:r w:rsidRPr="00A02FC3">
        <w:rPr>
          <w:bCs/>
        </w:rPr>
        <w:t>, identifikācijas numurs</w:t>
      </w:r>
      <w:r w:rsidRPr="00A02FC3">
        <w:rPr>
          <w:bCs/>
          <w:kern w:val="2"/>
        </w:rPr>
        <w:t xml:space="preserve"> </w:t>
      </w:r>
      <w:r w:rsidRPr="00A02FC3">
        <w:rPr>
          <w:bCs/>
        </w:rPr>
        <w:t>SIA AADSO 202</w:t>
      </w:r>
      <w:r w:rsidR="00B90D95" w:rsidRPr="00A02FC3">
        <w:rPr>
          <w:bCs/>
        </w:rPr>
        <w:t>6</w:t>
      </w:r>
      <w:r w:rsidRPr="00A02FC3">
        <w:rPr>
          <w:bCs/>
        </w:rPr>
        <w:t>/</w:t>
      </w:r>
      <w:r w:rsidR="00D11010" w:rsidRPr="00A02FC3">
        <w:rPr>
          <w:bCs/>
        </w:rPr>
        <w:t>20</w:t>
      </w:r>
      <w:r w:rsidRPr="00A02FC3">
        <w:t>, Pasūtītāja 202</w:t>
      </w:r>
      <w:r w:rsidR="00B90D95" w:rsidRPr="00A02FC3">
        <w:t>6</w:t>
      </w:r>
      <w:r w:rsidRPr="00A02FC3">
        <w:t>.gada ____ Dalībnieku kopsapulces lēmumu Nr.___ noslēdza šādu līgumu, turpmāk – Līgums:</w:t>
      </w:r>
    </w:p>
    <w:p w14:paraId="5CF39689" w14:textId="77777777" w:rsidR="008D69DC" w:rsidRPr="00A02FC3" w:rsidRDefault="008D69DC" w:rsidP="004D5494">
      <w:pPr>
        <w:jc w:val="both"/>
      </w:pPr>
    </w:p>
    <w:p w14:paraId="07E2E4DB" w14:textId="77777777" w:rsidR="008D69DC" w:rsidRPr="00A02FC3" w:rsidRDefault="008D69DC" w:rsidP="004D5494">
      <w:pPr>
        <w:numPr>
          <w:ilvl w:val="0"/>
          <w:numId w:val="3"/>
        </w:numPr>
        <w:autoSpaceDN w:val="0"/>
        <w:ind w:left="714" w:right="142" w:hanging="357"/>
        <w:jc w:val="center"/>
        <w:textAlignment w:val="baseline"/>
        <w:rPr>
          <w:b/>
        </w:rPr>
      </w:pPr>
      <w:r w:rsidRPr="00A02FC3">
        <w:rPr>
          <w:b/>
        </w:rPr>
        <w:t>Līguma priekšmets</w:t>
      </w:r>
    </w:p>
    <w:p w14:paraId="06F0CD04" w14:textId="77777777" w:rsidR="00E730B9" w:rsidRPr="00A02FC3" w:rsidRDefault="00E730B9" w:rsidP="004D5494">
      <w:pPr>
        <w:pStyle w:val="11Lgumam"/>
        <w:numPr>
          <w:ilvl w:val="1"/>
          <w:numId w:val="5"/>
        </w:numPr>
        <w:suppressAutoHyphens/>
        <w:autoSpaceDN w:val="0"/>
        <w:spacing w:after="0"/>
        <w:ind w:left="567" w:right="142" w:hanging="567"/>
        <w:textAlignment w:val="baseline"/>
        <w:outlineLvl w:val="9"/>
        <w:rPr>
          <w:rFonts w:ascii="Times New Roman" w:hAnsi="Times New Roman" w:cs="Times New Roman"/>
          <w:lang w:val="lv-LV"/>
        </w:rPr>
      </w:pPr>
      <w:r w:rsidRPr="00A02FC3">
        <w:rPr>
          <w:rFonts w:ascii="Times New Roman" w:hAnsi="Times New Roman" w:cs="Times New Roman"/>
          <w:lang w:val="lv-LV"/>
        </w:rPr>
        <w:t xml:space="preserve">Pasūtītājs uzdod, bet Izpildītājs apņemas par saviem līdzekļiem, izmantojot savu personālu, tehniskos resursus, zināšanas un organizatorisko kapacitāti, nodrošināt Pasūtītājam piederošās sadzīves atkritumu poligona infiltrāta attīrīšanas iekārtas (turpmāk – </w:t>
      </w:r>
      <w:r w:rsidRPr="00A02FC3">
        <w:rPr>
          <w:rFonts w:ascii="Times New Roman" w:hAnsi="Times New Roman" w:cs="Times New Roman"/>
          <w:b/>
          <w:bCs/>
          <w:lang w:val="lv-LV"/>
        </w:rPr>
        <w:t>Objekts</w:t>
      </w:r>
      <w:r w:rsidRPr="00A02FC3">
        <w:rPr>
          <w:rFonts w:ascii="Times New Roman" w:hAnsi="Times New Roman" w:cs="Times New Roman"/>
          <w:lang w:val="lv-LV"/>
        </w:rPr>
        <w:t xml:space="preserve">) pilna servisa ekspluatāciju, tehnoloģiskā procesa vadību un nepārtrauktu darbību (turpmāk – </w:t>
      </w:r>
      <w:r w:rsidRPr="00A02FC3">
        <w:rPr>
          <w:rFonts w:ascii="Times New Roman" w:hAnsi="Times New Roman" w:cs="Times New Roman"/>
          <w:b/>
          <w:bCs/>
          <w:lang w:val="lv-LV"/>
        </w:rPr>
        <w:t>Pakalpojums</w:t>
      </w:r>
      <w:r w:rsidRPr="00A02FC3">
        <w:rPr>
          <w:rFonts w:ascii="Times New Roman" w:hAnsi="Times New Roman" w:cs="Times New Roman"/>
          <w:lang w:val="lv-LV"/>
        </w:rPr>
        <w:t>), nodrošinot Līgumā noteikto kvalitātes, drošības, vides aizsardzības un ekspluatācijas prasību izpildi.</w:t>
      </w:r>
    </w:p>
    <w:p w14:paraId="0EB13EB5" w14:textId="6496C42D" w:rsidR="008D69DC" w:rsidRPr="00A02FC3" w:rsidRDefault="008D69DC" w:rsidP="004D5494">
      <w:pPr>
        <w:pStyle w:val="11Lgumam"/>
        <w:numPr>
          <w:ilvl w:val="1"/>
          <w:numId w:val="5"/>
        </w:numPr>
        <w:suppressAutoHyphens/>
        <w:autoSpaceDN w:val="0"/>
        <w:spacing w:after="0"/>
        <w:ind w:left="567" w:right="142" w:hanging="567"/>
        <w:textAlignment w:val="baseline"/>
        <w:outlineLvl w:val="9"/>
        <w:rPr>
          <w:rFonts w:ascii="Times New Roman" w:hAnsi="Times New Roman" w:cs="Times New Roman"/>
          <w:lang w:val="lv-LV"/>
        </w:rPr>
      </w:pPr>
      <w:r w:rsidRPr="00A02FC3">
        <w:rPr>
          <w:rFonts w:ascii="Times New Roman" w:hAnsi="Times New Roman" w:cs="Times New Roman"/>
          <w:lang w:val="lv-LV"/>
        </w:rPr>
        <w:t>Pakalpojuma izpilde notiek saskaņā ar Pasūtītāja norādījumiem, Līguma noteikumiem, Līguma 1. pielikumu “Tehniskā specifikācija” (turpmāk – Tehniskā specifikācija), Līguma 2. pielikumu “Finanšu piedāvājums” (turpmāk – Finanšu piedāvājums), Līguma 3. pielikumu “Tehniskais piedāvājums” (turpmāk – Tehniskais piedāvājums) kā arī citiem normatīvajiem aktiem un standartiem, kas saistīti ar Pakalpojumu sniegšanu.</w:t>
      </w:r>
    </w:p>
    <w:p w14:paraId="5269C337" w14:textId="6F95CA6E" w:rsidR="00E730B9" w:rsidRPr="00A02FC3" w:rsidRDefault="00E730B9" w:rsidP="004D5494">
      <w:pPr>
        <w:pStyle w:val="11Lgumam"/>
        <w:numPr>
          <w:ilvl w:val="1"/>
          <w:numId w:val="5"/>
        </w:numPr>
        <w:suppressAutoHyphens/>
        <w:autoSpaceDN w:val="0"/>
        <w:spacing w:after="0"/>
        <w:ind w:left="567" w:right="142" w:hanging="567"/>
        <w:textAlignment w:val="baseline"/>
        <w:rPr>
          <w:rFonts w:ascii="Times New Roman" w:hAnsi="Times New Roman" w:cs="Times New Roman"/>
          <w:lang w:val="lv-LV"/>
        </w:rPr>
      </w:pPr>
      <w:r w:rsidRPr="00A02FC3">
        <w:rPr>
          <w:rFonts w:ascii="Times New Roman" w:hAnsi="Times New Roman" w:cs="Times New Roman"/>
          <w:lang w:val="lv-LV"/>
        </w:rPr>
        <w:t>Pakalpojums ietver visu nepieciešamo darbu, pasākumu un resursu nodrošināšanu, kas nepieciešami Objekta drošai, nepārtrauktai un efektīvai ekspluatācijai, tostarp, bet ne tikai:</w:t>
      </w:r>
    </w:p>
    <w:p w14:paraId="3E72FFFA" w14:textId="77777777" w:rsidR="00E730B9" w:rsidRPr="00A02FC3" w:rsidRDefault="00E730B9" w:rsidP="004D5494">
      <w:pPr>
        <w:pStyle w:val="11Lgumam"/>
        <w:numPr>
          <w:ilvl w:val="0"/>
          <w:numId w:val="18"/>
        </w:numPr>
        <w:tabs>
          <w:tab w:val="clear" w:pos="720"/>
        </w:tabs>
        <w:suppressAutoHyphens/>
        <w:autoSpaceDN w:val="0"/>
        <w:spacing w:after="0"/>
        <w:ind w:left="993" w:right="142" w:hanging="426"/>
        <w:textAlignment w:val="baseline"/>
        <w:rPr>
          <w:rFonts w:ascii="Times New Roman" w:hAnsi="Times New Roman" w:cs="Times New Roman"/>
          <w:lang w:val="lv-LV"/>
        </w:rPr>
      </w:pPr>
      <w:r w:rsidRPr="00A02FC3">
        <w:rPr>
          <w:rFonts w:ascii="Times New Roman" w:hAnsi="Times New Roman" w:cs="Times New Roman"/>
          <w:lang w:val="lv-LV"/>
        </w:rPr>
        <w:t xml:space="preserve">infiltrāta attīrīšanas tehnoloģiskā procesa nepārtrauktu vadību un kontroli; </w:t>
      </w:r>
    </w:p>
    <w:p w14:paraId="5CD30258" w14:textId="77777777" w:rsidR="00E730B9" w:rsidRPr="00A02FC3" w:rsidRDefault="00E730B9" w:rsidP="004D5494">
      <w:pPr>
        <w:pStyle w:val="11Lgumam"/>
        <w:numPr>
          <w:ilvl w:val="0"/>
          <w:numId w:val="18"/>
        </w:numPr>
        <w:tabs>
          <w:tab w:val="clear" w:pos="720"/>
        </w:tabs>
        <w:suppressAutoHyphens/>
        <w:autoSpaceDN w:val="0"/>
        <w:spacing w:after="0"/>
        <w:ind w:left="993" w:right="142" w:hanging="426"/>
        <w:textAlignment w:val="baseline"/>
        <w:rPr>
          <w:rFonts w:ascii="Times New Roman" w:hAnsi="Times New Roman" w:cs="Times New Roman"/>
          <w:lang w:val="lv-LV"/>
        </w:rPr>
      </w:pPr>
      <w:r w:rsidRPr="00A02FC3">
        <w:rPr>
          <w:rFonts w:ascii="Times New Roman" w:hAnsi="Times New Roman" w:cs="Times New Roman"/>
          <w:lang w:val="lv-LV"/>
        </w:rPr>
        <w:t xml:space="preserve">reversās osmozes membrānu sistēmas ekspluatāciju, monitoringu, aizsardzību un uzturēšanu; </w:t>
      </w:r>
    </w:p>
    <w:p w14:paraId="260DD2B8" w14:textId="77777777" w:rsidR="00E730B9" w:rsidRPr="00A02FC3" w:rsidRDefault="00E730B9" w:rsidP="004D5494">
      <w:pPr>
        <w:pStyle w:val="11Lgumam"/>
        <w:numPr>
          <w:ilvl w:val="0"/>
          <w:numId w:val="18"/>
        </w:numPr>
        <w:tabs>
          <w:tab w:val="clear" w:pos="720"/>
        </w:tabs>
        <w:suppressAutoHyphens/>
        <w:autoSpaceDN w:val="0"/>
        <w:spacing w:after="0"/>
        <w:ind w:left="993" w:right="142" w:hanging="426"/>
        <w:textAlignment w:val="baseline"/>
        <w:rPr>
          <w:rFonts w:ascii="Times New Roman" w:hAnsi="Times New Roman" w:cs="Times New Roman"/>
          <w:lang w:val="lv-LV"/>
        </w:rPr>
      </w:pPr>
      <w:r w:rsidRPr="00A02FC3">
        <w:rPr>
          <w:rFonts w:ascii="Times New Roman" w:hAnsi="Times New Roman" w:cs="Times New Roman"/>
          <w:lang w:val="lv-LV"/>
        </w:rPr>
        <w:t xml:space="preserve">ķīmisko reaģentu izvēli, piegādi, uzglabāšanu, dozēšanu un efektivitātes nodrošināšanu; </w:t>
      </w:r>
    </w:p>
    <w:p w14:paraId="7B59B422" w14:textId="77777777" w:rsidR="00E730B9" w:rsidRPr="00A02FC3" w:rsidRDefault="00E730B9" w:rsidP="004D5494">
      <w:pPr>
        <w:pStyle w:val="11Lgumam"/>
        <w:numPr>
          <w:ilvl w:val="0"/>
          <w:numId w:val="18"/>
        </w:numPr>
        <w:tabs>
          <w:tab w:val="clear" w:pos="720"/>
        </w:tabs>
        <w:suppressAutoHyphens/>
        <w:autoSpaceDN w:val="0"/>
        <w:spacing w:after="0"/>
        <w:ind w:left="993" w:right="142" w:hanging="426"/>
        <w:textAlignment w:val="baseline"/>
        <w:rPr>
          <w:rFonts w:ascii="Times New Roman" w:hAnsi="Times New Roman" w:cs="Times New Roman"/>
          <w:lang w:val="lv-LV"/>
        </w:rPr>
      </w:pPr>
      <w:r w:rsidRPr="00A02FC3">
        <w:rPr>
          <w:rFonts w:ascii="Times New Roman" w:hAnsi="Times New Roman" w:cs="Times New Roman"/>
          <w:lang w:val="lv-LV"/>
        </w:rPr>
        <w:t>CIP (</w:t>
      </w:r>
      <w:proofErr w:type="spellStart"/>
      <w:r w:rsidRPr="00A02FC3">
        <w:rPr>
          <w:rFonts w:ascii="Times New Roman" w:hAnsi="Times New Roman" w:cs="Times New Roman"/>
          <w:lang w:val="lv-LV"/>
        </w:rPr>
        <w:t>Cleaning</w:t>
      </w:r>
      <w:proofErr w:type="spellEnd"/>
      <w:r w:rsidRPr="00A02FC3">
        <w:rPr>
          <w:rFonts w:ascii="Times New Roman" w:hAnsi="Times New Roman" w:cs="Times New Roman"/>
          <w:lang w:val="lv-LV"/>
        </w:rPr>
        <w:t xml:space="preserve"> </w:t>
      </w:r>
      <w:proofErr w:type="spellStart"/>
      <w:r w:rsidRPr="00A02FC3">
        <w:rPr>
          <w:rFonts w:ascii="Times New Roman" w:hAnsi="Times New Roman" w:cs="Times New Roman"/>
          <w:lang w:val="lv-LV"/>
        </w:rPr>
        <w:t>in</w:t>
      </w:r>
      <w:proofErr w:type="spellEnd"/>
      <w:r w:rsidRPr="00A02FC3">
        <w:rPr>
          <w:rFonts w:ascii="Times New Roman" w:hAnsi="Times New Roman" w:cs="Times New Roman"/>
          <w:lang w:val="lv-LV"/>
        </w:rPr>
        <w:t xml:space="preserve"> </w:t>
      </w:r>
      <w:proofErr w:type="spellStart"/>
      <w:r w:rsidRPr="00A02FC3">
        <w:rPr>
          <w:rFonts w:ascii="Times New Roman" w:hAnsi="Times New Roman" w:cs="Times New Roman"/>
          <w:lang w:val="lv-LV"/>
        </w:rPr>
        <w:t>Place</w:t>
      </w:r>
      <w:proofErr w:type="spellEnd"/>
      <w:r w:rsidRPr="00A02FC3">
        <w:rPr>
          <w:rFonts w:ascii="Times New Roman" w:hAnsi="Times New Roman" w:cs="Times New Roman"/>
          <w:lang w:val="lv-LV"/>
        </w:rPr>
        <w:t xml:space="preserve">) procedūru plānošanu, organizēšanu un izpildi; </w:t>
      </w:r>
    </w:p>
    <w:p w14:paraId="3B606DA5" w14:textId="77777777" w:rsidR="00E730B9" w:rsidRPr="00A02FC3" w:rsidRDefault="00E730B9" w:rsidP="004D5494">
      <w:pPr>
        <w:pStyle w:val="11Lgumam"/>
        <w:numPr>
          <w:ilvl w:val="0"/>
          <w:numId w:val="18"/>
        </w:numPr>
        <w:tabs>
          <w:tab w:val="clear" w:pos="720"/>
        </w:tabs>
        <w:suppressAutoHyphens/>
        <w:autoSpaceDN w:val="0"/>
        <w:spacing w:after="0"/>
        <w:ind w:left="993" w:right="142" w:hanging="426"/>
        <w:textAlignment w:val="baseline"/>
        <w:rPr>
          <w:rFonts w:ascii="Times New Roman" w:hAnsi="Times New Roman" w:cs="Times New Roman"/>
          <w:lang w:val="lv-LV"/>
        </w:rPr>
      </w:pPr>
      <w:r w:rsidRPr="00A02FC3">
        <w:rPr>
          <w:rFonts w:ascii="Times New Roman" w:hAnsi="Times New Roman" w:cs="Times New Roman"/>
          <w:lang w:val="lv-LV"/>
        </w:rPr>
        <w:t xml:space="preserve">degazācijas sistēmas ekspluatāciju; </w:t>
      </w:r>
    </w:p>
    <w:p w14:paraId="7D5B1EFD" w14:textId="77777777" w:rsidR="00E730B9" w:rsidRPr="00A02FC3" w:rsidRDefault="00E730B9" w:rsidP="004D5494">
      <w:pPr>
        <w:pStyle w:val="11Lgumam"/>
        <w:numPr>
          <w:ilvl w:val="0"/>
          <w:numId w:val="18"/>
        </w:numPr>
        <w:tabs>
          <w:tab w:val="clear" w:pos="720"/>
        </w:tabs>
        <w:suppressAutoHyphens/>
        <w:autoSpaceDN w:val="0"/>
        <w:spacing w:after="0"/>
        <w:ind w:left="993" w:right="142" w:hanging="426"/>
        <w:textAlignment w:val="baseline"/>
        <w:rPr>
          <w:rFonts w:ascii="Times New Roman" w:hAnsi="Times New Roman" w:cs="Times New Roman"/>
          <w:lang w:val="lv-LV"/>
        </w:rPr>
      </w:pPr>
      <w:r w:rsidRPr="00A02FC3">
        <w:rPr>
          <w:rFonts w:ascii="Times New Roman" w:hAnsi="Times New Roman" w:cs="Times New Roman"/>
          <w:lang w:val="lv-LV"/>
        </w:rPr>
        <w:t xml:space="preserve">SCADA, automatizācijas un tehnoloģiskā monitoringa sistēmu izmantošanu tehnoloģiskā procesa vadībai; </w:t>
      </w:r>
    </w:p>
    <w:p w14:paraId="2BC0DE20" w14:textId="77777777" w:rsidR="00E730B9" w:rsidRPr="00A02FC3" w:rsidRDefault="00E730B9" w:rsidP="004D5494">
      <w:pPr>
        <w:pStyle w:val="11Lgumam"/>
        <w:numPr>
          <w:ilvl w:val="0"/>
          <w:numId w:val="18"/>
        </w:numPr>
        <w:tabs>
          <w:tab w:val="clear" w:pos="720"/>
        </w:tabs>
        <w:suppressAutoHyphens/>
        <w:autoSpaceDN w:val="0"/>
        <w:spacing w:after="0"/>
        <w:ind w:left="993" w:right="142" w:hanging="426"/>
        <w:textAlignment w:val="baseline"/>
        <w:rPr>
          <w:rFonts w:ascii="Times New Roman" w:hAnsi="Times New Roman" w:cs="Times New Roman"/>
          <w:lang w:val="lv-LV"/>
        </w:rPr>
      </w:pPr>
      <w:r w:rsidRPr="00A02FC3">
        <w:rPr>
          <w:rFonts w:ascii="Times New Roman" w:hAnsi="Times New Roman" w:cs="Times New Roman"/>
          <w:lang w:val="lv-LV"/>
        </w:rPr>
        <w:t xml:space="preserve">laboratoriskās kontroles organizēšanu un tehnoloģisko datu analīzi; </w:t>
      </w:r>
    </w:p>
    <w:p w14:paraId="2116422D" w14:textId="77777777" w:rsidR="00E730B9" w:rsidRPr="00A02FC3" w:rsidRDefault="00E730B9" w:rsidP="004D5494">
      <w:pPr>
        <w:pStyle w:val="11Lgumam"/>
        <w:numPr>
          <w:ilvl w:val="0"/>
          <w:numId w:val="18"/>
        </w:numPr>
        <w:tabs>
          <w:tab w:val="clear" w:pos="720"/>
        </w:tabs>
        <w:suppressAutoHyphens/>
        <w:autoSpaceDN w:val="0"/>
        <w:spacing w:after="0"/>
        <w:ind w:left="993" w:right="142" w:hanging="426"/>
        <w:textAlignment w:val="baseline"/>
        <w:rPr>
          <w:rFonts w:ascii="Times New Roman" w:hAnsi="Times New Roman" w:cs="Times New Roman"/>
          <w:lang w:val="lv-LV"/>
        </w:rPr>
      </w:pPr>
      <w:r w:rsidRPr="00A02FC3">
        <w:rPr>
          <w:rFonts w:ascii="Times New Roman" w:hAnsi="Times New Roman" w:cs="Times New Roman"/>
          <w:lang w:val="lv-LV"/>
        </w:rPr>
        <w:t xml:space="preserve">tehnoloģisko iekārtu profilaktisko apkopi un remontdarbiem nepieciešamo pasākumu veikšanu Līgumā noteiktajā apjomā; </w:t>
      </w:r>
    </w:p>
    <w:p w14:paraId="6DF575F0" w14:textId="77777777" w:rsidR="00E730B9" w:rsidRPr="00A02FC3" w:rsidRDefault="00E730B9" w:rsidP="004D5494">
      <w:pPr>
        <w:pStyle w:val="11Lgumam"/>
        <w:numPr>
          <w:ilvl w:val="0"/>
          <w:numId w:val="18"/>
        </w:numPr>
        <w:tabs>
          <w:tab w:val="clear" w:pos="720"/>
        </w:tabs>
        <w:suppressAutoHyphens/>
        <w:autoSpaceDN w:val="0"/>
        <w:spacing w:after="0"/>
        <w:ind w:left="993" w:right="142" w:hanging="426"/>
        <w:textAlignment w:val="baseline"/>
        <w:rPr>
          <w:rFonts w:ascii="Times New Roman" w:hAnsi="Times New Roman" w:cs="Times New Roman"/>
          <w:lang w:val="lv-LV"/>
        </w:rPr>
      </w:pPr>
      <w:r w:rsidRPr="00A02FC3">
        <w:rPr>
          <w:rFonts w:ascii="Times New Roman" w:hAnsi="Times New Roman" w:cs="Times New Roman"/>
          <w:lang w:val="lv-LV"/>
        </w:rPr>
        <w:lastRenderedPageBreak/>
        <w:t xml:space="preserve">garantiju nosacījumu ievērošanu un visu spēkā esošo ražotāju garantiju saglabāšanu; </w:t>
      </w:r>
    </w:p>
    <w:p w14:paraId="7CBA5DDD" w14:textId="77777777" w:rsidR="00E730B9" w:rsidRPr="00A02FC3" w:rsidRDefault="00E730B9" w:rsidP="004D5494">
      <w:pPr>
        <w:pStyle w:val="11Lgumam"/>
        <w:numPr>
          <w:ilvl w:val="0"/>
          <w:numId w:val="18"/>
        </w:numPr>
        <w:tabs>
          <w:tab w:val="clear" w:pos="720"/>
        </w:tabs>
        <w:suppressAutoHyphens/>
        <w:autoSpaceDN w:val="0"/>
        <w:spacing w:after="0"/>
        <w:ind w:left="993" w:right="142" w:hanging="426"/>
        <w:textAlignment w:val="baseline"/>
        <w:rPr>
          <w:rFonts w:ascii="Times New Roman" w:hAnsi="Times New Roman" w:cs="Times New Roman"/>
          <w:lang w:val="lv-LV"/>
        </w:rPr>
      </w:pPr>
      <w:r w:rsidRPr="00A02FC3">
        <w:rPr>
          <w:rFonts w:ascii="Times New Roman" w:hAnsi="Times New Roman" w:cs="Times New Roman"/>
          <w:lang w:val="lv-LV"/>
        </w:rPr>
        <w:t>citu Tehniskajā specifikācijā noteikto pienākumu izpildi.</w:t>
      </w:r>
    </w:p>
    <w:p w14:paraId="7A077E83" w14:textId="77777777" w:rsidR="00E730B9" w:rsidRPr="00A02FC3" w:rsidRDefault="00E730B9" w:rsidP="004D5494">
      <w:pPr>
        <w:pStyle w:val="pdq2pgselectionanchorcontainer"/>
        <w:numPr>
          <w:ilvl w:val="1"/>
          <w:numId w:val="5"/>
        </w:numPr>
        <w:spacing w:before="0" w:beforeAutospacing="0" w:after="0" w:afterAutospacing="0"/>
        <w:ind w:left="567" w:hanging="567"/>
        <w:jc w:val="both"/>
      </w:pPr>
      <w:r w:rsidRPr="00A02FC3">
        <w:t>Izpildītājs sniedz Pakalpojumu kā pilna servisa ekspluatācijas pakalpojumu un uzņemas pilnu atbildību par tehnoloģiskā procesa organizēšanu, vadību un rezultātu sasniegšanu Līgumā noteiktajā apjomā.</w:t>
      </w:r>
    </w:p>
    <w:p w14:paraId="780CAAEB" w14:textId="68FE2CBF" w:rsidR="00E730B9" w:rsidRPr="00A02FC3" w:rsidRDefault="00E730B9" w:rsidP="004D5494">
      <w:pPr>
        <w:pStyle w:val="pdq2pgselectionanchorcontainer"/>
        <w:numPr>
          <w:ilvl w:val="1"/>
          <w:numId w:val="5"/>
        </w:numPr>
        <w:spacing w:before="0" w:beforeAutospacing="0" w:after="0" w:afterAutospacing="0"/>
        <w:ind w:left="567" w:hanging="567"/>
        <w:jc w:val="both"/>
      </w:pPr>
      <w:r w:rsidRPr="00A02FC3">
        <w:t xml:space="preserve">Izpildītājs ir atbildīgs par to, lai Pakalpojuma izpildes rezultātā tiktu nodrošināta infiltrāta attīrīšanas procesa nepārtraukta darbība, tehniskajā specifikācijā noteikto ekspluatācijas rādītāju sasniegšana, attīrītā </w:t>
      </w:r>
      <w:proofErr w:type="spellStart"/>
      <w:r w:rsidRPr="00A02FC3">
        <w:t>permeāta</w:t>
      </w:r>
      <w:proofErr w:type="spellEnd"/>
      <w:r w:rsidRPr="00A02FC3">
        <w:t xml:space="preserve"> kvalitātes atbilstība normatīvo aktu un piesārņojošās darbības atļaujas prasībām, kā arī tehnoloģisko iekārtu ekspluatācija atbilstoši ražotāju prasībām.</w:t>
      </w:r>
    </w:p>
    <w:p w14:paraId="716A065E" w14:textId="2178D1E0" w:rsidR="00E730B9" w:rsidRPr="00A02FC3" w:rsidRDefault="00E730B9" w:rsidP="004D5494">
      <w:pPr>
        <w:pStyle w:val="ListParagraph"/>
        <w:numPr>
          <w:ilvl w:val="1"/>
          <w:numId w:val="5"/>
        </w:numPr>
        <w:suppressAutoHyphens w:val="0"/>
        <w:ind w:left="567" w:hanging="567"/>
        <w:rPr>
          <w:lang w:eastAsia="lv-LV"/>
        </w:rPr>
      </w:pPr>
      <w:r w:rsidRPr="00A02FC3">
        <w:rPr>
          <w:lang w:eastAsia="lv-LV"/>
        </w:rPr>
        <w:t>Par kvalitatīvi sniegtu Pakalpojumu Līguma izpratnē uzskatāms Pakalpojums, kura rezultātā visā Līguma darbības laikā tiek nodrošināta:</w:t>
      </w:r>
    </w:p>
    <w:p w14:paraId="0B833C0A" w14:textId="77777777" w:rsidR="00E730B9" w:rsidRPr="00A02FC3" w:rsidRDefault="00E730B9" w:rsidP="004D5494">
      <w:pPr>
        <w:pStyle w:val="ListParagraph"/>
        <w:numPr>
          <w:ilvl w:val="1"/>
          <w:numId w:val="60"/>
        </w:numPr>
        <w:suppressAutoHyphens w:val="0"/>
        <w:rPr>
          <w:lang w:eastAsia="lv-LV"/>
        </w:rPr>
      </w:pPr>
      <w:r w:rsidRPr="00A02FC3">
        <w:rPr>
          <w:lang w:eastAsia="lv-LV"/>
        </w:rPr>
        <w:t xml:space="preserve">tehniskajā specifikācijā noteikto pakalpojuma kvalitātes rādītāju izpilde; </w:t>
      </w:r>
    </w:p>
    <w:p w14:paraId="44A2F0B9" w14:textId="77777777" w:rsidR="00E730B9" w:rsidRPr="00A02FC3" w:rsidRDefault="00E730B9" w:rsidP="004D5494">
      <w:pPr>
        <w:pStyle w:val="ListParagraph"/>
        <w:numPr>
          <w:ilvl w:val="1"/>
          <w:numId w:val="60"/>
        </w:numPr>
        <w:suppressAutoHyphens w:val="0"/>
        <w:rPr>
          <w:lang w:eastAsia="lv-LV"/>
        </w:rPr>
      </w:pPr>
      <w:r w:rsidRPr="00A02FC3">
        <w:rPr>
          <w:lang w:eastAsia="lv-LV"/>
        </w:rPr>
        <w:t xml:space="preserve">attīrītā </w:t>
      </w:r>
      <w:proofErr w:type="spellStart"/>
      <w:r w:rsidRPr="00A02FC3">
        <w:rPr>
          <w:lang w:eastAsia="lv-LV"/>
        </w:rPr>
        <w:t>permeāta</w:t>
      </w:r>
      <w:proofErr w:type="spellEnd"/>
      <w:r w:rsidRPr="00A02FC3">
        <w:rPr>
          <w:lang w:eastAsia="lv-LV"/>
        </w:rPr>
        <w:t xml:space="preserve"> kvalitātes atbilstība normatīvo aktu un piesārņojošās darbības atļaujas prasībām; </w:t>
      </w:r>
    </w:p>
    <w:p w14:paraId="39F9BFAD" w14:textId="77777777" w:rsidR="00E730B9" w:rsidRPr="00A02FC3" w:rsidRDefault="00E730B9" w:rsidP="004D5494">
      <w:pPr>
        <w:pStyle w:val="ListParagraph"/>
        <w:numPr>
          <w:ilvl w:val="1"/>
          <w:numId w:val="60"/>
        </w:numPr>
        <w:suppressAutoHyphens w:val="0"/>
        <w:rPr>
          <w:lang w:eastAsia="lv-LV"/>
        </w:rPr>
      </w:pPr>
      <w:r w:rsidRPr="00A02FC3">
        <w:rPr>
          <w:lang w:eastAsia="lv-LV"/>
        </w:rPr>
        <w:t xml:space="preserve">tehnoloģiskā procesa nepārtrauktība un stabilitāte; </w:t>
      </w:r>
    </w:p>
    <w:p w14:paraId="3D3B1ADA" w14:textId="77777777" w:rsidR="00E730B9" w:rsidRPr="00A02FC3" w:rsidRDefault="00E730B9" w:rsidP="004D5494">
      <w:pPr>
        <w:pStyle w:val="ListParagraph"/>
        <w:numPr>
          <w:ilvl w:val="1"/>
          <w:numId w:val="60"/>
        </w:numPr>
        <w:suppressAutoHyphens w:val="0"/>
        <w:rPr>
          <w:lang w:eastAsia="lv-LV"/>
        </w:rPr>
      </w:pPr>
      <w:r w:rsidRPr="00A02FC3">
        <w:rPr>
          <w:lang w:eastAsia="lv-LV"/>
        </w:rPr>
        <w:t xml:space="preserve">iekārtu ekspluatācija atbilstoši ražotāju prasībām; </w:t>
      </w:r>
    </w:p>
    <w:p w14:paraId="1F81F038" w14:textId="77777777" w:rsidR="00E730B9" w:rsidRPr="00A02FC3" w:rsidRDefault="00E730B9" w:rsidP="004D5494">
      <w:pPr>
        <w:pStyle w:val="ListParagraph"/>
        <w:numPr>
          <w:ilvl w:val="1"/>
          <w:numId w:val="60"/>
        </w:numPr>
        <w:suppressAutoHyphens w:val="0"/>
        <w:rPr>
          <w:lang w:eastAsia="lv-LV"/>
        </w:rPr>
      </w:pPr>
      <w:r w:rsidRPr="00A02FC3">
        <w:rPr>
          <w:lang w:eastAsia="lv-LV"/>
        </w:rPr>
        <w:t xml:space="preserve">spēkā esošo garantiju saglabāšana; </w:t>
      </w:r>
    </w:p>
    <w:p w14:paraId="56E951B5" w14:textId="77777777" w:rsidR="00E730B9" w:rsidRPr="00A02FC3" w:rsidRDefault="00E730B9" w:rsidP="004D5494">
      <w:pPr>
        <w:pStyle w:val="ListParagraph"/>
        <w:numPr>
          <w:ilvl w:val="1"/>
          <w:numId w:val="60"/>
        </w:numPr>
        <w:suppressAutoHyphens w:val="0"/>
        <w:rPr>
          <w:lang w:eastAsia="lv-LV"/>
        </w:rPr>
      </w:pPr>
      <w:r w:rsidRPr="00A02FC3">
        <w:rPr>
          <w:lang w:eastAsia="lv-LV"/>
        </w:rPr>
        <w:t>vides aizsardzības un darba aizsardzības prasību ievērošana.</w:t>
      </w:r>
    </w:p>
    <w:p w14:paraId="37FD7479" w14:textId="5E43CC03" w:rsidR="007912A6" w:rsidRPr="00A02FC3" w:rsidRDefault="007912A6" w:rsidP="004D5494">
      <w:pPr>
        <w:pStyle w:val="pdq2pgselectionanchorcontainer"/>
        <w:numPr>
          <w:ilvl w:val="1"/>
          <w:numId w:val="5"/>
        </w:numPr>
        <w:spacing w:before="0" w:beforeAutospacing="0" w:after="0" w:afterAutospacing="0"/>
        <w:ind w:left="567" w:hanging="567"/>
        <w:jc w:val="both"/>
      </w:pPr>
      <w:r w:rsidRPr="00A02FC3">
        <w:t>Izpildītājs apliecina, ka pirms Līguma noslēgšanas ir iepazinies ar Objekta tehnisko stāvokli, tehnoloģisko procesu, ekspluatācijas apstākļiem, infiltrāta kvalitātes raksturlielumiem, tehnisko dokumentāciju, ražotāju norādījumiem, garantijas nosacījumiem un citiem iepirkuma dokumentiem, kā arī ir izvērtējis visus riskus, kas saistīti ar Pakalpojuma nodrošināšanu.</w:t>
      </w:r>
    </w:p>
    <w:p w14:paraId="116A0739" w14:textId="6C020A78" w:rsidR="007912A6" w:rsidRPr="00A02FC3" w:rsidRDefault="007912A6" w:rsidP="004D5494">
      <w:pPr>
        <w:pStyle w:val="NormalWeb"/>
        <w:numPr>
          <w:ilvl w:val="1"/>
          <w:numId w:val="5"/>
        </w:numPr>
        <w:spacing w:before="0" w:beforeAutospacing="0" w:after="0" w:afterAutospacing="0"/>
        <w:ind w:left="567" w:hanging="567"/>
      </w:pPr>
      <w:r w:rsidRPr="00A02FC3">
        <w:t>Izpildītājs apliecina, ka tā rīcībā ir pietiekami cilvēkresursi, tehniskie līdzekļi, profesionālā pieredze un kompetence, lai nodrošinātu Objekta nepārtrauktu, drošu un efektīvu ekspluatāciju visā Līguma darbības laikā.</w:t>
      </w:r>
    </w:p>
    <w:p w14:paraId="322EA0B7" w14:textId="77777777" w:rsidR="007912A6" w:rsidRPr="00A02FC3" w:rsidRDefault="007912A6" w:rsidP="004D5494">
      <w:pPr>
        <w:pStyle w:val="NormalWeb"/>
        <w:numPr>
          <w:ilvl w:val="1"/>
          <w:numId w:val="5"/>
        </w:numPr>
        <w:spacing w:before="0" w:beforeAutospacing="0" w:after="0" w:afterAutospacing="0"/>
        <w:ind w:left="567" w:hanging="567"/>
      </w:pPr>
      <w:r w:rsidRPr="00A02FC3">
        <w:t>Izpildītājs nav tiesīgs atsaukties uz nepietiekamu informāciju par Objektu, tehnoloģisko procesu vai ekspluatācijas apstākļiem kā pamatu Pakalpojuma kvalitātes samazināšanai, termiņu pagarināšanai vai papildu samaksas pieprasīšanai.</w:t>
      </w:r>
    </w:p>
    <w:p w14:paraId="5281101D" w14:textId="6F33D2E5" w:rsidR="007912A6" w:rsidRPr="00A02FC3" w:rsidRDefault="007912A6" w:rsidP="004D5494">
      <w:pPr>
        <w:pStyle w:val="NormalWeb"/>
        <w:numPr>
          <w:ilvl w:val="1"/>
          <w:numId w:val="5"/>
        </w:numPr>
        <w:spacing w:before="0" w:beforeAutospacing="0" w:after="0" w:afterAutospacing="0"/>
        <w:ind w:left="567" w:hanging="567"/>
      </w:pPr>
      <w:r w:rsidRPr="00A02FC3">
        <w:t>Izpildītājs Pakalpojumu sniedz kā pilna servisa ekspluatācijas pakalpojumu, uzņemoties atbildību ne tikai par atsevišķu darbu veikšanu, bet arī par tehnoloģiskā procesa kopējo rezultātu sasniegšanu, tai skaitā:</w:t>
      </w:r>
    </w:p>
    <w:p w14:paraId="3C540034" w14:textId="77777777" w:rsidR="007912A6" w:rsidRPr="00A02FC3" w:rsidRDefault="007912A6" w:rsidP="004D5494">
      <w:pPr>
        <w:numPr>
          <w:ilvl w:val="0"/>
          <w:numId w:val="58"/>
        </w:numPr>
        <w:suppressAutoHyphens w:val="0"/>
        <w:ind w:left="1134" w:hanging="567"/>
        <w:rPr>
          <w:lang w:eastAsia="lv-LV"/>
        </w:rPr>
      </w:pPr>
      <w:r w:rsidRPr="00A02FC3">
        <w:rPr>
          <w:lang w:eastAsia="lv-LV"/>
        </w:rPr>
        <w:t xml:space="preserve">attīrītā </w:t>
      </w:r>
      <w:proofErr w:type="spellStart"/>
      <w:r w:rsidRPr="00A02FC3">
        <w:rPr>
          <w:lang w:eastAsia="lv-LV"/>
        </w:rPr>
        <w:t>permeāta</w:t>
      </w:r>
      <w:proofErr w:type="spellEnd"/>
      <w:r w:rsidRPr="00A02FC3">
        <w:rPr>
          <w:lang w:eastAsia="lv-LV"/>
        </w:rPr>
        <w:t xml:space="preserve"> kvalitātes atbilstību normatīvo aktu prasībām; </w:t>
      </w:r>
    </w:p>
    <w:p w14:paraId="7D98924B" w14:textId="77777777" w:rsidR="007912A6" w:rsidRPr="00A02FC3" w:rsidRDefault="007912A6" w:rsidP="004D5494">
      <w:pPr>
        <w:numPr>
          <w:ilvl w:val="0"/>
          <w:numId w:val="58"/>
        </w:numPr>
        <w:suppressAutoHyphens w:val="0"/>
        <w:ind w:left="1134" w:hanging="567"/>
        <w:rPr>
          <w:lang w:eastAsia="lv-LV"/>
        </w:rPr>
      </w:pPr>
      <w:r w:rsidRPr="00A02FC3">
        <w:rPr>
          <w:lang w:eastAsia="lv-LV"/>
        </w:rPr>
        <w:t xml:space="preserve">tehnoloģiskā procesa stabilitāti; </w:t>
      </w:r>
    </w:p>
    <w:p w14:paraId="61314B6B" w14:textId="77777777" w:rsidR="007912A6" w:rsidRPr="00A02FC3" w:rsidRDefault="007912A6" w:rsidP="004D5494">
      <w:pPr>
        <w:numPr>
          <w:ilvl w:val="0"/>
          <w:numId w:val="58"/>
        </w:numPr>
        <w:suppressAutoHyphens w:val="0"/>
        <w:ind w:left="1134" w:hanging="567"/>
        <w:rPr>
          <w:lang w:eastAsia="lv-LV"/>
        </w:rPr>
      </w:pPr>
      <w:r w:rsidRPr="00A02FC3">
        <w:rPr>
          <w:lang w:eastAsia="lv-LV"/>
        </w:rPr>
        <w:t xml:space="preserve">iekārtu tehniskā stāvokļa saglabāšanu; </w:t>
      </w:r>
    </w:p>
    <w:p w14:paraId="3B273198" w14:textId="77777777" w:rsidR="007912A6" w:rsidRPr="00A02FC3" w:rsidRDefault="007912A6" w:rsidP="004D5494">
      <w:pPr>
        <w:numPr>
          <w:ilvl w:val="0"/>
          <w:numId w:val="58"/>
        </w:numPr>
        <w:suppressAutoHyphens w:val="0"/>
        <w:ind w:left="1134" w:hanging="567"/>
        <w:rPr>
          <w:lang w:eastAsia="lv-LV"/>
        </w:rPr>
      </w:pPr>
      <w:r w:rsidRPr="00A02FC3">
        <w:rPr>
          <w:lang w:eastAsia="lv-LV"/>
        </w:rPr>
        <w:t xml:space="preserve">garantijas saistību saglabāšanu; </w:t>
      </w:r>
    </w:p>
    <w:p w14:paraId="69A6795F" w14:textId="77777777" w:rsidR="007912A6" w:rsidRPr="00A02FC3" w:rsidRDefault="007912A6" w:rsidP="004D5494">
      <w:pPr>
        <w:numPr>
          <w:ilvl w:val="0"/>
          <w:numId w:val="58"/>
        </w:numPr>
        <w:suppressAutoHyphens w:val="0"/>
        <w:ind w:left="1134" w:hanging="567"/>
        <w:rPr>
          <w:lang w:eastAsia="lv-LV"/>
        </w:rPr>
      </w:pPr>
      <w:r w:rsidRPr="00A02FC3">
        <w:rPr>
          <w:lang w:eastAsia="lv-LV"/>
        </w:rPr>
        <w:t>Tehniskajā specifikācijā noteikto ekspluatācijas parametru nodrošināšanu.</w:t>
      </w:r>
    </w:p>
    <w:p w14:paraId="09FF84E4" w14:textId="77777777" w:rsidR="008D69DC" w:rsidRPr="00A02FC3" w:rsidRDefault="008D69DC" w:rsidP="004D5494">
      <w:pPr>
        <w:pStyle w:val="11Lgumam"/>
        <w:numPr>
          <w:ilvl w:val="0"/>
          <w:numId w:val="0"/>
        </w:numPr>
        <w:suppressAutoHyphens/>
        <w:autoSpaceDN w:val="0"/>
        <w:spacing w:after="0"/>
        <w:ind w:left="567" w:right="142"/>
        <w:textAlignment w:val="baseline"/>
        <w:outlineLvl w:val="9"/>
        <w:rPr>
          <w:rFonts w:ascii="Times New Roman" w:hAnsi="Times New Roman" w:cs="Times New Roman"/>
          <w:lang w:val="lv-LV"/>
        </w:rPr>
      </w:pPr>
    </w:p>
    <w:p w14:paraId="2A99D3E1" w14:textId="77777777" w:rsidR="008D69DC" w:rsidRPr="00A02FC3" w:rsidRDefault="008D69DC" w:rsidP="004D5494">
      <w:pPr>
        <w:pStyle w:val="ListParagraph"/>
        <w:widowControl w:val="0"/>
        <w:numPr>
          <w:ilvl w:val="0"/>
          <w:numId w:val="5"/>
        </w:numPr>
        <w:tabs>
          <w:tab w:val="left" w:pos="720"/>
        </w:tabs>
        <w:autoSpaceDN w:val="0"/>
        <w:ind w:left="357" w:right="142" w:hanging="357"/>
        <w:contextualSpacing/>
        <w:jc w:val="center"/>
        <w:rPr>
          <w:b/>
        </w:rPr>
      </w:pPr>
      <w:r w:rsidRPr="00A02FC3">
        <w:rPr>
          <w:b/>
        </w:rPr>
        <w:t>Līguma un Pakalpojuma cena</w:t>
      </w:r>
    </w:p>
    <w:p w14:paraId="3309A0CD" w14:textId="5297FDE2" w:rsidR="00D97AD9" w:rsidRPr="00A02FC3" w:rsidRDefault="00D97AD9" w:rsidP="00D97AD9">
      <w:pPr>
        <w:numPr>
          <w:ilvl w:val="1"/>
          <w:numId w:val="5"/>
        </w:numPr>
        <w:suppressAutoHyphens w:val="0"/>
        <w:ind w:left="567" w:hanging="567"/>
        <w:contextualSpacing/>
        <w:jc w:val="both"/>
        <w:rPr>
          <w:noProof/>
          <w:lang w:eastAsia="en-US"/>
        </w:rPr>
      </w:pPr>
      <w:r w:rsidRPr="00A02FC3">
        <w:rPr>
          <w:noProof/>
        </w:rPr>
        <w:t xml:space="preserve">Pasūtītājs veic Pakalpojuma sniedzējam samaksu par Pakalpojuma sniegšanu, ņemot vērā </w:t>
      </w:r>
      <w:bookmarkStart w:id="1" w:name="_Hlk179446848"/>
      <w:r w:rsidRPr="00A02FC3">
        <w:rPr>
          <w:noProof/>
        </w:rPr>
        <w:t>vidē novadītā attīrītā ūdens (permiāta) apjomu</w:t>
      </w:r>
      <w:bookmarkEnd w:id="1"/>
      <w:r w:rsidRPr="00A02FC3">
        <w:rPr>
          <w:noProof/>
        </w:rPr>
        <w:t xml:space="preserve">, kas tiek noteikts atbilstoši skaitītāju rādījumiem. Pasūtītājs maksā Pakalpojuma sniedzējam </w:t>
      </w:r>
      <w:r w:rsidRPr="00A02FC3">
        <w:rPr>
          <w:b/>
          <w:noProof/>
        </w:rPr>
        <w:t>EUR ___</w:t>
      </w:r>
      <w:r w:rsidRPr="00A02FC3">
        <w:rPr>
          <w:noProof/>
        </w:rPr>
        <w:t xml:space="preserve"> (___________ eiro un __ centi) bez PVN par 1 m</w:t>
      </w:r>
      <w:r w:rsidRPr="00A02FC3">
        <w:rPr>
          <w:noProof/>
          <w:vertAlign w:val="superscript"/>
        </w:rPr>
        <w:t>3</w:t>
      </w:r>
      <w:r w:rsidRPr="00A02FC3">
        <w:rPr>
          <w:noProof/>
        </w:rPr>
        <w:t xml:space="preserve"> (viens kubikmetrs) attīrītā ūdens (permiāta). PVN maksājams atbilstoši normatīvajam regulējumam. Kopējā līguma summa visā Līguma darbības laika ir līdz </w:t>
      </w:r>
      <w:r w:rsidRPr="00A02FC3">
        <w:rPr>
          <w:b/>
          <w:noProof/>
        </w:rPr>
        <w:t>EUR 390000</w:t>
      </w:r>
      <w:r w:rsidRPr="00A02FC3">
        <w:rPr>
          <w:b/>
          <w:noProof/>
        </w:rPr>
        <w:t xml:space="preserve">.00 </w:t>
      </w:r>
      <w:r w:rsidRPr="00A02FC3">
        <w:rPr>
          <w:noProof/>
        </w:rPr>
        <w:t>(</w:t>
      </w:r>
      <w:r w:rsidRPr="00A02FC3">
        <w:rPr>
          <w:i/>
          <w:iCs/>
          <w:noProof/>
        </w:rPr>
        <w:t>trīs simti deviņdesmit tūkstoši euro un nulle centi</w:t>
      </w:r>
      <w:r w:rsidRPr="00A02FC3">
        <w:rPr>
          <w:noProof/>
        </w:rPr>
        <w:t>) bez PVN</w:t>
      </w:r>
      <w:r w:rsidRPr="00A02FC3">
        <w:rPr>
          <w:noProof/>
        </w:rPr>
        <w:t>.</w:t>
      </w:r>
    </w:p>
    <w:p w14:paraId="3C1F88AA" w14:textId="77777777" w:rsidR="00D97AD9" w:rsidRPr="00A02FC3" w:rsidRDefault="00B12C78" w:rsidP="00D97AD9">
      <w:pPr>
        <w:pStyle w:val="11Lgumam"/>
        <w:numPr>
          <w:ilvl w:val="1"/>
          <w:numId w:val="5"/>
        </w:numPr>
        <w:suppressAutoHyphens/>
        <w:autoSpaceDN w:val="0"/>
        <w:spacing w:after="0"/>
        <w:ind w:left="567" w:right="142" w:hanging="567"/>
        <w:outlineLvl w:val="9"/>
        <w:rPr>
          <w:rFonts w:ascii="Times New Roman" w:hAnsi="Times New Roman" w:cs="Times New Roman"/>
          <w:lang w:val="lv-LV"/>
        </w:rPr>
      </w:pPr>
      <w:r w:rsidRPr="00A02FC3">
        <w:rPr>
          <w:rFonts w:ascii="Times New Roman" w:hAnsi="Times New Roman" w:cs="Times New Roman"/>
          <w:lang w:val="lv-LV"/>
        </w:rPr>
        <w:t xml:space="preserve">Provizoriskais attīrāmā infiltrāta apjoms līguma darbības laikā ir 20 000 m³. Faktiskais apjoms var mainīties atkarībā no infiltrāta veidošanās, meteoroloģiskajiem apstākļiem un citiem no Pasūtītāja neatkarīgiem faktoriem. Samaksa tiek veikta par faktiski attīrīto </w:t>
      </w:r>
      <w:proofErr w:type="spellStart"/>
      <w:r w:rsidRPr="00A02FC3">
        <w:rPr>
          <w:rFonts w:ascii="Times New Roman" w:hAnsi="Times New Roman" w:cs="Times New Roman"/>
          <w:lang w:val="lv-LV"/>
        </w:rPr>
        <w:t>permeāta</w:t>
      </w:r>
      <w:proofErr w:type="spellEnd"/>
      <w:r w:rsidRPr="00A02FC3">
        <w:rPr>
          <w:rFonts w:ascii="Times New Roman" w:hAnsi="Times New Roman" w:cs="Times New Roman"/>
          <w:lang w:val="lv-LV"/>
        </w:rPr>
        <w:t xml:space="preserve"> apjomu, piemērojot Pretendenta piedāvāto vienības cenu.</w:t>
      </w:r>
    </w:p>
    <w:p w14:paraId="06A880EA" w14:textId="435F5A7F" w:rsidR="00D97AD9" w:rsidRPr="00A02FC3" w:rsidRDefault="00D97AD9" w:rsidP="00D97AD9">
      <w:pPr>
        <w:pStyle w:val="11Lgumam"/>
        <w:numPr>
          <w:ilvl w:val="1"/>
          <w:numId w:val="5"/>
        </w:numPr>
        <w:suppressAutoHyphens/>
        <w:autoSpaceDN w:val="0"/>
        <w:spacing w:after="0"/>
        <w:ind w:left="567" w:right="142" w:hanging="567"/>
        <w:outlineLvl w:val="9"/>
        <w:rPr>
          <w:rFonts w:ascii="Times New Roman" w:hAnsi="Times New Roman" w:cs="Times New Roman"/>
          <w:lang w:val="lv-LV"/>
        </w:rPr>
      </w:pPr>
      <w:r w:rsidRPr="00A02FC3">
        <w:rPr>
          <w:rFonts w:ascii="Times New Roman" w:hAnsi="Times New Roman" w:cs="Times New Roman"/>
          <w:noProof/>
          <w:lang w:val="lv-LV"/>
        </w:rPr>
        <w:lastRenderedPageBreak/>
        <w:t>Apsaimniekotā infiltrāta apjomu uzskaiti, par ko tiek sastādīts akts, nodrošina uzskaiti 2 (divās) uzskaites mērierīcēs:</w:t>
      </w:r>
    </w:p>
    <w:p w14:paraId="7E6639BC" w14:textId="77777777" w:rsidR="00D97AD9" w:rsidRPr="00A02FC3" w:rsidRDefault="00D97AD9" w:rsidP="00D97AD9">
      <w:pPr>
        <w:numPr>
          <w:ilvl w:val="2"/>
          <w:numId w:val="5"/>
        </w:numPr>
        <w:suppressAutoHyphens w:val="0"/>
        <w:ind w:left="1276" w:hanging="709"/>
        <w:contextualSpacing/>
        <w:jc w:val="both"/>
        <w:rPr>
          <w:noProof/>
        </w:rPr>
      </w:pPr>
      <w:r w:rsidRPr="00A02FC3">
        <w:rPr>
          <w:noProof/>
        </w:rPr>
        <w:t>Ienākošais infiltrāts (m³);</w:t>
      </w:r>
    </w:p>
    <w:p w14:paraId="6EE5927D" w14:textId="4321AFE8" w:rsidR="00D97AD9" w:rsidRPr="00A02FC3" w:rsidRDefault="00D97AD9" w:rsidP="00D97AD9">
      <w:pPr>
        <w:numPr>
          <w:ilvl w:val="2"/>
          <w:numId w:val="5"/>
        </w:numPr>
        <w:suppressAutoHyphens w:val="0"/>
        <w:ind w:left="1276" w:hanging="709"/>
        <w:contextualSpacing/>
        <w:jc w:val="both"/>
        <w:rPr>
          <w:noProof/>
        </w:rPr>
      </w:pPr>
      <w:r w:rsidRPr="00A02FC3">
        <w:rPr>
          <w:noProof/>
        </w:rPr>
        <w:t>Izejošais permiāts (m³).</w:t>
      </w:r>
    </w:p>
    <w:p w14:paraId="4EF3099B" w14:textId="77777777" w:rsidR="007912A6" w:rsidRPr="00A02FC3" w:rsidRDefault="007912A6" w:rsidP="004D5494">
      <w:pPr>
        <w:pStyle w:val="11Lgumam"/>
        <w:numPr>
          <w:ilvl w:val="1"/>
          <w:numId w:val="5"/>
        </w:numPr>
        <w:suppressAutoHyphens/>
        <w:autoSpaceDN w:val="0"/>
        <w:spacing w:after="0"/>
        <w:ind w:left="567" w:right="142" w:hanging="567"/>
        <w:rPr>
          <w:rFonts w:ascii="Times New Roman" w:hAnsi="Times New Roman" w:cs="Times New Roman"/>
          <w:lang w:val="lv-LV"/>
        </w:rPr>
      </w:pPr>
      <w:r w:rsidRPr="00A02FC3">
        <w:rPr>
          <w:rFonts w:ascii="Times New Roman" w:hAnsi="Times New Roman" w:cs="Times New Roman"/>
          <w:lang w:val="lv-LV"/>
        </w:rPr>
        <w:t>Izpildītāja piedāvātā Pakalpojuma cena ir uzskatāma par pilna servisa cenu, kas ietver visas izmaksas, kas nepieciešamas pilnīgai un kvalitatīvai Līguma izpildei, tai skaitā:</w:t>
      </w:r>
    </w:p>
    <w:p w14:paraId="5CC469A1" w14:textId="77777777" w:rsidR="007912A6" w:rsidRPr="00A02FC3" w:rsidRDefault="007912A6" w:rsidP="004D5494">
      <w:pPr>
        <w:pStyle w:val="11Lgumam"/>
        <w:numPr>
          <w:ilvl w:val="1"/>
          <w:numId w:val="62"/>
        </w:numPr>
        <w:suppressAutoHyphens/>
        <w:autoSpaceDN w:val="0"/>
        <w:spacing w:after="0"/>
        <w:ind w:right="142"/>
        <w:rPr>
          <w:rFonts w:ascii="Times New Roman" w:hAnsi="Times New Roman" w:cs="Times New Roman"/>
          <w:lang w:val="lv-LV"/>
        </w:rPr>
      </w:pPr>
      <w:r w:rsidRPr="00A02FC3">
        <w:rPr>
          <w:rFonts w:ascii="Times New Roman" w:hAnsi="Times New Roman" w:cs="Times New Roman"/>
          <w:lang w:val="lv-LV"/>
        </w:rPr>
        <w:t xml:space="preserve">personāla izmaksas; </w:t>
      </w:r>
    </w:p>
    <w:p w14:paraId="76153C06" w14:textId="77777777" w:rsidR="007912A6" w:rsidRPr="00A02FC3" w:rsidRDefault="007912A6" w:rsidP="004D5494">
      <w:pPr>
        <w:pStyle w:val="11Lgumam"/>
        <w:numPr>
          <w:ilvl w:val="1"/>
          <w:numId w:val="62"/>
        </w:numPr>
        <w:suppressAutoHyphens/>
        <w:autoSpaceDN w:val="0"/>
        <w:spacing w:after="0"/>
        <w:ind w:right="142"/>
        <w:rPr>
          <w:rFonts w:ascii="Times New Roman" w:hAnsi="Times New Roman" w:cs="Times New Roman"/>
          <w:lang w:val="lv-LV"/>
        </w:rPr>
      </w:pPr>
      <w:r w:rsidRPr="00A02FC3">
        <w:rPr>
          <w:rFonts w:ascii="Times New Roman" w:hAnsi="Times New Roman" w:cs="Times New Roman"/>
          <w:lang w:val="lv-LV"/>
        </w:rPr>
        <w:t xml:space="preserve">tehnoloģisko reaģentu iegādi un piegādi; </w:t>
      </w:r>
    </w:p>
    <w:p w14:paraId="27AC99A8" w14:textId="77777777" w:rsidR="007912A6" w:rsidRPr="00A02FC3" w:rsidRDefault="007912A6" w:rsidP="004D5494">
      <w:pPr>
        <w:pStyle w:val="11Lgumam"/>
        <w:numPr>
          <w:ilvl w:val="1"/>
          <w:numId w:val="62"/>
        </w:numPr>
        <w:suppressAutoHyphens/>
        <w:autoSpaceDN w:val="0"/>
        <w:spacing w:after="0"/>
        <w:ind w:right="142"/>
        <w:rPr>
          <w:rFonts w:ascii="Times New Roman" w:hAnsi="Times New Roman" w:cs="Times New Roman"/>
          <w:lang w:val="lv-LV"/>
        </w:rPr>
      </w:pPr>
      <w:r w:rsidRPr="00A02FC3">
        <w:rPr>
          <w:rFonts w:ascii="Times New Roman" w:hAnsi="Times New Roman" w:cs="Times New Roman"/>
          <w:lang w:val="lv-LV"/>
        </w:rPr>
        <w:t xml:space="preserve">laboratoriskās kontroles izmaksas; </w:t>
      </w:r>
    </w:p>
    <w:p w14:paraId="238F9607" w14:textId="77777777" w:rsidR="007912A6" w:rsidRPr="00A02FC3" w:rsidRDefault="007912A6" w:rsidP="004D5494">
      <w:pPr>
        <w:pStyle w:val="11Lgumam"/>
        <w:numPr>
          <w:ilvl w:val="1"/>
          <w:numId w:val="62"/>
        </w:numPr>
        <w:suppressAutoHyphens/>
        <w:autoSpaceDN w:val="0"/>
        <w:spacing w:after="0"/>
        <w:ind w:right="142"/>
        <w:rPr>
          <w:rFonts w:ascii="Times New Roman" w:hAnsi="Times New Roman" w:cs="Times New Roman"/>
          <w:lang w:val="lv-LV"/>
        </w:rPr>
      </w:pPr>
      <w:r w:rsidRPr="00A02FC3">
        <w:rPr>
          <w:rFonts w:ascii="Times New Roman" w:hAnsi="Times New Roman" w:cs="Times New Roman"/>
          <w:lang w:val="lv-LV"/>
        </w:rPr>
        <w:t xml:space="preserve">tehniskās apkopes un remontdarbu izmaksas; </w:t>
      </w:r>
    </w:p>
    <w:p w14:paraId="567B55C5" w14:textId="77777777" w:rsidR="007912A6" w:rsidRPr="00A02FC3" w:rsidRDefault="007912A6" w:rsidP="004D5494">
      <w:pPr>
        <w:pStyle w:val="11Lgumam"/>
        <w:numPr>
          <w:ilvl w:val="1"/>
          <w:numId w:val="62"/>
        </w:numPr>
        <w:suppressAutoHyphens/>
        <w:autoSpaceDN w:val="0"/>
        <w:spacing w:after="0"/>
        <w:ind w:right="142"/>
        <w:rPr>
          <w:rFonts w:ascii="Times New Roman" w:hAnsi="Times New Roman" w:cs="Times New Roman"/>
          <w:lang w:val="lv-LV"/>
        </w:rPr>
      </w:pPr>
      <w:r w:rsidRPr="00A02FC3">
        <w:rPr>
          <w:rFonts w:ascii="Times New Roman" w:hAnsi="Times New Roman" w:cs="Times New Roman"/>
          <w:lang w:val="lv-LV"/>
        </w:rPr>
        <w:t xml:space="preserve">rezerves daļu un ekspluatācijas materiālu izmaksas; </w:t>
      </w:r>
    </w:p>
    <w:p w14:paraId="54964E7E" w14:textId="77777777" w:rsidR="007912A6" w:rsidRPr="00A02FC3" w:rsidRDefault="007912A6" w:rsidP="004D5494">
      <w:pPr>
        <w:pStyle w:val="11Lgumam"/>
        <w:numPr>
          <w:ilvl w:val="1"/>
          <w:numId w:val="62"/>
        </w:numPr>
        <w:suppressAutoHyphens/>
        <w:autoSpaceDN w:val="0"/>
        <w:spacing w:after="0"/>
        <w:ind w:right="142"/>
        <w:rPr>
          <w:rFonts w:ascii="Times New Roman" w:hAnsi="Times New Roman" w:cs="Times New Roman"/>
          <w:lang w:val="lv-LV"/>
        </w:rPr>
      </w:pPr>
      <w:r w:rsidRPr="00A02FC3">
        <w:rPr>
          <w:rFonts w:ascii="Times New Roman" w:hAnsi="Times New Roman" w:cs="Times New Roman"/>
          <w:lang w:val="lv-LV"/>
        </w:rPr>
        <w:t xml:space="preserve">garantijas saistību saglabāšanai nepieciešamos pasākumus; </w:t>
      </w:r>
    </w:p>
    <w:p w14:paraId="254E0F24" w14:textId="77777777" w:rsidR="007912A6" w:rsidRPr="00A02FC3" w:rsidRDefault="007912A6" w:rsidP="004D5494">
      <w:pPr>
        <w:pStyle w:val="11Lgumam"/>
        <w:numPr>
          <w:ilvl w:val="1"/>
          <w:numId w:val="62"/>
        </w:numPr>
        <w:suppressAutoHyphens/>
        <w:autoSpaceDN w:val="0"/>
        <w:spacing w:after="0"/>
        <w:ind w:right="142"/>
        <w:rPr>
          <w:rFonts w:ascii="Times New Roman" w:hAnsi="Times New Roman" w:cs="Times New Roman"/>
          <w:lang w:val="lv-LV"/>
        </w:rPr>
      </w:pPr>
      <w:r w:rsidRPr="00A02FC3">
        <w:rPr>
          <w:rFonts w:ascii="Times New Roman" w:hAnsi="Times New Roman" w:cs="Times New Roman"/>
          <w:lang w:val="lv-LV"/>
        </w:rPr>
        <w:t xml:space="preserve">tehnoloģiskā procesa optimizācijas izmaksas. </w:t>
      </w:r>
    </w:p>
    <w:p w14:paraId="3EA7A9FA" w14:textId="77777777" w:rsidR="007912A6" w:rsidRPr="00A02FC3" w:rsidRDefault="007912A6" w:rsidP="004D5494">
      <w:pPr>
        <w:pStyle w:val="11Lgumam"/>
        <w:numPr>
          <w:ilvl w:val="1"/>
          <w:numId w:val="5"/>
        </w:numPr>
        <w:suppressAutoHyphens/>
        <w:autoSpaceDN w:val="0"/>
        <w:spacing w:after="0"/>
        <w:ind w:left="567" w:right="142" w:hanging="567"/>
        <w:rPr>
          <w:rFonts w:ascii="Times New Roman" w:hAnsi="Times New Roman" w:cs="Times New Roman"/>
          <w:lang w:val="lv-LV"/>
        </w:rPr>
      </w:pPr>
      <w:r w:rsidRPr="00A02FC3">
        <w:rPr>
          <w:rFonts w:ascii="Times New Roman" w:hAnsi="Times New Roman" w:cs="Times New Roman"/>
          <w:lang w:val="lv-LV"/>
        </w:rPr>
        <w:t>Izpildītājam nav tiesību prasīt papildu samaksu par izmaksām, kas bija paredzamas iepirkuma dokumentācijas sagatavošanas un piedāvājuma iesniegšanas laikā.</w:t>
      </w:r>
    </w:p>
    <w:p w14:paraId="739C6C3F" w14:textId="77777777" w:rsidR="008D69DC" w:rsidRPr="00A02FC3" w:rsidRDefault="008D69DC" w:rsidP="004D5494">
      <w:pPr>
        <w:pStyle w:val="11Lgumam"/>
        <w:numPr>
          <w:ilvl w:val="1"/>
          <w:numId w:val="5"/>
        </w:numPr>
        <w:suppressAutoHyphens/>
        <w:autoSpaceDN w:val="0"/>
        <w:spacing w:after="0"/>
        <w:ind w:left="567" w:right="142" w:hanging="567"/>
        <w:outlineLvl w:val="9"/>
        <w:rPr>
          <w:rFonts w:ascii="Times New Roman" w:hAnsi="Times New Roman" w:cs="Times New Roman"/>
          <w:b/>
          <w:lang w:val="lv-LV"/>
        </w:rPr>
      </w:pPr>
      <w:r w:rsidRPr="00A02FC3">
        <w:rPr>
          <w:rFonts w:ascii="Times New Roman" w:hAnsi="Times New Roman" w:cs="Times New Roman"/>
          <w:lang w:val="lv-LV"/>
        </w:rPr>
        <w:t>G</w:t>
      </w:r>
      <w:r w:rsidRPr="00A02FC3">
        <w:rPr>
          <w:rFonts w:ascii="Times New Roman" w:hAnsi="Times New Roman" w:cs="Times New Roman"/>
          <w:bCs/>
          <w:lang w:val="lv-LV"/>
        </w:rPr>
        <w:t>adījumā, ja Līguma darbības laikā Pasūtītājs nav izlietojis visu Līguma cenu, Izpildītājs nav tiesīgs celt jebkāda veida pretenzijas un pieprasīt Līguma cenas samaksu pilnā apmērā.</w:t>
      </w:r>
    </w:p>
    <w:p w14:paraId="2B5A7D1B" w14:textId="62BBA985" w:rsidR="00891EF1" w:rsidRPr="00A02FC3" w:rsidRDefault="00B12C78" w:rsidP="004D5494">
      <w:pPr>
        <w:pStyle w:val="11Lgumam"/>
        <w:numPr>
          <w:ilvl w:val="1"/>
          <w:numId w:val="5"/>
        </w:numPr>
        <w:suppressAutoHyphens/>
        <w:autoSpaceDN w:val="0"/>
        <w:spacing w:after="0"/>
        <w:ind w:left="567" w:right="142" w:hanging="567"/>
        <w:outlineLvl w:val="9"/>
        <w:rPr>
          <w:rFonts w:ascii="Times New Roman" w:hAnsi="Times New Roman" w:cs="Times New Roman"/>
          <w:bCs/>
          <w:lang w:val="lv-LV"/>
        </w:rPr>
      </w:pPr>
      <w:r w:rsidRPr="00A02FC3">
        <w:rPr>
          <w:rFonts w:ascii="Times New Roman" w:hAnsi="Times New Roman" w:cs="Times New Roman"/>
          <w:bCs/>
          <w:lang w:val="lv-LV"/>
        </w:rPr>
        <w:t>Izpildītājam nav tiesību pieprasīt papildu samaksu par darbiem vai izmaksām, kas objektīvi bija nepieciešamas Tehniskajā specifikācijā noteikto pienākumu izpildei.</w:t>
      </w:r>
    </w:p>
    <w:p w14:paraId="73A9B0AC" w14:textId="6E01697D" w:rsidR="00B12C78" w:rsidRPr="00A02FC3" w:rsidRDefault="00B12C78" w:rsidP="004D5494">
      <w:pPr>
        <w:pStyle w:val="11Lgumam"/>
        <w:numPr>
          <w:ilvl w:val="1"/>
          <w:numId w:val="5"/>
        </w:numPr>
        <w:suppressAutoHyphens/>
        <w:autoSpaceDN w:val="0"/>
        <w:spacing w:after="0"/>
        <w:ind w:left="567" w:right="142" w:hanging="567"/>
        <w:outlineLvl w:val="9"/>
        <w:rPr>
          <w:rFonts w:ascii="Times New Roman" w:hAnsi="Times New Roman" w:cs="Times New Roman"/>
          <w:bCs/>
          <w:lang w:val="lv-LV"/>
        </w:rPr>
      </w:pPr>
      <w:r w:rsidRPr="00A02FC3">
        <w:rPr>
          <w:rFonts w:ascii="Times New Roman" w:hAnsi="Times New Roman" w:cs="Times New Roman"/>
          <w:bCs/>
          <w:lang w:val="lv-LV"/>
        </w:rPr>
        <w:t>Reaģentu, rezerves daļu, transporta, darba samaksas, energoresursu un citu izmaksu pieauguma risks ir iekļauts Pretendenta piedāvātajā vienības cenā un pats par sevi nav pamats Līguma cenas pārskatīšanai, izņemot Līgumā vai normatīvajos aktos noteiktos gadījumus.</w:t>
      </w:r>
    </w:p>
    <w:p w14:paraId="36BCE424" w14:textId="082636A2" w:rsidR="00B12C78" w:rsidRPr="00A02FC3" w:rsidRDefault="00B12C78" w:rsidP="004D5494">
      <w:pPr>
        <w:pStyle w:val="11Lgumam"/>
        <w:numPr>
          <w:ilvl w:val="1"/>
          <w:numId w:val="5"/>
        </w:numPr>
        <w:suppressAutoHyphens/>
        <w:autoSpaceDN w:val="0"/>
        <w:spacing w:after="0"/>
        <w:ind w:left="567" w:right="142" w:hanging="567"/>
        <w:outlineLvl w:val="9"/>
        <w:rPr>
          <w:rFonts w:ascii="Times New Roman" w:hAnsi="Times New Roman" w:cs="Times New Roman"/>
          <w:bCs/>
          <w:lang w:val="lv-LV"/>
        </w:rPr>
      </w:pPr>
      <w:r w:rsidRPr="00A02FC3">
        <w:rPr>
          <w:rFonts w:ascii="Times New Roman" w:hAnsi="Times New Roman" w:cs="Times New Roman"/>
          <w:bCs/>
          <w:lang w:val="lv-LV"/>
        </w:rPr>
        <w:t xml:space="preserve">Attīrītā </w:t>
      </w:r>
      <w:proofErr w:type="spellStart"/>
      <w:r w:rsidRPr="00A02FC3">
        <w:rPr>
          <w:rFonts w:ascii="Times New Roman" w:hAnsi="Times New Roman" w:cs="Times New Roman"/>
          <w:bCs/>
          <w:lang w:val="lv-LV"/>
        </w:rPr>
        <w:t>permeāta</w:t>
      </w:r>
      <w:proofErr w:type="spellEnd"/>
      <w:r w:rsidRPr="00A02FC3">
        <w:rPr>
          <w:rFonts w:ascii="Times New Roman" w:hAnsi="Times New Roman" w:cs="Times New Roman"/>
          <w:bCs/>
          <w:lang w:val="lv-LV"/>
        </w:rPr>
        <w:t xml:space="preserve"> daudzumu nosaka pēc verificētu plūsmas mērītāju un SCADA sistēmas datiem.</w:t>
      </w:r>
      <w:r w:rsidR="00D97AD9" w:rsidRPr="00A02FC3">
        <w:rPr>
          <w:rFonts w:ascii="Times New Roman" w:hAnsi="Times New Roman" w:cs="Times New Roman"/>
          <w:bCs/>
          <w:lang w:val="lv-LV"/>
        </w:rPr>
        <w:t xml:space="preserve"> </w:t>
      </w:r>
      <w:r w:rsidRPr="00A02FC3">
        <w:rPr>
          <w:rFonts w:ascii="Times New Roman" w:hAnsi="Times New Roman" w:cs="Times New Roman"/>
          <w:bCs/>
          <w:lang w:val="lv-LV"/>
        </w:rPr>
        <w:t xml:space="preserve">Ja rodas domstarpības par attīrītā </w:t>
      </w:r>
      <w:proofErr w:type="spellStart"/>
      <w:r w:rsidRPr="00A02FC3">
        <w:rPr>
          <w:rFonts w:ascii="Times New Roman" w:hAnsi="Times New Roman" w:cs="Times New Roman"/>
          <w:bCs/>
          <w:lang w:val="lv-LV"/>
        </w:rPr>
        <w:t>permeāta</w:t>
      </w:r>
      <w:proofErr w:type="spellEnd"/>
      <w:r w:rsidRPr="00A02FC3">
        <w:rPr>
          <w:rFonts w:ascii="Times New Roman" w:hAnsi="Times New Roman" w:cs="Times New Roman"/>
          <w:bCs/>
          <w:lang w:val="lv-LV"/>
        </w:rPr>
        <w:t xml:space="preserve"> apjomu, noteicošie ir verificēto mēraparātu un SCADA sistēmas dati, ja vien nav pierādīta to neatbilstība.</w:t>
      </w:r>
    </w:p>
    <w:p w14:paraId="2B5269F1" w14:textId="77777777" w:rsidR="00B12C78" w:rsidRPr="00A02FC3" w:rsidRDefault="00B12C78" w:rsidP="004D5494">
      <w:pPr>
        <w:pStyle w:val="11Lgumam"/>
        <w:numPr>
          <w:ilvl w:val="1"/>
          <w:numId w:val="5"/>
        </w:numPr>
        <w:suppressAutoHyphens/>
        <w:autoSpaceDN w:val="0"/>
        <w:spacing w:after="0"/>
        <w:ind w:left="567" w:right="142" w:hanging="567"/>
        <w:outlineLvl w:val="9"/>
        <w:rPr>
          <w:rFonts w:ascii="Times New Roman" w:hAnsi="Times New Roman" w:cs="Times New Roman"/>
          <w:bCs/>
          <w:lang w:val="lv-LV"/>
        </w:rPr>
      </w:pPr>
      <w:r w:rsidRPr="00A02FC3">
        <w:rPr>
          <w:rFonts w:ascii="Times New Roman" w:hAnsi="Times New Roman" w:cs="Times New Roman"/>
          <w:bCs/>
          <w:lang w:val="lv-LV"/>
        </w:rPr>
        <w:t>Pretendenta piedāvātā vienības cena ir "pilna servisa cena", kas ietver visas izmaksas un riskus, kuri nepieciešami tehniskajā specifikācijā noteiktā rezultāta sasniegšanai.</w:t>
      </w:r>
    </w:p>
    <w:p w14:paraId="33F4CC33" w14:textId="44311DD6" w:rsidR="00B12C78" w:rsidRPr="00A02FC3" w:rsidRDefault="00B12C78" w:rsidP="004D5494">
      <w:pPr>
        <w:pStyle w:val="11Lgumam"/>
        <w:numPr>
          <w:ilvl w:val="1"/>
          <w:numId w:val="5"/>
        </w:numPr>
        <w:suppressAutoHyphens/>
        <w:autoSpaceDN w:val="0"/>
        <w:spacing w:after="0"/>
        <w:ind w:left="567" w:right="142" w:hanging="567"/>
        <w:outlineLvl w:val="9"/>
        <w:rPr>
          <w:rFonts w:ascii="Times New Roman" w:hAnsi="Times New Roman" w:cs="Times New Roman"/>
          <w:b/>
          <w:lang w:val="lv-LV"/>
        </w:rPr>
      </w:pPr>
      <w:r w:rsidRPr="00A02FC3">
        <w:rPr>
          <w:rFonts w:ascii="Times New Roman" w:hAnsi="Times New Roman" w:cs="Times New Roman"/>
          <w:lang w:val="lv-LV" w:eastAsia="lv-LV"/>
        </w:rPr>
        <w:t>Izpildītājam nav tiesību pieprasīt papildu samaksu par:</w:t>
      </w:r>
    </w:p>
    <w:p w14:paraId="514A99FE" w14:textId="77777777" w:rsidR="00B12C78" w:rsidRPr="00A02FC3" w:rsidRDefault="00B12C78" w:rsidP="004D5494">
      <w:pPr>
        <w:numPr>
          <w:ilvl w:val="0"/>
          <w:numId w:val="20"/>
        </w:numPr>
        <w:suppressAutoHyphens w:val="0"/>
        <w:ind w:left="993" w:hanging="426"/>
        <w:rPr>
          <w:lang w:eastAsia="lv-LV"/>
        </w:rPr>
      </w:pPr>
      <w:r w:rsidRPr="00A02FC3">
        <w:rPr>
          <w:lang w:eastAsia="lv-LV"/>
        </w:rPr>
        <w:t xml:space="preserve">paaugstinātu reaģentu patēriņu; </w:t>
      </w:r>
    </w:p>
    <w:p w14:paraId="36027A78" w14:textId="77777777" w:rsidR="00B12C78" w:rsidRPr="00A02FC3" w:rsidRDefault="00B12C78" w:rsidP="004D5494">
      <w:pPr>
        <w:numPr>
          <w:ilvl w:val="0"/>
          <w:numId w:val="20"/>
        </w:numPr>
        <w:suppressAutoHyphens w:val="0"/>
        <w:ind w:left="993" w:hanging="426"/>
        <w:rPr>
          <w:lang w:eastAsia="lv-LV"/>
        </w:rPr>
      </w:pPr>
      <w:r w:rsidRPr="00A02FC3">
        <w:rPr>
          <w:lang w:eastAsia="lv-LV"/>
        </w:rPr>
        <w:t xml:space="preserve">biežākām CIP procedūrām; </w:t>
      </w:r>
    </w:p>
    <w:p w14:paraId="1821153A" w14:textId="77777777" w:rsidR="00B12C78" w:rsidRPr="00A02FC3" w:rsidRDefault="00B12C78" w:rsidP="004D5494">
      <w:pPr>
        <w:numPr>
          <w:ilvl w:val="0"/>
          <w:numId w:val="20"/>
        </w:numPr>
        <w:suppressAutoHyphens w:val="0"/>
        <w:ind w:left="993" w:hanging="426"/>
        <w:rPr>
          <w:lang w:eastAsia="lv-LV"/>
        </w:rPr>
      </w:pPr>
      <w:r w:rsidRPr="00A02FC3">
        <w:rPr>
          <w:lang w:eastAsia="lv-LV"/>
        </w:rPr>
        <w:t xml:space="preserve">infiltrāta sastāva svārstībām projektētajās robežās; </w:t>
      </w:r>
    </w:p>
    <w:p w14:paraId="48381E6C" w14:textId="77777777" w:rsidR="00B12C78" w:rsidRPr="00A02FC3" w:rsidRDefault="00B12C78" w:rsidP="004D5494">
      <w:pPr>
        <w:numPr>
          <w:ilvl w:val="0"/>
          <w:numId w:val="20"/>
        </w:numPr>
        <w:suppressAutoHyphens w:val="0"/>
        <w:ind w:left="993" w:hanging="426"/>
        <w:rPr>
          <w:lang w:eastAsia="lv-LV"/>
        </w:rPr>
      </w:pPr>
      <w:r w:rsidRPr="00A02FC3">
        <w:rPr>
          <w:lang w:eastAsia="lv-LV"/>
        </w:rPr>
        <w:t xml:space="preserve">personāla izmaksu pieaugumu; </w:t>
      </w:r>
    </w:p>
    <w:p w14:paraId="2BF3F299" w14:textId="77777777" w:rsidR="00B12C78" w:rsidRPr="00A02FC3" w:rsidRDefault="00B12C78" w:rsidP="004D5494">
      <w:pPr>
        <w:numPr>
          <w:ilvl w:val="0"/>
          <w:numId w:val="20"/>
        </w:numPr>
        <w:suppressAutoHyphens w:val="0"/>
        <w:ind w:left="993" w:hanging="426"/>
        <w:rPr>
          <w:lang w:eastAsia="lv-LV"/>
        </w:rPr>
      </w:pPr>
      <w:r w:rsidRPr="00A02FC3">
        <w:rPr>
          <w:lang w:eastAsia="lv-LV"/>
        </w:rPr>
        <w:t xml:space="preserve">tehnoloģiskā procesa organizēšanu; </w:t>
      </w:r>
    </w:p>
    <w:p w14:paraId="48AE977F" w14:textId="77777777" w:rsidR="00B12C78" w:rsidRPr="00A02FC3" w:rsidRDefault="00B12C78" w:rsidP="004D5494">
      <w:pPr>
        <w:numPr>
          <w:ilvl w:val="0"/>
          <w:numId w:val="20"/>
        </w:numPr>
        <w:suppressAutoHyphens w:val="0"/>
        <w:ind w:left="993" w:hanging="426"/>
        <w:rPr>
          <w:lang w:eastAsia="lv-LV"/>
        </w:rPr>
      </w:pPr>
      <w:r w:rsidRPr="00A02FC3">
        <w:rPr>
          <w:lang w:eastAsia="lv-LV"/>
        </w:rPr>
        <w:t xml:space="preserve">garantiju saglabāšanu; </w:t>
      </w:r>
    </w:p>
    <w:p w14:paraId="6CF6BAA7" w14:textId="77777777" w:rsidR="00B12C78" w:rsidRPr="00A02FC3" w:rsidRDefault="00B12C78" w:rsidP="004D5494">
      <w:pPr>
        <w:numPr>
          <w:ilvl w:val="0"/>
          <w:numId w:val="20"/>
        </w:numPr>
        <w:suppressAutoHyphens w:val="0"/>
        <w:ind w:left="993" w:hanging="426"/>
        <w:rPr>
          <w:lang w:eastAsia="lv-LV"/>
        </w:rPr>
      </w:pPr>
      <w:r w:rsidRPr="00A02FC3">
        <w:rPr>
          <w:lang w:eastAsia="lv-LV"/>
        </w:rPr>
        <w:t xml:space="preserve">SCADA monitoringu; </w:t>
      </w:r>
    </w:p>
    <w:p w14:paraId="50637880" w14:textId="77777777" w:rsidR="00B12C78" w:rsidRPr="00A02FC3" w:rsidRDefault="00B12C78" w:rsidP="004D5494">
      <w:pPr>
        <w:numPr>
          <w:ilvl w:val="0"/>
          <w:numId w:val="20"/>
        </w:numPr>
        <w:suppressAutoHyphens w:val="0"/>
        <w:ind w:left="993" w:hanging="426"/>
        <w:rPr>
          <w:lang w:eastAsia="lv-LV"/>
        </w:rPr>
      </w:pPr>
      <w:r w:rsidRPr="00A02FC3">
        <w:rPr>
          <w:lang w:eastAsia="lv-LV"/>
        </w:rPr>
        <w:t xml:space="preserve">laboratorisko kontroli; </w:t>
      </w:r>
    </w:p>
    <w:p w14:paraId="1312ACA1" w14:textId="77777777" w:rsidR="00B12C78" w:rsidRPr="00A02FC3" w:rsidRDefault="00B12C78" w:rsidP="004D5494">
      <w:pPr>
        <w:numPr>
          <w:ilvl w:val="0"/>
          <w:numId w:val="20"/>
        </w:numPr>
        <w:suppressAutoHyphens w:val="0"/>
        <w:ind w:left="993" w:hanging="426"/>
        <w:rPr>
          <w:lang w:eastAsia="lv-LV"/>
        </w:rPr>
      </w:pPr>
      <w:r w:rsidRPr="00A02FC3">
        <w:rPr>
          <w:lang w:eastAsia="lv-LV"/>
        </w:rPr>
        <w:t>citiem izdevumiem, kas ir nepieciešami Tehniskās specifikācijas izpildei.</w:t>
      </w:r>
    </w:p>
    <w:p w14:paraId="3E5D4C4F" w14:textId="77777777" w:rsidR="00B12C78" w:rsidRPr="00A02FC3" w:rsidRDefault="00B12C78" w:rsidP="004D5494">
      <w:pPr>
        <w:pStyle w:val="11Lgumam"/>
        <w:numPr>
          <w:ilvl w:val="0"/>
          <w:numId w:val="0"/>
        </w:numPr>
        <w:suppressAutoHyphens/>
        <w:autoSpaceDN w:val="0"/>
        <w:spacing w:after="0"/>
        <w:ind w:left="567" w:right="142"/>
        <w:outlineLvl w:val="9"/>
        <w:rPr>
          <w:rFonts w:ascii="Times New Roman" w:hAnsi="Times New Roman" w:cs="Times New Roman"/>
          <w:b/>
          <w:lang w:val="lv-LV"/>
        </w:rPr>
      </w:pPr>
    </w:p>
    <w:p w14:paraId="10FC70FA" w14:textId="77777777" w:rsidR="008D69DC" w:rsidRPr="00A02FC3" w:rsidRDefault="008D69DC" w:rsidP="004D5494">
      <w:pPr>
        <w:pStyle w:val="Sanita1"/>
        <w:numPr>
          <w:ilvl w:val="0"/>
          <w:numId w:val="5"/>
        </w:numPr>
        <w:spacing w:before="0" w:after="0"/>
        <w:ind w:left="142" w:right="142" w:firstLine="284"/>
        <w:rPr>
          <w:lang w:val="lv-LV"/>
        </w:rPr>
      </w:pPr>
      <w:r w:rsidRPr="00A02FC3">
        <w:rPr>
          <w:lang w:val="lv-LV"/>
        </w:rPr>
        <w:t>Samaksas kārtība</w:t>
      </w:r>
    </w:p>
    <w:p w14:paraId="3F86EE87" w14:textId="77777777" w:rsidR="008D69DC" w:rsidRPr="00A02FC3" w:rsidRDefault="008D69DC" w:rsidP="004D5494">
      <w:pPr>
        <w:pStyle w:val="11Lgumam"/>
        <w:numPr>
          <w:ilvl w:val="1"/>
          <w:numId w:val="5"/>
        </w:numPr>
        <w:autoSpaceDN w:val="0"/>
        <w:spacing w:after="0"/>
        <w:ind w:left="567" w:right="142" w:hanging="567"/>
        <w:contextualSpacing/>
        <w:outlineLvl w:val="9"/>
        <w:rPr>
          <w:rFonts w:ascii="Times New Roman" w:hAnsi="Times New Roman" w:cs="Times New Roman"/>
          <w:lang w:val="lv-LV"/>
        </w:rPr>
      </w:pPr>
      <w:bookmarkStart w:id="2" w:name="_Ref404593597"/>
      <w:r w:rsidRPr="00A02FC3">
        <w:rPr>
          <w:rFonts w:ascii="Times New Roman" w:hAnsi="Times New Roman" w:cs="Times New Roman"/>
          <w:lang w:val="lv-LV"/>
        </w:rPr>
        <w:t xml:space="preserve">Pasūtītājs veic samaksu par kvalitatīvu, Līguma noteikumiem un normatīvajiem aktiem atbilstoši sniegtu Pakalpojumu ne vēlāk kā </w:t>
      </w:r>
      <w:r w:rsidRPr="00A02FC3">
        <w:rPr>
          <w:rFonts w:ascii="Times New Roman" w:hAnsi="Times New Roman" w:cs="Times New Roman"/>
          <w:b/>
          <w:lang w:val="lv-LV"/>
        </w:rPr>
        <w:t xml:space="preserve">30 (trīsdesmit) dienu </w:t>
      </w:r>
      <w:r w:rsidRPr="00A02FC3">
        <w:rPr>
          <w:rFonts w:ascii="Times New Roman" w:hAnsi="Times New Roman" w:cs="Times New Roman"/>
          <w:lang w:val="lv-LV"/>
        </w:rPr>
        <w:t xml:space="preserve">laikā ar nosacījumu, ka Izpildītājs ir </w:t>
      </w:r>
      <w:bookmarkEnd w:id="2"/>
      <w:r w:rsidRPr="00A02FC3">
        <w:rPr>
          <w:rFonts w:ascii="Times New Roman" w:hAnsi="Times New Roman" w:cs="Times New Roman"/>
          <w:lang w:val="lv-LV"/>
        </w:rPr>
        <w:t>iesniedzis Pasūtītājam šādus dokumentus:</w:t>
      </w:r>
    </w:p>
    <w:p w14:paraId="3679845D" w14:textId="77777777" w:rsidR="008D69DC" w:rsidRPr="00A02FC3" w:rsidRDefault="008D69DC" w:rsidP="004D5494">
      <w:pPr>
        <w:pStyle w:val="111Lgumam"/>
        <w:numPr>
          <w:ilvl w:val="2"/>
          <w:numId w:val="5"/>
        </w:numPr>
        <w:autoSpaceDN w:val="0"/>
        <w:spacing w:after="0"/>
        <w:ind w:left="1134" w:right="142" w:hanging="567"/>
        <w:rPr>
          <w:rFonts w:ascii="Times New Roman" w:hAnsi="Times New Roman" w:cs="Times New Roman"/>
          <w:lang w:val="lv-LV"/>
        </w:rPr>
      </w:pPr>
      <w:r w:rsidRPr="00A02FC3">
        <w:rPr>
          <w:rFonts w:ascii="Times New Roman" w:hAnsi="Times New Roman" w:cs="Times New Roman"/>
          <w:lang w:val="lv-LV"/>
        </w:rPr>
        <w:t>abpusēji parakstīts Pakalpojuma nodošanas – pieņemšanas akts (turpmāk – Pieņemšanas – nodošanas akts);</w:t>
      </w:r>
    </w:p>
    <w:p w14:paraId="6ED7BD06" w14:textId="77777777" w:rsidR="008D69DC" w:rsidRPr="00A02FC3" w:rsidRDefault="008D69DC" w:rsidP="004D5494">
      <w:pPr>
        <w:pStyle w:val="111Lgumam"/>
        <w:numPr>
          <w:ilvl w:val="2"/>
          <w:numId w:val="5"/>
        </w:numPr>
        <w:autoSpaceDN w:val="0"/>
        <w:spacing w:after="0"/>
        <w:ind w:left="1134" w:right="142" w:hanging="567"/>
        <w:rPr>
          <w:rFonts w:ascii="Times New Roman" w:hAnsi="Times New Roman" w:cs="Times New Roman"/>
          <w:lang w:val="lv-LV"/>
        </w:rPr>
      </w:pPr>
      <w:r w:rsidRPr="00A02FC3">
        <w:rPr>
          <w:rFonts w:ascii="Times New Roman" w:hAnsi="Times New Roman" w:cs="Times New Roman"/>
          <w:lang w:val="lv-LV"/>
        </w:rPr>
        <w:t>Izpildītāja sagatavots un ar Pasūtītāju saskaņots rēķins, kas izrakstīts pēc Pieņemšanas – nodošanas akta abpusējas parakstīšanas.</w:t>
      </w:r>
    </w:p>
    <w:p w14:paraId="657B75D4" w14:textId="77777777" w:rsidR="008D69DC" w:rsidRPr="00A02FC3" w:rsidRDefault="008D69DC" w:rsidP="004D5494">
      <w:pPr>
        <w:pStyle w:val="11Lgumam"/>
        <w:numPr>
          <w:ilvl w:val="1"/>
          <w:numId w:val="5"/>
        </w:numPr>
        <w:autoSpaceDN w:val="0"/>
        <w:spacing w:after="0"/>
        <w:ind w:left="567" w:right="142" w:hanging="567"/>
        <w:contextualSpacing/>
        <w:outlineLvl w:val="9"/>
        <w:rPr>
          <w:rFonts w:ascii="Times New Roman" w:hAnsi="Times New Roman" w:cs="Times New Roman"/>
          <w:lang w:val="lv-LV"/>
        </w:rPr>
      </w:pPr>
      <w:r w:rsidRPr="00A02FC3">
        <w:rPr>
          <w:rFonts w:ascii="Times New Roman" w:hAnsi="Times New Roman" w:cs="Times New Roman"/>
          <w:lang w:val="lv-LV"/>
        </w:rPr>
        <w:lastRenderedPageBreak/>
        <w:t>Izpildītājs rēķinā papildus citiem obligātajiem rekvizītiem norāda Pasūtītāja piešķirto Līguma reģistrācijas numuru, Līguma datumu, sniegto Pakalpojumu un piemēroto PVN likmi spēkā esošajos normatīvajos aktos noteiktajā kārtībā un apmērā.</w:t>
      </w:r>
    </w:p>
    <w:p w14:paraId="4C644086" w14:textId="77777777" w:rsidR="008D69DC" w:rsidRPr="00A02FC3" w:rsidRDefault="008D69DC" w:rsidP="004D5494">
      <w:pPr>
        <w:pStyle w:val="11Lgumam"/>
        <w:numPr>
          <w:ilvl w:val="1"/>
          <w:numId w:val="5"/>
        </w:numPr>
        <w:suppressAutoHyphens/>
        <w:autoSpaceDN w:val="0"/>
        <w:spacing w:after="0"/>
        <w:ind w:left="567" w:right="142" w:hanging="567"/>
        <w:textAlignment w:val="baseline"/>
        <w:outlineLvl w:val="9"/>
        <w:rPr>
          <w:rFonts w:ascii="Times New Roman" w:hAnsi="Times New Roman" w:cs="Times New Roman"/>
          <w:lang w:val="lv-LV"/>
        </w:rPr>
      </w:pPr>
      <w:r w:rsidRPr="00A02FC3">
        <w:rPr>
          <w:rFonts w:ascii="Times New Roman" w:hAnsi="Times New Roman" w:cs="Times New Roman"/>
          <w:lang w:val="lv-LV" w:eastAsia="zh-CN"/>
        </w:rPr>
        <w:t>Izpildītājs</w:t>
      </w:r>
      <w:r w:rsidRPr="00A02FC3">
        <w:rPr>
          <w:rFonts w:ascii="Times New Roman" w:hAnsi="Times New Roman" w:cs="Times New Roman"/>
          <w:lang w:val="lv-LV"/>
        </w:rPr>
        <w:t xml:space="preserve"> Līguma 3.1. punktā 3.1.1. – 3.1.2. norādītos dokumentus iesniedz Pasūtītājam Līguma 14.1.1. vai 14.1.2. apakšpunktā noteiktajā kārtībā.</w:t>
      </w:r>
    </w:p>
    <w:p w14:paraId="3D0C2DD8" w14:textId="77777777" w:rsidR="008D69DC" w:rsidRPr="00A02FC3" w:rsidRDefault="008D69DC" w:rsidP="004D5494">
      <w:pPr>
        <w:pStyle w:val="11Lgumam"/>
        <w:numPr>
          <w:ilvl w:val="1"/>
          <w:numId w:val="5"/>
        </w:numPr>
        <w:suppressAutoHyphens/>
        <w:autoSpaceDN w:val="0"/>
        <w:spacing w:after="0"/>
        <w:ind w:left="567" w:right="142" w:hanging="567"/>
        <w:textAlignment w:val="baseline"/>
        <w:outlineLvl w:val="9"/>
        <w:rPr>
          <w:rFonts w:ascii="Times New Roman" w:hAnsi="Times New Roman" w:cs="Times New Roman"/>
          <w:lang w:val="lv-LV"/>
        </w:rPr>
      </w:pPr>
      <w:r w:rsidRPr="00A02FC3">
        <w:rPr>
          <w:rFonts w:ascii="Times New Roman" w:hAnsi="Times New Roman" w:cs="Times New Roman"/>
          <w:lang w:val="lv-LV"/>
        </w:rPr>
        <w:t xml:space="preserve">Rēķinu par iepriekšējā mēnesī sniegtiem </w:t>
      </w:r>
      <w:r w:rsidRPr="00A02FC3">
        <w:rPr>
          <w:rFonts w:ascii="Times New Roman" w:hAnsi="Times New Roman" w:cs="Times New Roman"/>
          <w:b/>
          <w:lang w:val="lv-LV"/>
        </w:rPr>
        <w:t>Pakalpojumiem</w:t>
      </w:r>
      <w:r w:rsidRPr="00A02FC3">
        <w:rPr>
          <w:rFonts w:ascii="Times New Roman" w:hAnsi="Times New Roman" w:cs="Times New Roman"/>
          <w:lang w:val="lv-LV"/>
        </w:rPr>
        <w:t xml:space="preserve"> Izpildītājs iesniedz Pasūtītājam līdz nākamā mēneša </w:t>
      </w:r>
      <w:r w:rsidRPr="00A02FC3">
        <w:rPr>
          <w:rFonts w:ascii="Times New Roman" w:hAnsi="Times New Roman" w:cs="Times New Roman"/>
          <w:b/>
          <w:lang w:val="lv-LV"/>
        </w:rPr>
        <w:t>5. (piektajam) datumam</w:t>
      </w:r>
      <w:r w:rsidRPr="00A02FC3">
        <w:rPr>
          <w:rFonts w:ascii="Times New Roman" w:hAnsi="Times New Roman" w:cs="Times New Roman"/>
          <w:lang w:val="lv-LV"/>
        </w:rPr>
        <w:t xml:space="preserve">. </w:t>
      </w:r>
    </w:p>
    <w:p w14:paraId="17479728" w14:textId="77777777" w:rsidR="008D69DC" w:rsidRPr="00A02FC3" w:rsidRDefault="008D69DC" w:rsidP="004D5494">
      <w:pPr>
        <w:pStyle w:val="11Lgumam"/>
        <w:numPr>
          <w:ilvl w:val="1"/>
          <w:numId w:val="5"/>
        </w:numPr>
        <w:suppressAutoHyphens/>
        <w:autoSpaceDN w:val="0"/>
        <w:spacing w:after="0"/>
        <w:ind w:left="567" w:right="142" w:hanging="567"/>
        <w:textAlignment w:val="baseline"/>
        <w:outlineLvl w:val="9"/>
        <w:rPr>
          <w:rFonts w:ascii="Times New Roman" w:hAnsi="Times New Roman" w:cs="Times New Roman"/>
          <w:lang w:val="lv-LV"/>
        </w:rPr>
      </w:pPr>
      <w:r w:rsidRPr="00A02FC3">
        <w:rPr>
          <w:rFonts w:ascii="Times New Roman" w:hAnsi="Times New Roman" w:cs="Times New Roman"/>
          <w:lang w:val="lv-LV"/>
        </w:rPr>
        <w:t>Par samaksas dienu tiek uzskatīta diena, kad Pasūtītājs veicis naudas pārskaitījumu uz Izpildītāja Līgumā norādīto bankas norēķina kontu.</w:t>
      </w:r>
    </w:p>
    <w:p w14:paraId="307E8B49" w14:textId="77777777" w:rsidR="008D69DC" w:rsidRPr="00A02FC3" w:rsidRDefault="008D69DC" w:rsidP="004D5494">
      <w:pPr>
        <w:pStyle w:val="11Lgumam"/>
        <w:numPr>
          <w:ilvl w:val="1"/>
          <w:numId w:val="5"/>
        </w:numPr>
        <w:suppressAutoHyphens/>
        <w:autoSpaceDN w:val="0"/>
        <w:spacing w:after="0"/>
        <w:ind w:left="567" w:right="142" w:hanging="567"/>
        <w:textAlignment w:val="baseline"/>
        <w:outlineLvl w:val="9"/>
        <w:rPr>
          <w:rFonts w:ascii="Times New Roman" w:hAnsi="Times New Roman" w:cs="Times New Roman"/>
          <w:lang w:val="lv-LV"/>
        </w:rPr>
      </w:pPr>
      <w:r w:rsidRPr="00A02FC3">
        <w:rPr>
          <w:rFonts w:ascii="Times New Roman" w:hAnsi="Times New Roman" w:cs="Times New Roman"/>
          <w:lang w:val="lv-LV"/>
        </w:rPr>
        <w:t>Katra no Pusēm sedz savus izdevumus par norēķinu pakalpojumiem, kas saistīti ar naudas paskaitījumiem.</w:t>
      </w:r>
    </w:p>
    <w:p w14:paraId="59811C34" w14:textId="77777777" w:rsidR="007912A6" w:rsidRPr="00A02FC3" w:rsidRDefault="007912A6" w:rsidP="004D5494">
      <w:pPr>
        <w:pStyle w:val="11Lgumam"/>
        <w:numPr>
          <w:ilvl w:val="1"/>
          <w:numId w:val="5"/>
        </w:numPr>
        <w:suppressAutoHyphens/>
        <w:autoSpaceDN w:val="0"/>
        <w:spacing w:after="0"/>
        <w:ind w:left="567" w:right="142" w:hanging="567"/>
        <w:textAlignment w:val="baseline"/>
        <w:rPr>
          <w:rFonts w:ascii="Times New Roman" w:hAnsi="Times New Roman" w:cs="Times New Roman"/>
          <w:lang w:val="lv-LV"/>
        </w:rPr>
      </w:pPr>
      <w:r w:rsidRPr="00A02FC3">
        <w:rPr>
          <w:rFonts w:ascii="Times New Roman" w:hAnsi="Times New Roman" w:cs="Times New Roman"/>
          <w:lang w:val="lv-LV"/>
        </w:rPr>
        <w:t>Pasūtītājam ir tiesības atlikt Pakalpojuma pieņemšanu un maksājuma veikšanu līdz neatbilstību novēršanai, ja konstatēts, ka:</w:t>
      </w:r>
    </w:p>
    <w:p w14:paraId="4923D659" w14:textId="77777777" w:rsidR="007912A6" w:rsidRPr="00A02FC3" w:rsidRDefault="007912A6" w:rsidP="004D5494">
      <w:pPr>
        <w:pStyle w:val="11Lgumam"/>
        <w:numPr>
          <w:ilvl w:val="1"/>
          <w:numId w:val="64"/>
        </w:numPr>
        <w:suppressAutoHyphens/>
        <w:autoSpaceDN w:val="0"/>
        <w:spacing w:after="0"/>
        <w:ind w:right="142"/>
        <w:textAlignment w:val="baseline"/>
        <w:rPr>
          <w:rFonts w:ascii="Times New Roman" w:hAnsi="Times New Roman" w:cs="Times New Roman"/>
          <w:lang w:val="lv-LV"/>
        </w:rPr>
      </w:pPr>
      <w:r w:rsidRPr="00A02FC3">
        <w:rPr>
          <w:rFonts w:ascii="Times New Roman" w:hAnsi="Times New Roman" w:cs="Times New Roman"/>
          <w:lang w:val="lv-LV"/>
        </w:rPr>
        <w:t xml:space="preserve">Pakalpojums neatbilst Līguma vai Tehniskās specifikācijas prasībām; </w:t>
      </w:r>
    </w:p>
    <w:p w14:paraId="7EE2FDE7" w14:textId="77777777" w:rsidR="007912A6" w:rsidRPr="00A02FC3" w:rsidRDefault="007912A6" w:rsidP="004D5494">
      <w:pPr>
        <w:pStyle w:val="11Lgumam"/>
        <w:numPr>
          <w:ilvl w:val="1"/>
          <w:numId w:val="64"/>
        </w:numPr>
        <w:suppressAutoHyphens/>
        <w:autoSpaceDN w:val="0"/>
        <w:spacing w:after="0"/>
        <w:ind w:right="142"/>
        <w:textAlignment w:val="baseline"/>
        <w:rPr>
          <w:rFonts w:ascii="Times New Roman" w:hAnsi="Times New Roman" w:cs="Times New Roman"/>
          <w:lang w:val="lv-LV"/>
        </w:rPr>
      </w:pPr>
      <w:r w:rsidRPr="00A02FC3">
        <w:rPr>
          <w:rFonts w:ascii="Times New Roman" w:hAnsi="Times New Roman" w:cs="Times New Roman"/>
          <w:lang w:val="lv-LV"/>
        </w:rPr>
        <w:t xml:space="preserve">nav iesniegtas noteiktās atskaites vai dokumentācija; </w:t>
      </w:r>
    </w:p>
    <w:p w14:paraId="6533847F" w14:textId="77777777" w:rsidR="007912A6" w:rsidRPr="00A02FC3" w:rsidRDefault="007912A6" w:rsidP="004D5494">
      <w:pPr>
        <w:pStyle w:val="11Lgumam"/>
        <w:numPr>
          <w:ilvl w:val="1"/>
          <w:numId w:val="64"/>
        </w:numPr>
        <w:suppressAutoHyphens/>
        <w:autoSpaceDN w:val="0"/>
        <w:spacing w:after="0"/>
        <w:ind w:right="142"/>
        <w:textAlignment w:val="baseline"/>
        <w:rPr>
          <w:rFonts w:ascii="Times New Roman" w:hAnsi="Times New Roman" w:cs="Times New Roman"/>
          <w:lang w:val="lv-LV"/>
        </w:rPr>
      </w:pPr>
      <w:r w:rsidRPr="00A02FC3">
        <w:rPr>
          <w:rFonts w:ascii="Times New Roman" w:hAnsi="Times New Roman" w:cs="Times New Roman"/>
          <w:lang w:val="lv-LV"/>
        </w:rPr>
        <w:t xml:space="preserve">nav nodrošināta attīrītā </w:t>
      </w:r>
      <w:proofErr w:type="spellStart"/>
      <w:r w:rsidRPr="00A02FC3">
        <w:rPr>
          <w:rFonts w:ascii="Times New Roman" w:hAnsi="Times New Roman" w:cs="Times New Roman"/>
          <w:lang w:val="lv-LV"/>
        </w:rPr>
        <w:t>permeāta</w:t>
      </w:r>
      <w:proofErr w:type="spellEnd"/>
      <w:r w:rsidRPr="00A02FC3">
        <w:rPr>
          <w:rFonts w:ascii="Times New Roman" w:hAnsi="Times New Roman" w:cs="Times New Roman"/>
          <w:lang w:val="lv-LV"/>
        </w:rPr>
        <w:t xml:space="preserve"> kvalitātes atbilstība; </w:t>
      </w:r>
    </w:p>
    <w:p w14:paraId="046EE677" w14:textId="77777777" w:rsidR="007912A6" w:rsidRPr="00A02FC3" w:rsidRDefault="007912A6" w:rsidP="004D5494">
      <w:pPr>
        <w:pStyle w:val="11Lgumam"/>
        <w:numPr>
          <w:ilvl w:val="1"/>
          <w:numId w:val="64"/>
        </w:numPr>
        <w:suppressAutoHyphens/>
        <w:autoSpaceDN w:val="0"/>
        <w:spacing w:after="0"/>
        <w:ind w:right="142"/>
        <w:textAlignment w:val="baseline"/>
        <w:rPr>
          <w:rFonts w:ascii="Times New Roman" w:hAnsi="Times New Roman" w:cs="Times New Roman"/>
          <w:lang w:val="lv-LV"/>
        </w:rPr>
      </w:pPr>
      <w:r w:rsidRPr="00A02FC3">
        <w:rPr>
          <w:rFonts w:ascii="Times New Roman" w:hAnsi="Times New Roman" w:cs="Times New Roman"/>
          <w:lang w:val="lv-LV"/>
        </w:rPr>
        <w:t xml:space="preserve">nav veikti obligātie tehniskās apkopes vai kontroles pasākumi. </w:t>
      </w:r>
    </w:p>
    <w:p w14:paraId="2D8C0D0B" w14:textId="77777777" w:rsidR="007912A6" w:rsidRPr="00A02FC3" w:rsidRDefault="007912A6" w:rsidP="004D5494">
      <w:pPr>
        <w:pStyle w:val="11Lgumam"/>
        <w:numPr>
          <w:ilvl w:val="1"/>
          <w:numId w:val="64"/>
        </w:numPr>
        <w:suppressAutoHyphens/>
        <w:autoSpaceDN w:val="0"/>
        <w:spacing w:after="0"/>
        <w:ind w:right="142"/>
        <w:textAlignment w:val="baseline"/>
        <w:rPr>
          <w:rFonts w:ascii="Times New Roman" w:hAnsi="Times New Roman" w:cs="Times New Roman"/>
          <w:lang w:val="lv-LV"/>
        </w:rPr>
      </w:pPr>
      <w:r w:rsidRPr="00A02FC3">
        <w:rPr>
          <w:rFonts w:ascii="Times New Roman" w:hAnsi="Times New Roman" w:cs="Times New Roman"/>
          <w:lang w:val="lv-LV"/>
        </w:rPr>
        <w:t>Pakalpojuma pieņemšanas atlikšana neatbrīvo Izpildītāju no pienākuma nekavējoties novērst konstatētās neatbilstības.</w:t>
      </w:r>
    </w:p>
    <w:p w14:paraId="223004CA" w14:textId="77777777" w:rsidR="00B12C78" w:rsidRPr="00A02FC3" w:rsidRDefault="00186443" w:rsidP="004D5494">
      <w:pPr>
        <w:pStyle w:val="11Lgumam"/>
        <w:numPr>
          <w:ilvl w:val="1"/>
          <w:numId w:val="5"/>
        </w:numPr>
        <w:suppressAutoHyphens/>
        <w:autoSpaceDN w:val="0"/>
        <w:spacing w:after="0"/>
        <w:ind w:left="567" w:right="142" w:hanging="567"/>
        <w:textAlignment w:val="baseline"/>
        <w:outlineLvl w:val="9"/>
        <w:rPr>
          <w:rFonts w:ascii="Times New Roman" w:hAnsi="Times New Roman" w:cs="Times New Roman"/>
          <w:lang w:val="lv-LV"/>
        </w:rPr>
      </w:pPr>
      <w:r w:rsidRPr="00A02FC3">
        <w:rPr>
          <w:rFonts w:ascii="Times New Roman" w:hAnsi="Times New Roman" w:cs="Times New Roman"/>
          <w:lang w:val="lv-LV"/>
        </w:rPr>
        <w:t xml:space="preserve">Visus rēķinus Izpildītājs sagatavo elektroniski un no sava e-pasta adreses nosuta uz Pasūtītājs e-pasta adresi </w:t>
      </w:r>
      <w:hyperlink r:id="rId5" w:history="1">
        <w:r w:rsidRPr="00A02FC3">
          <w:rPr>
            <w:rStyle w:val="Hyperlink"/>
            <w:rFonts w:ascii="Times New Roman" w:hAnsi="Times New Roman" w:cs="Times New Roman"/>
            <w:lang w:val="lv-LV"/>
          </w:rPr>
          <w:t>aadso@inbox.lv</w:t>
        </w:r>
      </w:hyperlink>
      <w:r w:rsidRPr="00A02FC3">
        <w:rPr>
          <w:rFonts w:ascii="Times New Roman" w:hAnsi="Times New Roman" w:cs="Times New Roman"/>
          <w:lang w:val="lv-LV"/>
        </w:rPr>
        <w:t xml:space="preserve"> PDF un XML formātos.  </w:t>
      </w:r>
      <w:r w:rsidRPr="00A02FC3">
        <w:rPr>
          <w:rFonts w:ascii="Times New Roman" w:hAnsi="Times New Roman" w:cs="Times New Roman"/>
          <w:u w:val="single"/>
          <w:lang w:val="lv-LV"/>
        </w:rPr>
        <w:t>Rēķinā obligāti jābūt norādītam arī Līguma numuram</w:t>
      </w:r>
      <w:r w:rsidRPr="00A02FC3">
        <w:rPr>
          <w:rFonts w:ascii="Times New Roman" w:hAnsi="Times New Roman" w:cs="Times New Roman"/>
          <w:lang w:val="lv-LV"/>
        </w:rPr>
        <w:t xml:space="preserve">. Izpildītājs sagatavo e-rēķinus atbilstoši normatīvo aktu prasībām attiecībā uz rēķinā norādāmo informāciju. E-rēķins tiek uzskatīts par saņemtu brīdī, kad Izpildītājs to nosūtījis uz Pasūtītāja norādīto e-pasta adresi. </w:t>
      </w:r>
      <w:r w:rsidRPr="00A02FC3">
        <w:rPr>
          <w:rFonts w:ascii="Times New Roman" w:eastAsia="Calibri" w:hAnsi="Times New Roman" w:cs="Times New Roman"/>
          <w:lang w:val="lv-LV"/>
        </w:rPr>
        <w:t>Par samaksas brīdi uzskatāms bankas atzīmes datums Pasūtītāja maksājuma uzdevumā.</w:t>
      </w:r>
    </w:p>
    <w:p w14:paraId="4E71C8AD" w14:textId="77777777" w:rsidR="00B12C78" w:rsidRPr="00A02FC3" w:rsidRDefault="00B12C78" w:rsidP="004D5494">
      <w:pPr>
        <w:pStyle w:val="11Lgumam"/>
        <w:numPr>
          <w:ilvl w:val="1"/>
          <w:numId w:val="5"/>
        </w:numPr>
        <w:suppressAutoHyphens/>
        <w:autoSpaceDN w:val="0"/>
        <w:spacing w:after="0"/>
        <w:ind w:left="567" w:right="142" w:hanging="567"/>
        <w:textAlignment w:val="baseline"/>
        <w:outlineLvl w:val="9"/>
        <w:rPr>
          <w:rFonts w:ascii="Times New Roman" w:hAnsi="Times New Roman" w:cs="Times New Roman"/>
          <w:lang w:val="lv-LV"/>
        </w:rPr>
      </w:pPr>
      <w:r w:rsidRPr="00A02FC3">
        <w:rPr>
          <w:rFonts w:ascii="Times New Roman" w:hAnsi="Times New Roman" w:cs="Times New Roman"/>
          <w:lang w:val="lv-LV"/>
        </w:rPr>
        <w:t>Ja Objekta ekspluatācijas laikā rodas nepieciešamība veikt tehnoloģisko iekārtu, mezglu vai komponentu nomaiņu, papildināšanu vai uzlabojumus, kas nav saistīti ar garantijas remontu un nav ietverti šajā Līgumā noteiktajā Pakalpojuma cenā, Izpildītājs pēc Pasūtītāja pieprasījuma organizē tirgus izpēti un iesniedz Pasūtītājam vismaz divus savstarpēji salīdzināmus cenu piedāvājumus vai citu dokumentētu tirgus izpētes informāciju, ja objektīvu iemeslu dēļ nav iespējams saņemt divus piedāvājumus.</w:t>
      </w:r>
    </w:p>
    <w:p w14:paraId="3AD314D3" w14:textId="77777777" w:rsidR="00B12C78" w:rsidRPr="00A02FC3" w:rsidRDefault="00B12C78" w:rsidP="004D5494">
      <w:pPr>
        <w:pStyle w:val="11Lgumam"/>
        <w:numPr>
          <w:ilvl w:val="1"/>
          <w:numId w:val="5"/>
        </w:numPr>
        <w:suppressAutoHyphens/>
        <w:autoSpaceDN w:val="0"/>
        <w:spacing w:after="0"/>
        <w:ind w:left="567" w:right="142" w:hanging="567"/>
        <w:textAlignment w:val="baseline"/>
        <w:outlineLvl w:val="9"/>
        <w:rPr>
          <w:rFonts w:ascii="Times New Roman" w:hAnsi="Times New Roman" w:cs="Times New Roman"/>
          <w:lang w:val="lv-LV"/>
        </w:rPr>
      </w:pPr>
      <w:r w:rsidRPr="00A02FC3">
        <w:rPr>
          <w:rFonts w:ascii="Times New Roman" w:hAnsi="Times New Roman" w:cs="Times New Roman"/>
          <w:lang w:val="lv-LV"/>
        </w:rPr>
        <w:t>Izpildītājs pirms jebkādu preču pasūtīšanas vai darbu uzsākšanas saņem Pasūtītāja rakstveida saskaņojumu par izvēlēto tehnisko risinājumu, piegādātāju un izmaksām.</w:t>
      </w:r>
    </w:p>
    <w:p w14:paraId="611310C6" w14:textId="77777777" w:rsidR="00A02FC3" w:rsidRPr="00A02FC3" w:rsidRDefault="00B12C78" w:rsidP="00A02FC3">
      <w:pPr>
        <w:pStyle w:val="11Lgumam"/>
        <w:numPr>
          <w:ilvl w:val="1"/>
          <w:numId w:val="5"/>
        </w:numPr>
        <w:suppressAutoHyphens/>
        <w:autoSpaceDN w:val="0"/>
        <w:spacing w:after="0"/>
        <w:ind w:left="567" w:right="142" w:hanging="567"/>
        <w:textAlignment w:val="baseline"/>
        <w:outlineLvl w:val="9"/>
        <w:rPr>
          <w:rFonts w:ascii="Times New Roman" w:hAnsi="Times New Roman" w:cs="Times New Roman"/>
          <w:lang w:val="lv-LV"/>
        </w:rPr>
      </w:pPr>
      <w:r w:rsidRPr="00A02FC3">
        <w:rPr>
          <w:rFonts w:ascii="Times New Roman" w:hAnsi="Times New Roman" w:cs="Times New Roman"/>
          <w:lang w:val="lv-LV"/>
        </w:rPr>
        <w:t xml:space="preserve">Šajā punktā minēto preču piegādes, remontdarbu vai uzlabojumu kopējā līgumcena viena kalendārā gada laikā nedrīkst pārsniegt </w:t>
      </w:r>
      <w:r w:rsidRPr="00A02FC3">
        <w:rPr>
          <w:rStyle w:val="Strong"/>
          <w:rFonts w:ascii="Times New Roman" w:hAnsi="Times New Roman" w:cs="Times New Roman"/>
          <w:b w:val="0"/>
          <w:bCs w:val="0"/>
          <w:lang w:val="lv-LV"/>
        </w:rPr>
        <w:t xml:space="preserve">9 999,99 EUR (deviņi tūkstoši deviņi simti deviņdesmit deviņi </w:t>
      </w:r>
      <w:proofErr w:type="spellStart"/>
      <w:r w:rsidRPr="00A02FC3">
        <w:rPr>
          <w:rStyle w:val="Strong"/>
          <w:rFonts w:ascii="Times New Roman" w:hAnsi="Times New Roman" w:cs="Times New Roman"/>
          <w:b w:val="0"/>
          <w:bCs w:val="0"/>
          <w:lang w:val="lv-LV"/>
        </w:rPr>
        <w:t>euro</w:t>
      </w:r>
      <w:proofErr w:type="spellEnd"/>
      <w:r w:rsidRPr="00A02FC3">
        <w:rPr>
          <w:rStyle w:val="Strong"/>
          <w:rFonts w:ascii="Times New Roman" w:hAnsi="Times New Roman" w:cs="Times New Roman"/>
          <w:b w:val="0"/>
          <w:bCs w:val="0"/>
          <w:lang w:val="lv-LV"/>
        </w:rPr>
        <w:t xml:space="preserve"> un 99 centi) bez PVN</w:t>
      </w:r>
      <w:r w:rsidRPr="00A02FC3">
        <w:rPr>
          <w:rFonts w:ascii="Times New Roman" w:hAnsi="Times New Roman" w:cs="Times New Roman"/>
          <w:lang w:val="lv-LV"/>
        </w:rPr>
        <w:t xml:space="preserve">, ja Puses </w:t>
      </w:r>
      <w:proofErr w:type="spellStart"/>
      <w:r w:rsidRPr="00A02FC3">
        <w:rPr>
          <w:rFonts w:ascii="Times New Roman" w:hAnsi="Times New Roman" w:cs="Times New Roman"/>
          <w:lang w:val="lv-LV"/>
        </w:rPr>
        <w:t>rakstveidā</w:t>
      </w:r>
      <w:proofErr w:type="spellEnd"/>
      <w:r w:rsidRPr="00A02FC3">
        <w:rPr>
          <w:rFonts w:ascii="Times New Roman" w:hAnsi="Times New Roman" w:cs="Times New Roman"/>
          <w:lang w:val="lv-LV"/>
        </w:rPr>
        <w:t xml:space="preserve"> nevienojas citādi.</w:t>
      </w:r>
      <w:r w:rsidR="0056759A" w:rsidRPr="00A02FC3">
        <w:rPr>
          <w:rFonts w:ascii="Times New Roman" w:hAnsi="Times New Roman" w:cs="Times New Roman"/>
          <w:lang w:val="lv-LV"/>
        </w:rPr>
        <w:t xml:space="preserve"> </w:t>
      </w:r>
      <w:r w:rsidRPr="00A02FC3">
        <w:rPr>
          <w:rFonts w:ascii="Times New Roman" w:hAnsi="Times New Roman" w:cs="Times New Roman"/>
          <w:lang w:val="lv-LV"/>
        </w:rPr>
        <w:t>Par šajā punktā minēto darbu izpildi, preču piegādi, izpildes termiņiem un samaksas kārtību Puses katrā konkrētajā gadījumā vienojas atsevišķi, noformējot rakstisku vienošanos vai Pasūtītāja apstiprinātu pasūtījumu.</w:t>
      </w:r>
    </w:p>
    <w:p w14:paraId="43635745" w14:textId="77777777" w:rsidR="00A02FC3" w:rsidRPr="00A02FC3" w:rsidRDefault="00A02FC3" w:rsidP="00A02FC3">
      <w:pPr>
        <w:pStyle w:val="11Lgumam"/>
        <w:numPr>
          <w:ilvl w:val="1"/>
          <w:numId w:val="5"/>
        </w:numPr>
        <w:suppressAutoHyphens/>
        <w:autoSpaceDN w:val="0"/>
        <w:spacing w:after="0"/>
        <w:ind w:left="567" w:right="142" w:hanging="567"/>
        <w:textAlignment w:val="baseline"/>
        <w:outlineLvl w:val="9"/>
        <w:rPr>
          <w:rFonts w:ascii="Times New Roman" w:hAnsi="Times New Roman" w:cs="Times New Roman"/>
          <w:lang w:val="lv-LV"/>
        </w:rPr>
      </w:pPr>
      <w:r w:rsidRPr="00A02FC3">
        <w:rPr>
          <w:rFonts w:ascii="Times New Roman" w:hAnsi="Times New Roman" w:cs="Times New Roman"/>
          <w:b/>
          <w:bCs/>
          <w:lang w:val="lv-LV"/>
        </w:rPr>
        <w:t>Elektroenerģijas patēriņa uzskaite un kompensācija</w:t>
      </w:r>
    </w:p>
    <w:p w14:paraId="30929C06" w14:textId="77777777" w:rsidR="00A02FC3" w:rsidRPr="00A02FC3" w:rsidRDefault="00A02FC3" w:rsidP="00A02FC3">
      <w:pPr>
        <w:pStyle w:val="11Lgumam"/>
        <w:numPr>
          <w:ilvl w:val="2"/>
          <w:numId w:val="5"/>
        </w:numPr>
        <w:suppressAutoHyphens/>
        <w:autoSpaceDN w:val="0"/>
        <w:spacing w:after="0"/>
        <w:ind w:left="1276" w:right="142" w:hanging="709"/>
        <w:textAlignment w:val="baseline"/>
        <w:outlineLvl w:val="9"/>
        <w:rPr>
          <w:rFonts w:ascii="Times New Roman" w:hAnsi="Times New Roman" w:cs="Times New Roman"/>
          <w:lang w:val="lv-LV"/>
        </w:rPr>
      </w:pPr>
      <w:r w:rsidRPr="00A02FC3">
        <w:rPr>
          <w:rFonts w:ascii="Times New Roman" w:hAnsi="Times New Roman" w:cs="Times New Roman"/>
          <w:lang w:val="lv-LV"/>
        </w:rPr>
        <w:t xml:space="preserve">Pasūtītājs nodrošina Objekta elektroenerģijas patēriņa uzskaiti, izmantojot Objektā uzstādītos elektroenerģijas </w:t>
      </w:r>
      <w:proofErr w:type="spellStart"/>
      <w:r w:rsidRPr="00A02FC3">
        <w:rPr>
          <w:rFonts w:ascii="Times New Roman" w:hAnsi="Times New Roman" w:cs="Times New Roman"/>
          <w:lang w:val="lv-LV"/>
        </w:rPr>
        <w:t>komercuzskaites</w:t>
      </w:r>
      <w:proofErr w:type="spellEnd"/>
      <w:r w:rsidRPr="00A02FC3">
        <w:rPr>
          <w:rFonts w:ascii="Times New Roman" w:hAnsi="Times New Roman" w:cs="Times New Roman"/>
          <w:lang w:val="lv-LV"/>
        </w:rPr>
        <w:t xml:space="preserve"> mēraparātus un SCADA sistēmas datus.</w:t>
      </w:r>
    </w:p>
    <w:p w14:paraId="2B69BB4E" w14:textId="77777777" w:rsidR="00A02FC3" w:rsidRPr="00A02FC3" w:rsidRDefault="00A02FC3" w:rsidP="00A02FC3">
      <w:pPr>
        <w:pStyle w:val="11Lgumam"/>
        <w:numPr>
          <w:ilvl w:val="2"/>
          <w:numId w:val="5"/>
        </w:numPr>
        <w:suppressAutoHyphens/>
        <w:autoSpaceDN w:val="0"/>
        <w:spacing w:after="0"/>
        <w:ind w:left="1276" w:right="142" w:hanging="709"/>
        <w:textAlignment w:val="baseline"/>
        <w:outlineLvl w:val="9"/>
        <w:rPr>
          <w:rFonts w:ascii="Times New Roman" w:hAnsi="Times New Roman" w:cs="Times New Roman"/>
          <w:lang w:val="lv-LV"/>
        </w:rPr>
      </w:pPr>
      <w:r w:rsidRPr="00A02FC3">
        <w:rPr>
          <w:rFonts w:ascii="Times New Roman" w:hAnsi="Times New Roman" w:cs="Times New Roman"/>
          <w:lang w:val="lv-LV"/>
        </w:rPr>
        <w:t>Elektroenerģijas specifisko patēriņu aprēķina katru kalendāro mēnesi, nosakot attiecību starp Objekta elektroenerģijas patēriņu (</w:t>
      </w:r>
      <w:proofErr w:type="spellStart"/>
      <w:r w:rsidRPr="00A02FC3">
        <w:rPr>
          <w:rFonts w:ascii="Times New Roman" w:hAnsi="Times New Roman" w:cs="Times New Roman"/>
          <w:lang w:val="lv-LV"/>
        </w:rPr>
        <w:t>kWh</w:t>
      </w:r>
      <w:proofErr w:type="spellEnd"/>
      <w:r w:rsidRPr="00A02FC3">
        <w:rPr>
          <w:rFonts w:ascii="Times New Roman" w:hAnsi="Times New Roman" w:cs="Times New Roman"/>
          <w:lang w:val="lv-LV"/>
        </w:rPr>
        <w:t xml:space="preserve">) un faktiski saražotā un vidē novadītā attīrītā </w:t>
      </w:r>
      <w:proofErr w:type="spellStart"/>
      <w:r w:rsidRPr="00A02FC3">
        <w:rPr>
          <w:rFonts w:ascii="Times New Roman" w:hAnsi="Times New Roman" w:cs="Times New Roman"/>
          <w:lang w:val="lv-LV"/>
        </w:rPr>
        <w:t>permeāta</w:t>
      </w:r>
      <w:proofErr w:type="spellEnd"/>
      <w:r w:rsidRPr="00A02FC3">
        <w:rPr>
          <w:rFonts w:ascii="Times New Roman" w:hAnsi="Times New Roman" w:cs="Times New Roman"/>
          <w:lang w:val="lv-LV"/>
        </w:rPr>
        <w:t xml:space="preserve"> apjomu (m³).</w:t>
      </w:r>
    </w:p>
    <w:p w14:paraId="7A21BDC2" w14:textId="77777777" w:rsidR="00A02FC3" w:rsidRPr="00A02FC3" w:rsidRDefault="00A02FC3" w:rsidP="00A02FC3">
      <w:pPr>
        <w:pStyle w:val="11Lgumam"/>
        <w:numPr>
          <w:ilvl w:val="2"/>
          <w:numId w:val="5"/>
        </w:numPr>
        <w:suppressAutoHyphens/>
        <w:autoSpaceDN w:val="0"/>
        <w:spacing w:after="0"/>
        <w:ind w:left="1276" w:right="142" w:hanging="709"/>
        <w:textAlignment w:val="baseline"/>
        <w:outlineLvl w:val="9"/>
        <w:rPr>
          <w:rFonts w:ascii="Times New Roman" w:hAnsi="Times New Roman" w:cs="Times New Roman"/>
          <w:lang w:val="lv-LV"/>
        </w:rPr>
      </w:pPr>
      <w:r w:rsidRPr="00A02FC3">
        <w:rPr>
          <w:rFonts w:ascii="Times New Roman" w:hAnsi="Times New Roman" w:cs="Times New Roman"/>
          <w:lang w:val="lv-LV"/>
        </w:rPr>
        <w:t>Ja kalendārā mēnesī faktiskā elektroenerģijas specifiskā patēriņa vērtība pārsniedz Izpildītāja Tehniskajā piedāvājumā garantēto elektroenerģijas specifiskā patēriņa rādītāju (</w:t>
      </w:r>
      <w:proofErr w:type="spellStart"/>
      <w:r w:rsidRPr="00A02FC3">
        <w:rPr>
          <w:rFonts w:ascii="Times New Roman" w:hAnsi="Times New Roman" w:cs="Times New Roman"/>
          <w:lang w:val="lv-LV"/>
        </w:rPr>
        <w:t>kWh</w:t>
      </w:r>
      <w:proofErr w:type="spellEnd"/>
      <w:r w:rsidRPr="00A02FC3">
        <w:rPr>
          <w:rFonts w:ascii="Times New Roman" w:hAnsi="Times New Roman" w:cs="Times New Roman"/>
          <w:lang w:val="lv-LV"/>
        </w:rPr>
        <w:t xml:space="preserve">/m³ attīrīta un vidē novadīta </w:t>
      </w:r>
      <w:proofErr w:type="spellStart"/>
      <w:r w:rsidRPr="00A02FC3">
        <w:rPr>
          <w:rFonts w:ascii="Times New Roman" w:hAnsi="Times New Roman" w:cs="Times New Roman"/>
          <w:lang w:val="lv-LV"/>
        </w:rPr>
        <w:t>permeāta</w:t>
      </w:r>
      <w:proofErr w:type="spellEnd"/>
      <w:r w:rsidRPr="00A02FC3">
        <w:rPr>
          <w:rFonts w:ascii="Times New Roman" w:hAnsi="Times New Roman" w:cs="Times New Roman"/>
          <w:lang w:val="lv-LV"/>
        </w:rPr>
        <w:t xml:space="preserve">), un šāds pārsniegums radies Izpildītāja </w:t>
      </w:r>
      <w:r w:rsidRPr="00A02FC3">
        <w:rPr>
          <w:rFonts w:ascii="Times New Roman" w:hAnsi="Times New Roman" w:cs="Times New Roman"/>
          <w:lang w:val="lv-LV"/>
        </w:rPr>
        <w:lastRenderedPageBreak/>
        <w:t>darbības vai bezdarbības dēļ, Izpildītājam ir pienākums atlīdzināt Pasūtītājam elektroenerģijas pārtēriņa izmaksas.</w:t>
      </w:r>
    </w:p>
    <w:p w14:paraId="1C22A32B" w14:textId="5B48278A" w:rsidR="00A02FC3" w:rsidRPr="00A02FC3" w:rsidRDefault="00A02FC3" w:rsidP="00A02FC3">
      <w:pPr>
        <w:pStyle w:val="11Lgumam"/>
        <w:numPr>
          <w:ilvl w:val="2"/>
          <w:numId w:val="5"/>
        </w:numPr>
        <w:suppressAutoHyphens/>
        <w:autoSpaceDN w:val="0"/>
        <w:spacing w:after="0"/>
        <w:ind w:left="1276" w:right="142" w:hanging="709"/>
        <w:textAlignment w:val="baseline"/>
        <w:outlineLvl w:val="9"/>
        <w:rPr>
          <w:rFonts w:ascii="Times New Roman" w:hAnsi="Times New Roman" w:cs="Times New Roman"/>
          <w:lang w:val="lv-LV"/>
        </w:rPr>
      </w:pPr>
      <w:r w:rsidRPr="00A02FC3">
        <w:rPr>
          <w:rFonts w:ascii="Times New Roman" w:hAnsi="Times New Roman" w:cs="Times New Roman"/>
          <w:lang w:val="lv-LV"/>
        </w:rPr>
        <w:t>Elektroenerģijas pārtēriņa izmaksas aprēķina pēc šādas formulas:</w:t>
      </w:r>
    </w:p>
    <w:p w14:paraId="77DA5D4B" w14:textId="77777777" w:rsidR="00A02FC3" w:rsidRPr="00A02FC3" w:rsidRDefault="00A02FC3" w:rsidP="00A02FC3">
      <w:pPr>
        <w:pStyle w:val="11Lgumam"/>
        <w:numPr>
          <w:ilvl w:val="0"/>
          <w:numId w:val="0"/>
        </w:numPr>
        <w:suppressAutoHyphens/>
        <w:autoSpaceDN w:val="0"/>
        <w:spacing w:after="0"/>
        <w:ind w:left="567" w:right="142"/>
        <w:textAlignment w:val="baseline"/>
        <w:rPr>
          <w:rFonts w:ascii="Times New Roman" w:hAnsi="Times New Roman" w:cs="Times New Roman"/>
          <w:lang w:val="lv-LV"/>
        </w:rPr>
      </w:pPr>
      <w:r w:rsidRPr="00A02FC3">
        <w:rPr>
          <w:rFonts w:ascii="Times New Roman" w:hAnsi="Times New Roman" w:cs="Times New Roman"/>
          <w:b/>
          <w:bCs/>
          <w:lang w:val="lv-LV"/>
        </w:rPr>
        <w:t>K = (</w:t>
      </w:r>
      <w:proofErr w:type="spellStart"/>
      <w:r w:rsidRPr="00A02FC3">
        <w:rPr>
          <w:rFonts w:ascii="Times New Roman" w:hAnsi="Times New Roman" w:cs="Times New Roman"/>
          <w:b/>
          <w:bCs/>
          <w:lang w:val="lv-LV"/>
        </w:rPr>
        <w:t>Ef</w:t>
      </w:r>
      <w:proofErr w:type="spellEnd"/>
      <w:r w:rsidRPr="00A02FC3">
        <w:rPr>
          <w:rFonts w:ascii="Times New Roman" w:hAnsi="Times New Roman" w:cs="Times New Roman"/>
          <w:b/>
          <w:bCs/>
          <w:lang w:val="lv-LV"/>
        </w:rPr>
        <w:t xml:space="preserve"> − </w:t>
      </w:r>
      <w:proofErr w:type="spellStart"/>
      <w:r w:rsidRPr="00A02FC3">
        <w:rPr>
          <w:rFonts w:ascii="Times New Roman" w:hAnsi="Times New Roman" w:cs="Times New Roman"/>
          <w:b/>
          <w:bCs/>
          <w:lang w:val="lv-LV"/>
        </w:rPr>
        <w:t>Eg</w:t>
      </w:r>
      <w:proofErr w:type="spellEnd"/>
      <w:r w:rsidRPr="00A02FC3">
        <w:rPr>
          <w:rFonts w:ascii="Times New Roman" w:hAnsi="Times New Roman" w:cs="Times New Roman"/>
          <w:b/>
          <w:bCs/>
          <w:lang w:val="lv-LV"/>
        </w:rPr>
        <w:t>) × V × C</w:t>
      </w:r>
    </w:p>
    <w:p w14:paraId="0F39FAB0" w14:textId="77777777" w:rsidR="00A02FC3" w:rsidRPr="00A02FC3" w:rsidRDefault="00A02FC3" w:rsidP="00A02FC3">
      <w:pPr>
        <w:pStyle w:val="11Lgumam"/>
        <w:numPr>
          <w:ilvl w:val="0"/>
          <w:numId w:val="0"/>
        </w:numPr>
        <w:suppressAutoHyphens/>
        <w:autoSpaceDN w:val="0"/>
        <w:spacing w:after="0"/>
        <w:ind w:left="567" w:right="142"/>
        <w:textAlignment w:val="baseline"/>
        <w:rPr>
          <w:rFonts w:ascii="Times New Roman" w:hAnsi="Times New Roman" w:cs="Times New Roman"/>
          <w:lang w:val="lv-LV"/>
        </w:rPr>
      </w:pPr>
      <w:r w:rsidRPr="00A02FC3">
        <w:rPr>
          <w:rFonts w:ascii="Times New Roman" w:hAnsi="Times New Roman" w:cs="Times New Roman"/>
          <w:lang w:val="lv-LV"/>
        </w:rPr>
        <w:t>kur:</w:t>
      </w:r>
    </w:p>
    <w:p w14:paraId="3E52EFE7" w14:textId="77777777" w:rsidR="00A02FC3" w:rsidRPr="00A02FC3" w:rsidRDefault="00A02FC3" w:rsidP="00A02FC3">
      <w:pPr>
        <w:pStyle w:val="11Lgumam"/>
        <w:numPr>
          <w:ilvl w:val="0"/>
          <w:numId w:val="0"/>
        </w:numPr>
        <w:suppressAutoHyphens/>
        <w:autoSpaceDN w:val="0"/>
        <w:spacing w:after="0"/>
        <w:ind w:left="720" w:right="142"/>
        <w:textAlignment w:val="baseline"/>
        <w:rPr>
          <w:rFonts w:ascii="Times New Roman" w:hAnsi="Times New Roman" w:cs="Times New Roman"/>
          <w:lang w:val="lv-LV"/>
        </w:rPr>
      </w:pPr>
      <w:r w:rsidRPr="00A02FC3">
        <w:rPr>
          <w:rFonts w:ascii="Times New Roman" w:hAnsi="Times New Roman" w:cs="Times New Roman"/>
          <w:b/>
          <w:bCs/>
          <w:lang w:val="lv-LV"/>
        </w:rPr>
        <w:t>K</w:t>
      </w:r>
      <w:r w:rsidRPr="00A02FC3">
        <w:rPr>
          <w:rFonts w:ascii="Times New Roman" w:hAnsi="Times New Roman" w:cs="Times New Roman"/>
          <w:lang w:val="lv-LV"/>
        </w:rPr>
        <w:t xml:space="preserve"> – atlīdzināmā summa (EUR bez PVN); </w:t>
      </w:r>
    </w:p>
    <w:p w14:paraId="0ECA5314" w14:textId="77777777" w:rsidR="00A02FC3" w:rsidRPr="00A02FC3" w:rsidRDefault="00A02FC3" w:rsidP="00A02FC3">
      <w:pPr>
        <w:pStyle w:val="11Lgumam"/>
        <w:numPr>
          <w:ilvl w:val="0"/>
          <w:numId w:val="0"/>
        </w:numPr>
        <w:suppressAutoHyphens/>
        <w:autoSpaceDN w:val="0"/>
        <w:spacing w:after="0"/>
        <w:ind w:left="720" w:right="142"/>
        <w:textAlignment w:val="baseline"/>
        <w:rPr>
          <w:rFonts w:ascii="Times New Roman" w:hAnsi="Times New Roman" w:cs="Times New Roman"/>
          <w:lang w:val="lv-LV"/>
        </w:rPr>
      </w:pPr>
      <w:proofErr w:type="spellStart"/>
      <w:r w:rsidRPr="00A02FC3">
        <w:rPr>
          <w:rFonts w:ascii="Times New Roman" w:hAnsi="Times New Roman" w:cs="Times New Roman"/>
          <w:b/>
          <w:bCs/>
          <w:lang w:val="lv-LV"/>
        </w:rPr>
        <w:t>Ef</w:t>
      </w:r>
      <w:proofErr w:type="spellEnd"/>
      <w:r w:rsidRPr="00A02FC3">
        <w:rPr>
          <w:rFonts w:ascii="Times New Roman" w:hAnsi="Times New Roman" w:cs="Times New Roman"/>
          <w:lang w:val="lv-LV"/>
        </w:rPr>
        <w:t xml:space="preserve"> – faktiskā elektroenerģijas specifiskā patēriņa vērtība (</w:t>
      </w:r>
      <w:proofErr w:type="spellStart"/>
      <w:r w:rsidRPr="00A02FC3">
        <w:rPr>
          <w:rFonts w:ascii="Times New Roman" w:hAnsi="Times New Roman" w:cs="Times New Roman"/>
          <w:lang w:val="lv-LV"/>
        </w:rPr>
        <w:t>kWh</w:t>
      </w:r>
      <w:proofErr w:type="spellEnd"/>
      <w:r w:rsidRPr="00A02FC3">
        <w:rPr>
          <w:rFonts w:ascii="Times New Roman" w:hAnsi="Times New Roman" w:cs="Times New Roman"/>
          <w:lang w:val="lv-LV"/>
        </w:rPr>
        <w:t xml:space="preserve">/m³); </w:t>
      </w:r>
    </w:p>
    <w:p w14:paraId="02E1D7CC" w14:textId="77777777" w:rsidR="00A02FC3" w:rsidRPr="00A02FC3" w:rsidRDefault="00A02FC3" w:rsidP="00A02FC3">
      <w:pPr>
        <w:pStyle w:val="11Lgumam"/>
        <w:numPr>
          <w:ilvl w:val="0"/>
          <w:numId w:val="0"/>
        </w:numPr>
        <w:suppressAutoHyphens/>
        <w:autoSpaceDN w:val="0"/>
        <w:spacing w:after="0"/>
        <w:ind w:left="720" w:right="142"/>
        <w:textAlignment w:val="baseline"/>
        <w:rPr>
          <w:rFonts w:ascii="Times New Roman" w:hAnsi="Times New Roman" w:cs="Times New Roman"/>
          <w:lang w:val="lv-LV"/>
        </w:rPr>
      </w:pPr>
      <w:proofErr w:type="spellStart"/>
      <w:r w:rsidRPr="00A02FC3">
        <w:rPr>
          <w:rFonts w:ascii="Times New Roman" w:hAnsi="Times New Roman" w:cs="Times New Roman"/>
          <w:b/>
          <w:bCs/>
          <w:lang w:val="lv-LV"/>
        </w:rPr>
        <w:t>Eg</w:t>
      </w:r>
      <w:proofErr w:type="spellEnd"/>
      <w:r w:rsidRPr="00A02FC3">
        <w:rPr>
          <w:rFonts w:ascii="Times New Roman" w:hAnsi="Times New Roman" w:cs="Times New Roman"/>
          <w:lang w:val="lv-LV"/>
        </w:rPr>
        <w:t xml:space="preserve"> – Izpildītāja garantētā elektroenerģijas specifiskā patēriņa vērtība (</w:t>
      </w:r>
      <w:proofErr w:type="spellStart"/>
      <w:r w:rsidRPr="00A02FC3">
        <w:rPr>
          <w:rFonts w:ascii="Times New Roman" w:hAnsi="Times New Roman" w:cs="Times New Roman"/>
          <w:lang w:val="lv-LV"/>
        </w:rPr>
        <w:t>kWh</w:t>
      </w:r>
      <w:proofErr w:type="spellEnd"/>
      <w:r w:rsidRPr="00A02FC3">
        <w:rPr>
          <w:rFonts w:ascii="Times New Roman" w:hAnsi="Times New Roman" w:cs="Times New Roman"/>
          <w:lang w:val="lv-LV"/>
        </w:rPr>
        <w:t xml:space="preserve">/m³); </w:t>
      </w:r>
    </w:p>
    <w:p w14:paraId="2D20630F" w14:textId="77777777" w:rsidR="00A02FC3" w:rsidRPr="00A02FC3" w:rsidRDefault="00A02FC3" w:rsidP="00A02FC3">
      <w:pPr>
        <w:pStyle w:val="11Lgumam"/>
        <w:numPr>
          <w:ilvl w:val="0"/>
          <w:numId w:val="0"/>
        </w:numPr>
        <w:suppressAutoHyphens/>
        <w:autoSpaceDN w:val="0"/>
        <w:spacing w:after="0"/>
        <w:ind w:left="720" w:right="142"/>
        <w:textAlignment w:val="baseline"/>
        <w:rPr>
          <w:rFonts w:ascii="Times New Roman" w:hAnsi="Times New Roman" w:cs="Times New Roman"/>
          <w:lang w:val="lv-LV"/>
        </w:rPr>
      </w:pPr>
      <w:r w:rsidRPr="00A02FC3">
        <w:rPr>
          <w:rFonts w:ascii="Times New Roman" w:hAnsi="Times New Roman" w:cs="Times New Roman"/>
          <w:b/>
          <w:bCs/>
          <w:lang w:val="lv-LV"/>
        </w:rPr>
        <w:t>V</w:t>
      </w:r>
      <w:r w:rsidRPr="00A02FC3">
        <w:rPr>
          <w:rFonts w:ascii="Times New Roman" w:hAnsi="Times New Roman" w:cs="Times New Roman"/>
          <w:lang w:val="lv-LV"/>
        </w:rPr>
        <w:t xml:space="preserve"> – attiecīgajā kalendārajā mēnesī faktiski saražotais un vidē novadītais attīrītā </w:t>
      </w:r>
      <w:proofErr w:type="spellStart"/>
      <w:r w:rsidRPr="00A02FC3">
        <w:rPr>
          <w:rFonts w:ascii="Times New Roman" w:hAnsi="Times New Roman" w:cs="Times New Roman"/>
          <w:lang w:val="lv-LV"/>
        </w:rPr>
        <w:t>permeāta</w:t>
      </w:r>
      <w:proofErr w:type="spellEnd"/>
      <w:r w:rsidRPr="00A02FC3">
        <w:rPr>
          <w:rFonts w:ascii="Times New Roman" w:hAnsi="Times New Roman" w:cs="Times New Roman"/>
          <w:lang w:val="lv-LV"/>
        </w:rPr>
        <w:t xml:space="preserve"> apjoms (m³); </w:t>
      </w:r>
    </w:p>
    <w:p w14:paraId="4E8507E6" w14:textId="77777777" w:rsidR="00A02FC3" w:rsidRPr="00A02FC3" w:rsidRDefault="00A02FC3" w:rsidP="00A02FC3">
      <w:pPr>
        <w:pStyle w:val="11Lgumam"/>
        <w:numPr>
          <w:ilvl w:val="0"/>
          <w:numId w:val="0"/>
        </w:numPr>
        <w:suppressAutoHyphens/>
        <w:autoSpaceDN w:val="0"/>
        <w:spacing w:after="0"/>
        <w:ind w:left="720" w:right="142"/>
        <w:textAlignment w:val="baseline"/>
        <w:rPr>
          <w:rFonts w:ascii="Times New Roman" w:hAnsi="Times New Roman" w:cs="Times New Roman"/>
          <w:lang w:val="lv-LV"/>
        </w:rPr>
      </w:pPr>
      <w:r w:rsidRPr="00A02FC3">
        <w:rPr>
          <w:rFonts w:ascii="Times New Roman" w:hAnsi="Times New Roman" w:cs="Times New Roman"/>
          <w:b/>
          <w:bCs/>
          <w:lang w:val="lv-LV"/>
        </w:rPr>
        <w:t>C</w:t>
      </w:r>
      <w:r w:rsidRPr="00A02FC3">
        <w:rPr>
          <w:rFonts w:ascii="Times New Roman" w:hAnsi="Times New Roman" w:cs="Times New Roman"/>
          <w:lang w:val="lv-LV"/>
        </w:rPr>
        <w:t xml:space="preserve"> – Pasūtītāja faktiskā vidējā elektroenerģijas cena (EUR/</w:t>
      </w:r>
      <w:proofErr w:type="spellStart"/>
      <w:r w:rsidRPr="00A02FC3">
        <w:rPr>
          <w:rFonts w:ascii="Times New Roman" w:hAnsi="Times New Roman" w:cs="Times New Roman"/>
          <w:lang w:val="lv-LV"/>
        </w:rPr>
        <w:t>kWh</w:t>
      </w:r>
      <w:proofErr w:type="spellEnd"/>
      <w:r w:rsidRPr="00A02FC3">
        <w:rPr>
          <w:rFonts w:ascii="Times New Roman" w:hAnsi="Times New Roman" w:cs="Times New Roman"/>
          <w:lang w:val="lv-LV"/>
        </w:rPr>
        <w:t xml:space="preserve">) attiecīgajā norēķinu periodā saskaņā ar spēkā esošo elektroenerģijas piegādes līgumu, ieskaitot elektroenerģijas piegādes un sistēmas pakalpojumu izmaksas, ciktāl tās ir attiecināmas uz elektroenerģijas patēriņu. </w:t>
      </w:r>
    </w:p>
    <w:p w14:paraId="6C44CC57" w14:textId="77777777" w:rsidR="00A02FC3" w:rsidRPr="00A02FC3" w:rsidRDefault="00A02FC3" w:rsidP="00A02FC3">
      <w:pPr>
        <w:pStyle w:val="11Lgumam"/>
        <w:numPr>
          <w:ilvl w:val="2"/>
          <w:numId w:val="5"/>
        </w:numPr>
        <w:suppressAutoHyphens/>
        <w:autoSpaceDN w:val="0"/>
        <w:spacing w:after="0"/>
        <w:ind w:left="1418" w:right="142" w:hanging="709"/>
        <w:textAlignment w:val="baseline"/>
        <w:rPr>
          <w:rFonts w:ascii="Times New Roman" w:hAnsi="Times New Roman" w:cs="Times New Roman"/>
          <w:lang w:val="lv-LV"/>
        </w:rPr>
      </w:pPr>
      <w:r w:rsidRPr="00A02FC3">
        <w:rPr>
          <w:rFonts w:ascii="Times New Roman" w:hAnsi="Times New Roman" w:cs="Times New Roman"/>
          <w:lang w:val="lv-LV"/>
        </w:rPr>
        <w:t xml:space="preserve">Pasūtītājs sagatavo elektroenerģijas pārtēriņa aprēķinu un iesniedz Izpildītājam attiecīgu rēķinu vai veic savstarpējo prasījumu ieskaitu ar kārtējo maksājumu, par to </w:t>
      </w:r>
      <w:proofErr w:type="spellStart"/>
      <w:r w:rsidRPr="00A02FC3">
        <w:rPr>
          <w:rFonts w:ascii="Times New Roman" w:hAnsi="Times New Roman" w:cs="Times New Roman"/>
          <w:lang w:val="lv-LV"/>
        </w:rPr>
        <w:t>rakstveidā</w:t>
      </w:r>
      <w:proofErr w:type="spellEnd"/>
      <w:r w:rsidRPr="00A02FC3">
        <w:rPr>
          <w:rFonts w:ascii="Times New Roman" w:hAnsi="Times New Roman" w:cs="Times New Roman"/>
          <w:lang w:val="lv-LV"/>
        </w:rPr>
        <w:t xml:space="preserve"> informējot Izpildītāju.</w:t>
      </w:r>
    </w:p>
    <w:p w14:paraId="3A16C4E8" w14:textId="77777777" w:rsidR="00A02FC3" w:rsidRPr="00A02FC3" w:rsidRDefault="00A02FC3" w:rsidP="00A02FC3">
      <w:pPr>
        <w:pStyle w:val="11Lgumam"/>
        <w:numPr>
          <w:ilvl w:val="2"/>
          <w:numId w:val="5"/>
        </w:numPr>
        <w:suppressAutoHyphens/>
        <w:autoSpaceDN w:val="0"/>
        <w:spacing w:after="0"/>
        <w:ind w:left="1418" w:right="142" w:hanging="709"/>
        <w:textAlignment w:val="baseline"/>
        <w:rPr>
          <w:rFonts w:ascii="Times New Roman" w:hAnsi="Times New Roman" w:cs="Times New Roman"/>
          <w:lang w:val="lv-LV"/>
        </w:rPr>
      </w:pPr>
      <w:r w:rsidRPr="00A02FC3">
        <w:rPr>
          <w:rFonts w:ascii="Times New Roman" w:hAnsi="Times New Roman" w:cs="Times New Roman"/>
          <w:lang w:val="lv-LV"/>
        </w:rPr>
        <w:t>Izpildītājam ir tiesības 10 (desmit) darba dienu laikā pēc aprēķina saņemšanas iesniegt motivētus rakstveida iebildumus, pievienojot tos pamatojošus dokumentus. Iebildumu iesniegšana pati par sevi neatbrīvo Izpildītāju no pienākuma izpildīt Līgumā noteiktās saistības.</w:t>
      </w:r>
    </w:p>
    <w:p w14:paraId="058C42C6" w14:textId="00759661" w:rsidR="00A02FC3" w:rsidRPr="00A02FC3" w:rsidRDefault="00A02FC3" w:rsidP="00A02FC3">
      <w:pPr>
        <w:pStyle w:val="11Lgumam"/>
        <w:numPr>
          <w:ilvl w:val="2"/>
          <w:numId w:val="5"/>
        </w:numPr>
        <w:suppressAutoHyphens/>
        <w:autoSpaceDN w:val="0"/>
        <w:spacing w:after="0"/>
        <w:ind w:left="1418" w:right="142" w:hanging="709"/>
        <w:textAlignment w:val="baseline"/>
        <w:rPr>
          <w:rFonts w:ascii="Times New Roman" w:hAnsi="Times New Roman" w:cs="Times New Roman"/>
          <w:lang w:val="lv-LV"/>
        </w:rPr>
      </w:pPr>
      <w:r w:rsidRPr="00A02FC3">
        <w:rPr>
          <w:rFonts w:ascii="Times New Roman" w:hAnsi="Times New Roman" w:cs="Times New Roman"/>
          <w:lang w:val="lv-LV"/>
        </w:rPr>
        <w:t>Elektroenerģijas pārtēriņa kompensācija nav piemērojama, ja Izpildītājs pierāda, ka elektroenerģijas specifiskā patēriņa pieaugums radies tikai no Izpildītāja neatkarīgu apstākļu dēļ, kas atbilst Tehniskajā specifikācijā noteiktajiem izņēmuma gadījumiem, un Pasūtītājs tos ir atzinis par pamatotiem.</w:t>
      </w:r>
    </w:p>
    <w:p w14:paraId="2B9A57FB" w14:textId="77777777" w:rsidR="008D69DC" w:rsidRPr="00A02FC3" w:rsidRDefault="008D69DC" w:rsidP="004D5494">
      <w:pPr>
        <w:pStyle w:val="11Lgumam"/>
        <w:numPr>
          <w:ilvl w:val="0"/>
          <w:numId w:val="0"/>
        </w:numPr>
        <w:suppressAutoHyphens/>
        <w:autoSpaceDN w:val="0"/>
        <w:spacing w:after="0"/>
        <w:ind w:left="567" w:right="142"/>
        <w:textAlignment w:val="baseline"/>
        <w:outlineLvl w:val="9"/>
        <w:rPr>
          <w:rFonts w:ascii="Times New Roman" w:hAnsi="Times New Roman" w:cs="Times New Roman"/>
          <w:lang w:val="lv-LV"/>
        </w:rPr>
      </w:pPr>
    </w:p>
    <w:p w14:paraId="5B2DF8D8" w14:textId="77777777" w:rsidR="008D69DC" w:rsidRPr="00A02FC3" w:rsidRDefault="008D69DC" w:rsidP="004D5494">
      <w:pPr>
        <w:pStyle w:val="1Lgumam"/>
        <w:numPr>
          <w:ilvl w:val="0"/>
          <w:numId w:val="5"/>
        </w:numPr>
        <w:spacing w:before="0"/>
        <w:ind w:left="357" w:right="142" w:hanging="357"/>
        <w:rPr>
          <w:b w:val="0"/>
          <w:lang w:eastAsia="lv-LV"/>
        </w:rPr>
      </w:pPr>
      <w:r w:rsidRPr="00A02FC3">
        <w:t>Līguma saistību izpildes nodrošinājums</w:t>
      </w:r>
    </w:p>
    <w:p w14:paraId="50A8119C" w14:textId="77777777" w:rsidR="008B45EA" w:rsidRPr="00A02FC3" w:rsidRDefault="008D69DC" w:rsidP="004D5494">
      <w:pPr>
        <w:pStyle w:val="StyleStyle2Justified"/>
        <w:numPr>
          <w:ilvl w:val="1"/>
          <w:numId w:val="5"/>
        </w:numPr>
        <w:tabs>
          <w:tab w:val="clear" w:pos="1080"/>
          <w:tab w:val="left" w:pos="567"/>
        </w:tabs>
        <w:spacing w:before="0" w:after="0"/>
        <w:ind w:left="567" w:hanging="567"/>
        <w:rPr>
          <w:color w:val="000000"/>
          <w:szCs w:val="24"/>
          <w:u w:val="single"/>
        </w:rPr>
      </w:pPr>
      <w:r w:rsidRPr="00A02FC3">
        <w:rPr>
          <w:szCs w:val="24"/>
        </w:rPr>
        <w:t xml:space="preserve">Izpildītājs </w:t>
      </w:r>
      <w:r w:rsidRPr="00A02FC3">
        <w:rPr>
          <w:b/>
          <w:szCs w:val="24"/>
        </w:rPr>
        <w:t xml:space="preserve">10 (desmit) darba dienu laikā </w:t>
      </w:r>
      <w:r w:rsidRPr="00A02FC3">
        <w:rPr>
          <w:szCs w:val="24"/>
        </w:rPr>
        <w:t xml:space="preserve">no Līguma noslēgšanas dienas iesniedz Pasūtītājam no izpildītāja puses neatsaucamu bankas vai apdrošināšanas sabiedrības izsniegtu </w:t>
      </w:r>
      <w:r w:rsidRPr="00A02FC3">
        <w:rPr>
          <w:b/>
          <w:szCs w:val="24"/>
        </w:rPr>
        <w:t>Līguma saistību izpildes garantiju</w:t>
      </w:r>
      <w:r w:rsidRPr="00A02FC3">
        <w:rPr>
          <w:szCs w:val="24"/>
        </w:rPr>
        <w:t xml:space="preserve"> </w:t>
      </w:r>
      <w:r w:rsidR="008B45EA" w:rsidRPr="00A02FC3">
        <w:rPr>
          <w:b/>
          <w:szCs w:val="24"/>
        </w:rPr>
        <w:t>10</w:t>
      </w:r>
      <w:r w:rsidRPr="00A02FC3">
        <w:rPr>
          <w:b/>
          <w:szCs w:val="24"/>
        </w:rPr>
        <w:t>% (</w:t>
      </w:r>
      <w:r w:rsidR="008B45EA" w:rsidRPr="00A02FC3">
        <w:rPr>
          <w:b/>
          <w:szCs w:val="24"/>
        </w:rPr>
        <w:t>desmit</w:t>
      </w:r>
      <w:r w:rsidRPr="00A02FC3">
        <w:rPr>
          <w:b/>
          <w:szCs w:val="24"/>
        </w:rPr>
        <w:t xml:space="preserve"> procentu)</w:t>
      </w:r>
      <w:r w:rsidRPr="00A02FC3">
        <w:rPr>
          <w:szCs w:val="24"/>
        </w:rPr>
        <w:t xml:space="preserve"> apmērā no Līgumcenas bez PVN, ar tajā ietvertu garantijas sniedzēja apņemšanos veikt bezierunu garantijas maksājumu pēc pirmā Pasūtītāja pieprasījuma. Līguma izpildes garantiju Pasūtītājs var izmantot līgumsoda ieturēšanai, gadījumā, ja Izpildītājs atsakās izpildīt līgumu vai līgums tiek vienpusēji izbeigts kavējuma vai neizpildes dēļ. </w:t>
      </w:r>
    </w:p>
    <w:p w14:paraId="0DB06D4F" w14:textId="77855202" w:rsidR="008D69DC" w:rsidRPr="00A02FC3" w:rsidRDefault="008D69DC" w:rsidP="004D5494">
      <w:pPr>
        <w:pStyle w:val="StyleStyle2Justified"/>
        <w:numPr>
          <w:ilvl w:val="1"/>
          <w:numId w:val="5"/>
        </w:numPr>
        <w:tabs>
          <w:tab w:val="clear" w:pos="1080"/>
          <w:tab w:val="left" w:pos="567"/>
        </w:tabs>
        <w:spacing w:before="0" w:after="0"/>
        <w:ind w:left="567" w:hanging="567"/>
        <w:rPr>
          <w:color w:val="000000"/>
          <w:szCs w:val="24"/>
          <w:u w:val="single"/>
        </w:rPr>
      </w:pPr>
      <w:r w:rsidRPr="00A02FC3">
        <w:rPr>
          <w:szCs w:val="24"/>
        </w:rPr>
        <w:t xml:space="preserve">Līguma saistību nodrošinājuma termiņš ir </w:t>
      </w:r>
      <w:r w:rsidR="00891EF1" w:rsidRPr="00A02FC3">
        <w:rPr>
          <w:b/>
          <w:szCs w:val="24"/>
        </w:rPr>
        <w:t>12</w:t>
      </w:r>
      <w:r w:rsidRPr="00A02FC3">
        <w:rPr>
          <w:b/>
          <w:szCs w:val="24"/>
        </w:rPr>
        <w:t xml:space="preserve"> (</w:t>
      </w:r>
      <w:r w:rsidR="00891EF1" w:rsidRPr="00A02FC3">
        <w:rPr>
          <w:b/>
          <w:szCs w:val="24"/>
        </w:rPr>
        <w:t>divpadsmit</w:t>
      </w:r>
      <w:r w:rsidRPr="00A02FC3">
        <w:rPr>
          <w:b/>
          <w:szCs w:val="24"/>
        </w:rPr>
        <w:t>) mēneši</w:t>
      </w:r>
      <w:r w:rsidRPr="00A02FC3">
        <w:rPr>
          <w:szCs w:val="24"/>
        </w:rPr>
        <w:t xml:space="preserve"> </w:t>
      </w:r>
      <w:r w:rsidR="008B45EA" w:rsidRPr="00A02FC3">
        <w:rPr>
          <w:szCs w:val="24"/>
        </w:rPr>
        <w:t xml:space="preserve">un papildus 2 (divi) mēneši </w:t>
      </w:r>
      <w:r w:rsidRPr="00A02FC3">
        <w:rPr>
          <w:szCs w:val="24"/>
        </w:rPr>
        <w:t>no līguma noslēgšanas dienas.</w:t>
      </w:r>
    </w:p>
    <w:p w14:paraId="445E2652" w14:textId="77777777" w:rsidR="008D69DC" w:rsidRPr="00A02FC3" w:rsidRDefault="008D69DC" w:rsidP="004D5494">
      <w:pPr>
        <w:pStyle w:val="StyleStyle2Justified"/>
        <w:numPr>
          <w:ilvl w:val="1"/>
          <w:numId w:val="5"/>
        </w:numPr>
        <w:tabs>
          <w:tab w:val="clear" w:pos="1080"/>
          <w:tab w:val="left" w:pos="567"/>
        </w:tabs>
        <w:spacing w:before="0" w:after="0"/>
        <w:ind w:left="567" w:hanging="567"/>
        <w:rPr>
          <w:color w:val="000000"/>
          <w:szCs w:val="24"/>
          <w:u w:val="single"/>
        </w:rPr>
      </w:pPr>
      <w:r w:rsidRPr="00A02FC3">
        <w:rPr>
          <w:szCs w:val="24"/>
        </w:rPr>
        <w:t>Izpildītājs Līguma 4.1. punktā norādīto saistību izpildes nodrošinājumu Pasūtītājam iesniedz kādā no šādiem veidiem:</w:t>
      </w:r>
    </w:p>
    <w:p w14:paraId="6AF10196" w14:textId="77777777" w:rsidR="008D69DC" w:rsidRPr="00A02FC3" w:rsidRDefault="008D69DC" w:rsidP="004D5494">
      <w:pPr>
        <w:pStyle w:val="111Lgumam"/>
        <w:numPr>
          <w:ilvl w:val="2"/>
          <w:numId w:val="5"/>
        </w:numPr>
        <w:spacing w:after="0"/>
        <w:ind w:left="1276" w:right="142" w:hanging="709"/>
        <w:rPr>
          <w:rFonts w:ascii="Times New Roman" w:hAnsi="Times New Roman" w:cs="Times New Roman"/>
          <w:lang w:val="lv-LV"/>
        </w:rPr>
      </w:pPr>
      <w:r w:rsidRPr="00A02FC3">
        <w:rPr>
          <w:rFonts w:ascii="Times New Roman" w:hAnsi="Times New Roman" w:cs="Times New Roman"/>
          <w:lang w:val="lv-LV"/>
        </w:rPr>
        <w:t>elektroniski Līguma 14.1.2. vai 14.1.3. apakšpunktā noteiktajā kārtībā, ja bankas garantija vai apdrošināšanas polise ir parakstīta ar tās izdevēja drošu elektronisku parakstu;</w:t>
      </w:r>
    </w:p>
    <w:p w14:paraId="3AD6C39D" w14:textId="77777777" w:rsidR="008D69DC" w:rsidRPr="00A02FC3" w:rsidRDefault="008D69DC" w:rsidP="004D5494">
      <w:pPr>
        <w:pStyle w:val="111Lgumam"/>
        <w:numPr>
          <w:ilvl w:val="2"/>
          <w:numId w:val="5"/>
        </w:numPr>
        <w:spacing w:after="0"/>
        <w:ind w:left="1276" w:right="142" w:hanging="709"/>
        <w:rPr>
          <w:rFonts w:ascii="Times New Roman" w:hAnsi="Times New Roman" w:cs="Times New Roman"/>
          <w:lang w:val="lv-LV"/>
        </w:rPr>
      </w:pPr>
      <w:r w:rsidRPr="00A02FC3">
        <w:rPr>
          <w:rFonts w:ascii="Times New Roman" w:hAnsi="Times New Roman" w:cs="Times New Roman"/>
          <w:lang w:val="lv-LV"/>
        </w:rPr>
        <w:t>Līguma 14.1.1. vai 14.1.4. apakšpunktā noteiktajā kārtībā, ja tiek iesniegts attiecīga dokumenta oriģināls, kas parakstīts ar tās izdevēja parakstu.</w:t>
      </w:r>
    </w:p>
    <w:p w14:paraId="355DA55D" w14:textId="2FDF61B1" w:rsidR="008B45EA" w:rsidRPr="00A02FC3" w:rsidRDefault="008B45EA" w:rsidP="004D5494">
      <w:pPr>
        <w:pStyle w:val="11Lgumam"/>
        <w:numPr>
          <w:ilvl w:val="1"/>
          <w:numId w:val="5"/>
        </w:numPr>
        <w:spacing w:after="0"/>
        <w:ind w:left="567" w:right="142" w:hanging="567"/>
        <w:rPr>
          <w:rFonts w:ascii="Times New Roman" w:hAnsi="Times New Roman" w:cs="Times New Roman"/>
          <w:lang w:val="lv-LV"/>
        </w:rPr>
      </w:pPr>
      <w:r w:rsidRPr="00A02FC3">
        <w:rPr>
          <w:rFonts w:ascii="Times New Roman" w:hAnsi="Times New Roman" w:cs="Times New Roman"/>
          <w:lang w:val="lv-LV"/>
        </w:rPr>
        <w:t>Pasūtītājam ir tiesības izmantot Līguma saistību izpildes nodrošinājumu pilnā apmērā vai daļā, iesniedzot Garantijas devējam rakstisku pieprasījumu, ja Izpildītājs nav pienācīgi izpildījis Līgumā noteiktās saistības vai nav novērsis konstatētās neatbilstības Pasūtītāja noteiktajā termiņā.</w:t>
      </w:r>
    </w:p>
    <w:p w14:paraId="76CFD0CF" w14:textId="77777777" w:rsidR="008B45EA" w:rsidRPr="00A02FC3" w:rsidRDefault="008B45EA" w:rsidP="004D5494">
      <w:pPr>
        <w:pStyle w:val="11Lgumam"/>
        <w:numPr>
          <w:ilvl w:val="1"/>
          <w:numId w:val="5"/>
        </w:numPr>
        <w:spacing w:after="0"/>
        <w:ind w:left="567" w:right="142" w:hanging="709"/>
        <w:rPr>
          <w:rFonts w:ascii="Times New Roman" w:hAnsi="Times New Roman" w:cs="Times New Roman"/>
          <w:lang w:val="lv-LV"/>
        </w:rPr>
      </w:pPr>
      <w:r w:rsidRPr="00A02FC3">
        <w:rPr>
          <w:rFonts w:ascii="Times New Roman" w:hAnsi="Times New Roman" w:cs="Times New Roman"/>
          <w:lang w:val="lv-LV"/>
        </w:rPr>
        <w:t>Pasūtītājs ir tiesīgs izmantot Līguma saistību izpildes nodrošinājumu, ja iestājas vismaz viens no šādiem gadījumiem:</w:t>
      </w:r>
    </w:p>
    <w:p w14:paraId="574E6321" w14:textId="77777777" w:rsidR="008B45EA" w:rsidRPr="00A02FC3" w:rsidRDefault="008B45EA" w:rsidP="004D5494">
      <w:pPr>
        <w:pStyle w:val="11Lgumam"/>
        <w:numPr>
          <w:ilvl w:val="2"/>
          <w:numId w:val="5"/>
        </w:numPr>
        <w:spacing w:after="0"/>
        <w:ind w:left="1276" w:right="142" w:hanging="709"/>
        <w:rPr>
          <w:rFonts w:ascii="Times New Roman" w:hAnsi="Times New Roman" w:cs="Times New Roman"/>
          <w:lang w:val="lv-LV"/>
        </w:rPr>
      </w:pPr>
      <w:r w:rsidRPr="00A02FC3">
        <w:rPr>
          <w:rFonts w:ascii="Times New Roman" w:hAnsi="Times New Roman" w:cs="Times New Roman"/>
          <w:lang w:val="lv-LV"/>
        </w:rPr>
        <w:t>Izpildītājs vienpusēji izbeidz Līgumu pirms termiņa vai atsakās turpināt Līguma izpildi, izņemot Līguma 13.11.1.–13.11.6. apakšpunktā noteiktos gadījumus.</w:t>
      </w:r>
    </w:p>
    <w:p w14:paraId="30595C57" w14:textId="67A2456D" w:rsidR="008B45EA" w:rsidRPr="00A02FC3" w:rsidRDefault="008B45EA" w:rsidP="004D5494">
      <w:pPr>
        <w:pStyle w:val="11Lgumam"/>
        <w:numPr>
          <w:ilvl w:val="2"/>
          <w:numId w:val="5"/>
        </w:numPr>
        <w:spacing w:after="0"/>
        <w:ind w:left="1276" w:right="142" w:hanging="709"/>
        <w:rPr>
          <w:rFonts w:ascii="Times New Roman" w:hAnsi="Times New Roman" w:cs="Times New Roman"/>
          <w:lang w:val="lv-LV"/>
        </w:rPr>
      </w:pPr>
      <w:r w:rsidRPr="00A02FC3">
        <w:rPr>
          <w:rFonts w:ascii="Times New Roman" w:hAnsi="Times New Roman" w:cs="Times New Roman"/>
          <w:lang w:val="lv-LV"/>
        </w:rPr>
        <w:lastRenderedPageBreak/>
        <w:t>Izpildītājs būtiski pārkāpj Līguma saistības un Pasūtītāja noteiktajā termiņā nenovērš konstatēto pārkāpumu, tostarp gadījumos, kad:</w:t>
      </w:r>
    </w:p>
    <w:p w14:paraId="6F383E36" w14:textId="77777777" w:rsidR="008B45EA" w:rsidRPr="00A02FC3" w:rsidRDefault="008B45EA" w:rsidP="004D5494">
      <w:pPr>
        <w:pStyle w:val="11Lgumam"/>
        <w:numPr>
          <w:ilvl w:val="0"/>
          <w:numId w:val="65"/>
        </w:numPr>
        <w:tabs>
          <w:tab w:val="clear" w:pos="720"/>
          <w:tab w:val="num" w:pos="1701"/>
        </w:tabs>
        <w:spacing w:after="0"/>
        <w:ind w:left="1701" w:right="142" w:hanging="425"/>
        <w:rPr>
          <w:rFonts w:ascii="Times New Roman" w:hAnsi="Times New Roman" w:cs="Times New Roman"/>
          <w:lang w:val="lv-LV"/>
        </w:rPr>
      </w:pPr>
      <w:r w:rsidRPr="00A02FC3">
        <w:rPr>
          <w:rFonts w:ascii="Times New Roman" w:hAnsi="Times New Roman" w:cs="Times New Roman"/>
          <w:lang w:val="lv-LV"/>
        </w:rPr>
        <w:t xml:space="preserve">netiek nodrošināta infiltrāta attīrīšanas procesa nepārtraukta darbība; </w:t>
      </w:r>
    </w:p>
    <w:p w14:paraId="5BB78ED5" w14:textId="77777777" w:rsidR="008B45EA" w:rsidRPr="00A02FC3" w:rsidRDefault="008B45EA" w:rsidP="004D5494">
      <w:pPr>
        <w:pStyle w:val="11Lgumam"/>
        <w:numPr>
          <w:ilvl w:val="0"/>
          <w:numId w:val="65"/>
        </w:numPr>
        <w:tabs>
          <w:tab w:val="clear" w:pos="720"/>
          <w:tab w:val="num" w:pos="1701"/>
        </w:tabs>
        <w:spacing w:after="0"/>
        <w:ind w:left="1701" w:right="142" w:hanging="425"/>
        <w:rPr>
          <w:rFonts w:ascii="Times New Roman" w:hAnsi="Times New Roman" w:cs="Times New Roman"/>
          <w:lang w:val="lv-LV"/>
        </w:rPr>
      </w:pPr>
      <w:r w:rsidRPr="00A02FC3">
        <w:rPr>
          <w:rFonts w:ascii="Times New Roman" w:hAnsi="Times New Roman" w:cs="Times New Roman"/>
          <w:lang w:val="lv-LV"/>
        </w:rPr>
        <w:t xml:space="preserve">netiek nodrošināts Līgumā noteiktais minimālais attīrītā </w:t>
      </w:r>
      <w:proofErr w:type="spellStart"/>
      <w:r w:rsidRPr="00A02FC3">
        <w:rPr>
          <w:rFonts w:ascii="Times New Roman" w:hAnsi="Times New Roman" w:cs="Times New Roman"/>
          <w:lang w:val="lv-LV"/>
        </w:rPr>
        <w:t>permeāta</w:t>
      </w:r>
      <w:proofErr w:type="spellEnd"/>
      <w:r w:rsidRPr="00A02FC3">
        <w:rPr>
          <w:rFonts w:ascii="Times New Roman" w:hAnsi="Times New Roman" w:cs="Times New Roman"/>
          <w:lang w:val="lv-LV"/>
        </w:rPr>
        <w:t xml:space="preserve"> apjoms; </w:t>
      </w:r>
    </w:p>
    <w:p w14:paraId="2BEF6CE7" w14:textId="77777777" w:rsidR="008B45EA" w:rsidRPr="00A02FC3" w:rsidRDefault="008B45EA" w:rsidP="004D5494">
      <w:pPr>
        <w:pStyle w:val="11Lgumam"/>
        <w:numPr>
          <w:ilvl w:val="0"/>
          <w:numId w:val="65"/>
        </w:numPr>
        <w:tabs>
          <w:tab w:val="clear" w:pos="720"/>
          <w:tab w:val="num" w:pos="1701"/>
        </w:tabs>
        <w:spacing w:after="0"/>
        <w:ind w:left="1701" w:right="142" w:hanging="425"/>
        <w:rPr>
          <w:rFonts w:ascii="Times New Roman" w:hAnsi="Times New Roman" w:cs="Times New Roman"/>
          <w:lang w:val="lv-LV"/>
        </w:rPr>
      </w:pPr>
      <w:r w:rsidRPr="00A02FC3">
        <w:rPr>
          <w:rFonts w:ascii="Times New Roman" w:hAnsi="Times New Roman" w:cs="Times New Roman"/>
          <w:lang w:val="lv-LV"/>
        </w:rPr>
        <w:t xml:space="preserve">netiek nodrošināta attīrītā </w:t>
      </w:r>
      <w:proofErr w:type="spellStart"/>
      <w:r w:rsidRPr="00A02FC3">
        <w:rPr>
          <w:rFonts w:ascii="Times New Roman" w:hAnsi="Times New Roman" w:cs="Times New Roman"/>
          <w:lang w:val="lv-LV"/>
        </w:rPr>
        <w:t>permeāta</w:t>
      </w:r>
      <w:proofErr w:type="spellEnd"/>
      <w:r w:rsidRPr="00A02FC3">
        <w:rPr>
          <w:rFonts w:ascii="Times New Roman" w:hAnsi="Times New Roman" w:cs="Times New Roman"/>
          <w:lang w:val="lv-LV"/>
        </w:rPr>
        <w:t xml:space="preserve"> kvalitātes atbilstība normatīvo aktu, atļauju vai Līguma prasībām; </w:t>
      </w:r>
    </w:p>
    <w:p w14:paraId="1B31A67F" w14:textId="77777777" w:rsidR="008B45EA" w:rsidRPr="00A02FC3" w:rsidRDefault="008B45EA" w:rsidP="004D5494">
      <w:pPr>
        <w:pStyle w:val="11Lgumam"/>
        <w:numPr>
          <w:ilvl w:val="0"/>
          <w:numId w:val="65"/>
        </w:numPr>
        <w:tabs>
          <w:tab w:val="clear" w:pos="720"/>
          <w:tab w:val="num" w:pos="1701"/>
        </w:tabs>
        <w:spacing w:after="0"/>
        <w:ind w:left="1701" w:right="142" w:hanging="425"/>
        <w:rPr>
          <w:rFonts w:ascii="Times New Roman" w:hAnsi="Times New Roman" w:cs="Times New Roman"/>
          <w:lang w:val="lv-LV"/>
        </w:rPr>
      </w:pPr>
      <w:r w:rsidRPr="00A02FC3">
        <w:rPr>
          <w:rFonts w:ascii="Times New Roman" w:hAnsi="Times New Roman" w:cs="Times New Roman"/>
          <w:lang w:val="lv-LV"/>
        </w:rPr>
        <w:t xml:space="preserve">netiek nodrošināta tehnoloģisko parametru uzturēšana; </w:t>
      </w:r>
    </w:p>
    <w:p w14:paraId="5ACD220A" w14:textId="77777777" w:rsidR="008B45EA" w:rsidRPr="00A02FC3" w:rsidRDefault="008B45EA" w:rsidP="004D5494">
      <w:pPr>
        <w:pStyle w:val="11Lgumam"/>
        <w:numPr>
          <w:ilvl w:val="0"/>
          <w:numId w:val="65"/>
        </w:numPr>
        <w:tabs>
          <w:tab w:val="clear" w:pos="720"/>
          <w:tab w:val="num" w:pos="1701"/>
        </w:tabs>
        <w:spacing w:after="0"/>
        <w:ind w:left="1701" w:right="142" w:hanging="425"/>
        <w:rPr>
          <w:rFonts w:ascii="Times New Roman" w:hAnsi="Times New Roman" w:cs="Times New Roman"/>
          <w:lang w:val="lv-LV"/>
        </w:rPr>
      </w:pPr>
      <w:r w:rsidRPr="00A02FC3">
        <w:rPr>
          <w:rFonts w:ascii="Times New Roman" w:hAnsi="Times New Roman" w:cs="Times New Roman"/>
          <w:lang w:val="lv-LV"/>
        </w:rPr>
        <w:t xml:space="preserve">netiek nodrošināta membrānu sistēmas, automatizācijas sistēmas vai citu tehnoloģisko mezglu atbilstoša ekspluatācija. </w:t>
      </w:r>
    </w:p>
    <w:p w14:paraId="6AB0BBA8" w14:textId="7CC9DCB1" w:rsidR="007912A6" w:rsidRPr="00A02FC3" w:rsidRDefault="007912A6" w:rsidP="004D5494">
      <w:pPr>
        <w:pStyle w:val="11Lgumam"/>
        <w:numPr>
          <w:ilvl w:val="0"/>
          <w:numId w:val="65"/>
        </w:numPr>
        <w:tabs>
          <w:tab w:val="clear" w:pos="720"/>
          <w:tab w:val="num" w:pos="1701"/>
        </w:tabs>
        <w:spacing w:after="0"/>
        <w:ind w:left="1701" w:right="142" w:hanging="425"/>
        <w:rPr>
          <w:rFonts w:ascii="Times New Roman" w:hAnsi="Times New Roman" w:cs="Times New Roman"/>
          <w:lang w:val="lv-LV"/>
        </w:rPr>
      </w:pPr>
      <w:r w:rsidRPr="00A02FC3">
        <w:rPr>
          <w:rFonts w:ascii="Times New Roman" w:hAnsi="Times New Roman" w:cs="Times New Roman"/>
          <w:lang w:val="lv-LV"/>
        </w:rPr>
        <w:t xml:space="preserve">tiek pārtraukti vai būtiski traucēti infiltrāta attīrīšanas procesi; </w:t>
      </w:r>
    </w:p>
    <w:p w14:paraId="191C1AAA" w14:textId="1011251F" w:rsidR="007912A6" w:rsidRPr="00A02FC3" w:rsidRDefault="007912A6" w:rsidP="004D5494">
      <w:pPr>
        <w:pStyle w:val="11Lgumam"/>
        <w:numPr>
          <w:ilvl w:val="0"/>
          <w:numId w:val="65"/>
        </w:numPr>
        <w:tabs>
          <w:tab w:val="clear" w:pos="720"/>
          <w:tab w:val="num" w:pos="1701"/>
        </w:tabs>
        <w:spacing w:after="0"/>
        <w:ind w:left="1701" w:right="142" w:hanging="425"/>
        <w:rPr>
          <w:rFonts w:ascii="Times New Roman" w:hAnsi="Times New Roman" w:cs="Times New Roman"/>
          <w:lang w:val="lv-LV"/>
        </w:rPr>
      </w:pPr>
      <w:r w:rsidRPr="00A02FC3">
        <w:rPr>
          <w:rFonts w:ascii="Times New Roman" w:hAnsi="Times New Roman" w:cs="Times New Roman"/>
          <w:lang w:val="lv-LV"/>
        </w:rPr>
        <w:t xml:space="preserve">tiek pārsniegtas normatīvajos aktos noteiktās piesārņojošo vielu emisiju robežvērtības; </w:t>
      </w:r>
    </w:p>
    <w:p w14:paraId="66379E2F" w14:textId="6724689C" w:rsidR="007912A6" w:rsidRPr="00A02FC3" w:rsidRDefault="007912A6" w:rsidP="004D5494">
      <w:pPr>
        <w:pStyle w:val="11Lgumam"/>
        <w:numPr>
          <w:ilvl w:val="0"/>
          <w:numId w:val="65"/>
        </w:numPr>
        <w:tabs>
          <w:tab w:val="clear" w:pos="720"/>
          <w:tab w:val="num" w:pos="1701"/>
        </w:tabs>
        <w:spacing w:after="0"/>
        <w:ind w:left="1701" w:right="142" w:hanging="425"/>
        <w:rPr>
          <w:rFonts w:ascii="Times New Roman" w:hAnsi="Times New Roman" w:cs="Times New Roman"/>
          <w:lang w:val="lv-LV"/>
        </w:rPr>
      </w:pPr>
      <w:r w:rsidRPr="00A02FC3">
        <w:rPr>
          <w:rFonts w:ascii="Times New Roman" w:hAnsi="Times New Roman" w:cs="Times New Roman"/>
          <w:lang w:val="lv-LV"/>
        </w:rPr>
        <w:t xml:space="preserve">tiek bojātas tehnoloģiskās iekārtas; </w:t>
      </w:r>
    </w:p>
    <w:p w14:paraId="7EBC5447" w14:textId="7ACE21AE" w:rsidR="007912A6" w:rsidRPr="00A02FC3" w:rsidRDefault="007912A6" w:rsidP="004D5494">
      <w:pPr>
        <w:pStyle w:val="11Lgumam"/>
        <w:numPr>
          <w:ilvl w:val="0"/>
          <w:numId w:val="65"/>
        </w:numPr>
        <w:tabs>
          <w:tab w:val="clear" w:pos="720"/>
          <w:tab w:val="num" w:pos="1701"/>
        </w:tabs>
        <w:spacing w:after="0"/>
        <w:ind w:left="1701" w:right="142" w:hanging="425"/>
        <w:rPr>
          <w:rFonts w:ascii="Times New Roman" w:hAnsi="Times New Roman" w:cs="Times New Roman"/>
          <w:lang w:val="lv-LV"/>
        </w:rPr>
      </w:pPr>
      <w:r w:rsidRPr="00A02FC3">
        <w:rPr>
          <w:rFonts w:ascii="Times New Roman" w:hAnsi="Times New Roman" w:cs="Times New Roman"/>
          <w:lang w:val="lv-LV"/>
        </w:rPr>
        <w:t xml:space="preserve">tiek zaudētas ražotāja vai piegādātāja garantijas; </w:t>
      </w:r>
    </w:p>
    <w:p w14:paraId="0734C42C" w14:textId="50EEF776" w:rsidR="007912A6" w:rsidRPr="00A02FC3" w:rsidRDefault="007912A6" w:rsidP="004D5494">
      <w:pPr>
        <w:pStyle w:val="11Lgumam"/>
        <w:numPr>
          <w:ilvl w:val="0"/>
          <w:numId w:val="65"/>
        </w:numPr>
        <w:tabs>
          <w:tab w:val="clear" w:pos="720"/>
          <w:tab w:val="num" w:pos="1701"/>
        </w:tabs>
        <w:spacing w:after="0"/>
        <w:ind w:left="1701" w:right="142" w:hanging="425"/>
        <w:rPr>
          <w:rFonts w:ascii="Times New Roman" w:hAnsi="Times New Roman" w:cs="Times New Roman"/>
          <w:lang w:val="lv-LV"/>
        </w:rPr>
      </w:pPr>
      <w:r w:rsidRPr="00A02FC3">
        <w:rPr>
          <w:rFonts w:ascii="Times New Roman" w:hAnsi="Times New Roman" w:cs="Times New Roman"/>
          <w:lang w:val="lv-LV"/>
        </w:rPr>
        <w:t>Izpildītājs nenodrošina neatbilstību novēršanu Pasūtītāja noteiktajā termiņā.</w:t>
      </w:r>
    </w:p>
    <w:p w14:paraId="7E21CB77" w14:textId="77777777" w:rsidR="008B45EA" w:rsidRPr="00A02FC3" w:rsidRDefault="008B45EA" w:rsidP="004D5494">
      <w:pPr>
        <w:pStyle w:val="11Lgumam"/>
        <w:numPr>
          <w:ilvl w:val="2"/>
          <w:numId w:val="5"/>
        </w:numPr>
        <w:spacing w:after="0"/>
        <w:ind w:left="1276" w:right="142" w:hanging="709"/>
        <w:rPr>
          <w:rFonts w:ascii="Times New Roman" w:hAnsi="Times New Roman" w:cs="Times New Roman"/>
          <w:lang w:val="lv-LV"/>
        </w:rPr>
      </w:pPr>
      <w:r w:rsidRPr="00A02FC3">
        <w:rPr>
          <w:rFonts w:ascii="Times New Roman" w:hAnsi="Times New Roman" w:cs="Times New Roman"/>
          <w:lang w:val="lv-LV"/>
        </w:rPr>
        <w:t>Izpildītājs nav saglabājis spēkā esošās ražotāju vai piegādātāju garantijas, ja garantijas zaudēšana radusies Izpildītāja darbības, bezdarbības, neatbilstošas ekspluatācijas vai tehnoloģisko prasību neievērošanas rezultātā.</w:t>
      </w:r>
    </w:p>
    <w:p w14:paraId="065C425C" w14:textId="77777777" w:rsidR="008B45EA" w:rsidRPr="00A02FC3" w:rsidRDefault="008B45EA" w:rsidP="004D5494">
      <w:pPr>
        <w:pStyle w:val="11Lgumam"/>
        <w:numPr>
          <w:ilvl w:val="2"/>
          <w:numId w:val="5"/>
        </w:numPr>
        <w:spacing w:after="0"/>
        <w:ind w:left="1276" w:right="142" w:hanging="709"/>
        <w:rPr>
          <w:rFonts w:ascii="Times New Roman" w:hAnsi="Times New Roman" w:cs="Times New Roman"/>
          <w:lang w:val="lv-LV"/>
        </w:rPr>
      </w:pPr>
      <w:r w:rsidRPr="00A02FC3">
        <w:rPr>
          <w:rFonts w:ascii="Times New Roman" w:hAnsi="Times New Roman" w:cs="Times New Roman"/>
          <w:lang w:val="lv-LV"/>
        </w:rPr>
        <w:t>Izpildītājs atkārtoti (vismaz divas reizes) nav ievērojis Līgumā noteiktos Pakalpojumu izpildes termiņus vai reaģēšanas termiņus, par ko Pasūtītājs ir iesniedzis Izpildītājam rakstiskas pretenzijas.</w:t>
      </w:r>
    </w:p>
    <w:p w14:paraId="3CE840CE" w14:textId="77777777" w:rsidR="008B45EA" w:rsidRPr="00A02FC3" w:rsidRDefault="008B45EA" w:rsidP="004D5494">
      <w:pPr>
        <w:pStyle w:val="11Lgumam"/>
        <w:numPr>
          <w:ilvl w:val="2"/>
          <w:numId w:val="5"/>
        </w:numPr>
        <w:spacing w:after="0"/>
        <w:ind w:left="1276" w:right="142" w:hanging="709"/>
        <w:rPr>
          <w:rFonts w:ascii="Times New Roman" w:hAnsi="Times New Roman" w:cs="Times New Roman"/>
          <w:lang w:val="lv-LV"/>
        </w:rPr>
      </w:pPr>
      <w:r w:rsidRPr="00A02FC3">
        <w:rPr>
          <w:rFonts w:ascii="Times New Roman" w:hAnsi="Times New Roman" w:cs="Times New Roman"/>
          <w:lang w:val="lv-LV"/>
        </w:rPr>
        <w:t>Izpildītājs atkārtoti (vismaz divas reizes) ir sniedzis Pakalpojumus neatbilstoši Līguma, tehniskās specifikācijas vai normatīvo aktu prasībām un nav novērsis neatbilstības Pasūtītāja noteiktajā termiņā.</w:t>
      </w:r>
    </w:p>
    <w:p w14:paraId="16FA3285" w14:textId="77777777" w:rsidR="008B45EA" w:rsidRPr="00A02FC3" w:rsidRDefault="008B45EA" w:rsidP="004D5494">
      <w:pPr>
        <w:pStyle w:val="11Lgumam"/>
        <w:numPr>
          <w:ilvl w:val="2"/>
          <w:numId w:val="5"/>
        </w:numPr>
        <w:spacing w:after="0"/>
        <w:ind w:left="1276" w:right="142" w:hanging="709"/>
        <w:rPr>
          <w:rFonts w:ascii="Times New Roman" w:hAnsi="Times New Roman" w:cs="Times New Roman"/>
          <w:lang w:val="lv-LV"/>
        </w:rPr>
      </w:pPr>
      <w:r w:rsidRPr="00A02FC3">
        <w:rPr>
          <w:rFonts w:ascii="Times New Roman" w:hAnsi="Times New Roman" w:cs="Times New Roman"/>
          <w:lang w:val="lv-LV"/>
        </w:rPr>
        <w:t>Izpildītājs nav novērsis konstatētus defektus, trūkumus vai tehnoloģiskās neatbilstības Līgumā vai Pasūtītāja paziņojumā noteiktajā termiņā.</w:t>
      </w:r>
    </w:p>
    <w:p w14:paraId="73046F03" w14:textId="4A180810" w:rsidR="008B45EA" w:rsidRPr="00A02FC3" w:rsidRDefault="008B45EA" w:rsidP="004D5494">
      <w:pPr>
        <w:pStyle w:val="11Lgumam"/>
        <w:numPr>
          <w:ilvl w:val="2"/>
          <w:numId w:val="5"/>
        </w:numPr>
        <w:spacing w:after="0"/>
        <w:ind w:left="1276" w:right="142" w:hanging="709"/>
        <w:rPr>
          <w:rFonts w:ascii="Times New Roman" w:hAnsi="Times New Roman" w:cs="Times New Roman"/>
          <w:lang w:val="lv-LV"/>
        </w:rPr>
      </w:pPr>
      <w:r w:rsidRPr="00A02FC3">
        <w:rPr>
          <w:rFonts w:ascii="Times New Roman" w:hAnsi="Times New Roman" w:cs="Times New Roman"/>
          <w:lang w:val="lv-LV"/>
        </w:rPr>
        <w:t>Izpildītāja darbības vai bezdarbības rezultātā ir radies vai var rasties būtisks risks:</w:t>
      </w:r>
    </w:p>
    <w:p w14:paraId="0C23BBE2" w14:textId="77777777" w:rsidR="008B45EA" w:rsidRPr="00A02FC3" w:rsidRDefault="008B45EA" w:rsidP="004D5494">
      <w:pPr>
        <w:pStyle w:val="11Lgumam"/>
        <w:numPr>
          <w:ilvl w:val="0"/>
          <w:numId w:val="12"/>
        </w:numPr>
        <w:tabs>
          <w:tab w:val="clear" w:pos="720"/>
          <w:tab w:val="num" w:pos="1560"/>
        </w:tabs>
        <w:spacing w:after="0"/>
        <w:ind w:left="1560" w:right="142" w:hanging="284"/>
        <w:rPr>
          <w:rFonts w:ascii="Times New Roman" w:hAnsi="Times New Roman" w:cs="Times New Roman"/>
          <w:lang w:val="lv-LV"/>
        </w:rPr>
      </w:pPr>
      <w:r w:rsidRPr="00A02FC3">
        <w:rPr>
          <w:rFonts w:ascii="Times New Roman" w:hAnsi="Times New Roman" w:cs="Times New Roman"/>
          <w:lang w:val="lv-LV"/>
        </w:rPr>
        <w:t xml:space="preserve">videi; </w:t>
      </w:r>
    </w:p>
    <w:p w14:paraId="51EB7D48" w14:textId="77777777" w:rsidR="008B45EA" w:rsidRPr="00A02FC3" w:rsidRDefault="008B45EA" w:rsidP="004D5494">
      <w:pPr>
        <w:pStyle w:val="11Lgumam"/>
        <w:numPr>
          <w:ilvl w:val="0"/>
          <w:numId w:val="12"/>
        </w:numPr>
        <w:tabs>
          <w:tab w:val="clear" w:pos="720"/>
          <w:tab w:val="num" w:pos="1560"/>
        </w:tabs>
        <w:spacing w:after="0"/>
        <w:ind w:left="1560" w:right="142" w:hanging="284"/>
        <w:rPr>
          <w:rFonts w:ascii="Times New Roman" w:hAnsi="Times New Roman" w:cs="Times New Roman"/>
          <w:lang w:val="lv-LV"/>
        </w:rPr>
      </w:pPr>
      <w:r w:rsidRPr="00A02FC3">
        <w:rPr>
          <w:rFonts w:ascii="Times New Roman" w:hAnsi="Times New Roman" w:cs="Times New Roman"/>
          <w:lang w:val="lv-LV"/>
        </w:rPr>
        <w:t xml:space="preserve">cilvēku veselībai vai drošībai; </w:t>
      </w:r>
    </w:p>
    <w:p w14:paraId="52320521" w14:textId="77777777" w:rsidR="008B45EA" w:rsidRPr="00A02FC3" w:rsidRDefault="008B45EA" w:rsidP="004D5494">
      <w:pPr>
        <w:pStyle w:val="11Lgumam"/>
        <w:numPr>
          <w:ilvl w:val="0"/>
          <w:numId w:val="12"/>
        </w:numPr>
        <w:tabs>
          <w:tab w:val="clear" w:pos="720"/>
          <w:tab w:val="num" w:pos="1560"/>
        </w:tabs>
        <w:spacing w:after="0"/>
        <w:ind w:left="1560" w:right="142" w:hanging="284"/>
        <w:rPr>
          <w:rFonts w:ascii="Times New Roman" w:hAnsi="Times New Roman" w:cs="Times New Roman"/>
          <w:lang w:val="lv-LV"/>
        </w:rPr>
      </w:pPr>
      <w:r w:rsidRPr="00A02FC3">
        <w:rPr>
          <w:rFonts w:ascii="Times New Roman" w:hAnsi="Times New Roman" w:cs="Times New Roman"/>
          <w:lang w:val="lv-LV"/>
        </w:rPr>
        <w:t xml:space="preserve">tehnoloģisko iekārtu bojājumiem; </w:t>
      </w:r>
    </w:p>
    <w:p w14:paraId="63FB91E3" w14:textId="77777777" w:rsidR="008B45EA" w:rsidRPr="00A02FC3" w:rsidRDefault="008B45EA" w:rsidP="004D5494">
      <w:pPr>
        <w:pStyle w:val="11Lgumam"/>
        <w:numPr>
          <w:ilvl w:val="0"/>
          <w:numId w:val="12"/>
        </w:numPr>
        <w:tabs>
          <w:tab w:val="clear" w:pos="720"/>
          <w:tab w:val="num" w:pos="1560"/>
        </w:tabs>
        <w:spacing w:after="0"/>
        <w:ind w:left="1560" w:right="142" w:hanging="284"/>
        <w:rPr>
          <w:rFonts w:ascii="Times New Roman" w:hAnsi="Times New Roman" w:cs="Times New Roman"/>
          <w:lang w:val="lv-LV"/>
        </w:rPr>
      </w:pPr>
      <w:r w:rsidRPr="00A02FC3">
        <w:rPr>
          <w:rFonts w:ascii="Times New Roman" w:hAnsi="Times New Roman" w:cs="Times New Roman"/>
          <w:lang w:val="lv-LV"/>
        </w:rPr>
        <w:t xml:space="preserve">Pasūtītāja mantiskajām interesēm. </w:t>
      </w:r>
    </w:p>
    <w:p w14:paraId="5B2ECF4A" w14:textId="2ADAFB7E" w:rsidR="008B45EA" w:rsidRPr="00A02FC3" w:rsidRDefault="008B45EA" w:rsidP="004D5494">
      <w:pPr>
        <w:pStyle w:val="11Lgumam"/>
        <w:numPr>
          <w:ilvl w:val="1"/>
          <w:numId w:val="5"/>
        </w:numPr>
        <w:spacing w:after="0"/>
        <w:ind w:left="567" w:right="142" w:hanging="709"/>
        <w:rPr>
          <w:rFonts w:ascii="Times New Roman" w:hAnsi="Times New Roman" w:cs="Times New Roman"/>
          <w:b/>
          <w:bCs/>
          <w:lang w:val="lv-LV"/>
        </w:rPr>
      </w:pPr>
      <w:r w:rsidRPr="00A02FC3">
        <w:rPr>
          <w:rFonts w:ascii="Times New Roman" w:hAnsi="Times New Roman" w:cs="Times New Roman"/>
          <w:b/>
          <w:bCs/>
          <w:lang w:val="lv-LV"/>
        </w:rPr>
        <w:t>Garantijas izmantošanas kārtība</w:t>
      </w:r>
    </w:p>
    <w:p w14:paraId="2DD32E23" w14:textId="77777777" w:rsidR="008B45EA" w:rsidRPr="00A02FC3" w:rsidRDefault="008B45EA" w:rsidP="004D5494">
      <w:pPr>
        <w:pStyle w:val="11Lgumam"/>
        <w:numPr>
          <w:ilvl w:val="2"/>
          <w:numId w:val="5"/>
        </w:numPr>
        <w:spacing w:after="0"/>
        <w:ind w:left="1276" w:right="142" w:hanging="709"/>
        <w:rPr>
          <w:rFonts w:ascii="Times New Roman" w:hAnsi="Times New Roman" w:cs="Times New Roman"/>
          <w:lang w:val="lv-LV"/>
        </w:rPr>
      </w:pPr>
      <w:r w:rsidRPr="00A02FC3">
        <w:rPr>
          <w:rFonts w:ascii="Times New Roman" w:hAnsi="Times New Roman" w:cs="Times New Roman"/>
          <w:lang w:val="lv-LV"/>
        </w:rPr>
        <w:t>Pasūtītājam ir tiesības izmantot Līguma saistību izpildes nodrošinājumu, lai segtu:</w:t>
      </w:r>
    </w:p>
    <w:p w14:paraId="199DCFE8" w14:textId="77777777" w:rsidR="008B45EA" w:rsidRPr="00A02FC3" w:rsidRDefault="008B45EA" w:rsidP="004D5494">
      <w:pPr>
        <w:pStyle w:val="11Lgumam"/>
        <w:numPr>
          <w:ilvl w:val="0"/>
          <w:numId w:val="13"/>
        </w:numPr>
        <w:tabs>
          <w:tab w:val="clear" w:pos="720"/>
          <w:tab w:val="num" w:pos="1560"/>
        </w:tabs>
        <w:spacing w:after="0"/>
        <w:ind w:left="1560" w:right="142" w:hanging="284"/>
        <w:rPr>
          <w:rFonts w:ascii="Times New Roman" w:hAnsi="Times New Roman" w:cs="Times New Roman"/>
          <w:lang w:val="lv-LV"/>
        </w:rPr>
      </w:pPr>
      <w:r w:rsidRPr="00A02FC3">
        <w:rPr>
          <w:rFonts w:ascii="Times New Roman" w:hAnsi="Times New Roman" w:cs="Times New Roman"/>
          <w:lang w:val="lv-LV"/>
        </w:rPr>
        <w:t xml:space="preserve">Izpildītāja saistību neizpildes vai nepienācīgas izpildes rezultātā radušos zaudējumus; </w:t>
      </w:r>
    </w:p>
    <w:p w14:paraId="563DACEE" w14:textId="77777777" w:rsidR="008B45EA" w:rsidRPr="00A02FC3" w:rsidRDefault="008B45EA" w:rsidP="004D5494">
      <w:pPr>
        <w:pStyle w:val="11Lgumam"/>
        <w:numPr>
          <w:ilvl w:val="0"/>
          <w:numId w:val="13"/>
        </w:numPr>
        <w:tabs>
          <w:tab w:val="clear" w:pos="720"/>
          <w:tab w:val="num" w:pos="1560"/>
        </w:tabs>
        <w:spacing w:after="0"/>
        <w:ind w:left="1560" w:right="142" w:hanging="284"/>
        <w:rPr>
          <w:rFonts w:ascii="Times New Roman" w:hAnsi="Times New Roman" w:cs="Times New Roman"/>
          <w:lang w:val="lv-LV"/>
        </w:rPr>
      </w:pPr>
      <w:r w:rsidRPr="00A02FC3">
        <w:rPr>
          <w:rFonts w:ascii="Times New Roman" w:hAnsi="Times New Roman" w:cs="Times New Roman"/>
          <w:lang w:val="lv-LV"/>
        </w:rPr>
        <w:t xml:space="preserve">izmaksas, kas saistītas ar trešo personu piesaisti, lai nodrošinātu nepārtrauktu Pakalpojumu sniegšanu; </w:t>
      </w:r>
    </w:p>
    <w:p w14:paraId="17200267" w14:textId="77777777" w:rsidR="008B45EA" w:rsidRPr="00A02FC3" w:rsidRDefault="008B45EA" w:rsidP="004D5494">
      <w:pPr>
        <w:pStyle w:val="11Lgumam"/>
        <w:numPr>
          <w:ilvl w:val="0"/>
          <w:numId w:val="13"/>
        </w:numPr>
        <w:tabs>
          <w:tab w:val="clear" w:pos="720"/>
          <w:tab w:val="num" w:pos="1560"/>
        </w:tabs>
        <w:spacing w:after="0"/>
        <w:ind w:left="1560" w:right="142" w:hanging="284"/>
        <w:rPr>
          <w:rFonts w:ascii="Times New Roman" w:hAnsi="Times New Roman" w:cs="Times New Roman"/>
          <w:lang w:val="lv-LV"/>
        </w:rPr>
      </w:pPr>
      <w:r w:rsidRPr="00A02FC3">
        <w:rPr>
          <w:rFonts w:ascii="Times New Roman" w:hAnsi="Times New Roman" w:cs="Times New Roman"/>
          <w:lang w:val="lv-LV"/>
        </w:rPr>
        <w:t xml:space="preserve">avārijas, remonta vai pagaidu ekspluatācijas nodrošināšanas izmaksas; </w:t>
      </w:r>
    </w:p>
    <w:p w14:paraId="4208D806" w14:textId="77777777" w:rsidR="008B45EA" w:rsidRPr="00A02FC3" w:rsidRDefault="008B45EA" w:rsidP="004D5494">
      <w:pPr>
        <w:pStyle w:val="11Lgumam"/>
        <w:numPr>
          <w:ilvl w:val="0"/>
          <w:numId w:val="13"/>
        </w:numPr>
        <w:tabs>
          <w:tab w:val="clear" w:pos="720"/>
          <w:tab w:val="num" w:pos="1560"/>
        </w:tabs>
        <w:spacing w:after="0"/>
        <w:ind w:left="1560" w:right="142" w:hanging="284"/>
        <w:rPr>
          <w:rFonts w:ascii="Times New Roman" w:hAnsi="Times New Roman" w:cs="Times New Roman"/>
          <w:lang w:val="lv-LV"/>
        </w:rPr>
      </w:pPr>
      <w:r w:rsidRPr="00A02FC3">
        <w:rPr>
          <w:rFonts w:ascii="Times New Roman" w:hAnsi="Times New Roman" w:cs="Times New Roman"/>
          <w:lang w:val="lv-LV"/>
        </w:rPr>
        <w:t xml:space="preserve">līgumsodus, ja Izpildītājs tos nav samaksājis Līgumā noteiktajā termiņā; </w:t>
      </w:r>
    </w:p>
    <w:p w14:paraId="68543744" w14:textId="77777777" w:rsidR="008B45EA" w:rsidRPr="00A02FC3" w:rsidRDefault="008B45EA" w:rsidP="004D5494">
      <w:pPr>
        <w:pStyle w:val="11Lgumam"/>
        <w:numPr>
          <w:ilvl w:val="0"/>
          <w:numId w:val="13"/>
        </w:numPr>
        <w:tabs>
          <w:tab w:val="clear" w:pos="720"/>
          <w:tab w:val="num" w:pos="1560"/>
        </w:tabs>
        <w:spacing w:after="0"/>
        <w:ind w:left="1560" w:right="142" w:hanging="284"/>
        <w:rPr>
          <w:rFonts w:ascii="Times New Roman" w:hAnsi="Times New Roman" w:cs="Times New Roman"/>
          <w:lang w:val="lv-LV"/>
        </w:rPr>
      </w:pPr>
      <w:r w:rsidRPr="00A02FC3">
        <w:rPr>
          <w:rFonts w:ascii="Times New Roman" w:hAnsi="Times New Roman" w:cs="Times New Roman"/>
          <w:lang w:val="lv-LV"/>
        </w:rPr>
        <w:t xml:space="preserve">citas Līgumā paredzētās Pasūtītāja prasības pret Izpildītāju. </w:t>
      </w:r>
    </w:p>
    <w:p w14:paraId="01D92AC9" w14:textId="77777777" w:rsidR="008B45EA" w:rsidRPr="00A02FC3" w:rsidRDefault="008B45EA" w:rsidP="004D5494">
      <w:pPr>
        <w:pStyle w:val="11Lgumam"/>
        <w:numPr>
          <w:ilvl w:val="2"/>
          <w:numId w:val="5"/>
        </w:numPr>
        <w:spacing w:after="0"/>
        <w:ind w:left="1276" w:right="142" w:hanging="742"/>
        <w:rPr>
          <w:rFonts w:ascii="Times New Roman" w:hAnsi="Times New Roman" w:cs="Times New Roman"/>
          <w:lang w:val="lv-LV"/>
        </w:rPr>
      </w:pPr>
      <w:r w:rsidRPr="00A02FC3">
        <w:rPr>
          <w:rFonts w:ascii="Times New Roman" w:hAnsi="Times New Roman" w:cs="Times New Roman"/>
          <w:lang w:val="lv-LV"/>
        </w:rPr>
        <w:t>Garantijas devējs izmaksā garantijas summu pēc pirmā Pasūtītāja rakstiska pieprasījuma, ja Pasūtītājs pieprasījumā apliecina, ka Izpildītājs nav izpildījis vai nav pienācīgi izpildījis Līgumā noteiktās saistības.</w:t>
      </w:r>
    </w:p>
    <w:p w14:paraId="034B16E6" w14:textId="77777777" w:rsidR="008B45EA" w:rsidRPr="00A02FC3" w:rsidRDefault="008B45EA" w:rsidP="004D5494">
      <w:pPr>
        <w:pStyle w:val="11Lgumam"/>
        <w:numPr>
          <w:ilvl w:val="2"/>
          <w:numId w:val="5"/>
        </w:numPr>
        <w:spacing w:after="0"/>
        <w:ind w:left="1276" w:right="142" w:hanging="742"/>
        <w:rPr>
          <w:rFonts w:ascii="Times New Roman" w:hAnsi="Times New Roman" w:cs="Times New Roman"/>
          <w:lang w:val="lv-LV"/>
        </w:rPr>
      </w:pPr>
      <w:r w:rsidRPr="00A02FC3">
        <w:rPr>
          <w:rFonts w:ascii="Times New Roman" w:hAnsi="Times New Roman" w:cs="Times New Roman"/>
          <w:lang w:val="lv-LV"/>
        </w:rPr>
        <w:t>Pasūtītājam nav pienākuma pirms garantijas izmantošanas iesniegt Garantijas devējam pierādījumus par zaudējumu faktisko apmēru, ja Garantijas noteikumi paredz izmaksu veikšanu pēc pirmā pieprasījuma.</w:t>
      </w:r>
    </w:p>
    <w:p w14:paraId="3BCB85C5" w14:textId="77777777" w:rsidR="00186443" w:rsidRPr="00A02FC3" w:rsidRDefault="00186443" w:rsidP="004D5494">
      <w:pPr>
        <w:pStyle w:val="11Lgumam"/>
        <w:numPr>
          <w:ilvl w:val="0"/>
          <w:numId w:val="0"/>
        </w:numPr>
        <w:spacing w:after="0"/>
        <w:ind w:left="567" w:right="142"/>
        <w:rPr>
          <w:rFonts w:ascii="Times New Roman" w:hAnsi="Times New Roman" w:cs="Times New Roman"/>
          <w:lang w:val="lv-LV"/>
        </w:rPr>
      </w:pPr>
    </w:p>
    <w:p w14:paraId="09D7B67A" w14:textId="77777777" w:rsidR="008D69DC" w:rsidRPr="00A02FC3" w:rsidRDefault="008D69DC" w:rsidP="004D5494">
      <w:pPr>
        <w:pStyle w:val="1Lgumam"/>
        <w:numPr>
          <w:ilvl w:val="0"/>
          <w:numId w:val="5"/>
        </w:numPr>
        <w:spacing w:before="0"/>
        <w:ind w:right="142"/>
      </w:pPr>
      <w:r w:rsidRPr="00A02FC3">
        <w:t>Civiltiesiskās atbildības apdrošināšana</w:t>
      </w:r>
    </w:p>
    <w:p w14:paraId="076C84F0" w14:textId="77777777" w:rsidR="008B45EA" w:rsidRPr="00A02FC3" w:rsidRDefault="008B45EA" w:rsidP="004D5494">
      <w:pPr>
        <w:pStyle w:val="11Lgumam"/>
        <w:numPr>
          <w:ilvl w:val="1"/>
          <w:numId w:val="5"/>
        </w:numPr>
        <w:tabs>
          <w:tab w:val="left" w:pos="284"/>
        </w:tabs>
        <w:spacing w:after="0"/>
        <w:ind w:left="567" w:right="142" w:hanging="567"/>
        <w:contextualSpacing/>
        <w:rPr>
          <w:rFonts w:ascii="Times New Roman" w:hAnsi="Times New Roman" w:cs="Times New Roman"/>
          <w:lang w:val="lv-LV"/>
        </w:rPr>
      </w:pPr>
      <w:r w:rsidRPr="00A02FC3">
        <w:rPr>
          <w:rFonts w:ascii="Times New Roman" w:hAnsi="Times New Roman" w:cs="Times New Roman"/>
          <w:lang w:val="lv-LV"/>
        </w:rPr>
        <w:lastRenderedPageBreak/>
        <w:t xml:space="preserve">IZPILDĪTĀJAM ir pienākums ne vēlāk kā </w:t>
      </w:r>
      <w:r w:rsidRPr="00A02FC3">
        <w:rPr>
          <w:rFonts w:ascii="Times New Roman" w:hAnsi="Times New Roman" w:cs="Times New Roman"/>
          <w:b/>
          <w:bCs/>
          <w:lang w:val="lv-LV"/>
        </w:rPr>
        <w:t>10 (desmit) darba dienu</w:t>
      </w:r>
      <w:r w:rsidRPr="00A02FC3">
        <w:rPr>
          <w:rFonts w:ascii="Times New Roman" w:hAnsi="Times New Roman" w:cs="Times New Roman"/>
          <w:lang w:val="lv-LV"/>
        </w:rPr>
        <w:t xml:space="preserve"> laikā pēc Līguma parakstīšanas iesniegt PASŪTĪTĀJAM profesionālās civiltiesiskās atbildības apdrošināšanas polises kopiju un apdrošinātāja izsniegtu apliecinājumu par polises spēkā esamību.</w:t>
      </w:r>
    </w:p>
    <w:p w14:paraId="63A51CDC" w14:textId="77777777" w:rsidR="008B45EA" w:rsidRPr="00A02FC3" w:rsidRDefault="008B45EA" w:rsidP="004D5494">
      <w:pPr>
        <w:pStyle w:val="11Lgumam"/>
        <w:numPr>
          <w:ilvl w:val="1"/>
          <w:numId w:val="5"/>
        </w:numPr>
        <w:tabs>
          <w:tab w:val="left" w:pos="284"/>
        </w:tabs>
        <w:spacing w:after="0"/>
        <w:ind w:left="567" w:right="142" w:hanging="567"/>
        <w:contextualSpacing/>
        <w:rPr>
          <w:rFonts w:ascii="Times New Roman" w:hAnsi="Times New Roman" w:cs="Times New Roman"/>
          <w:lang w:val="lv-LV"/>
        </w:rPr>
      </w:pPr>
      <w:r w:rsidRPr="00A02FC3">
        <w:rPr>
          <w:rFonts w:ascii="Times New Roman" w:hAnsi="Times New Roman" w:cs="Times New Roman"/>
          <w:lang w:val="lv-LV"/>
        </w:rPr>
        <w:t>IZPILDĪTĀJAM nav tiesību uzsākt Pakalpojumu sniegšanu pirms šā punkta prasībām atbilstošas profesionālās civiltiesiskās atbildības apdrošināšanas polises iesniegšanas PASŪTĪTĀJAM.</w:t>
      </w:r>
    </w:p>
    <w:p w14:paraId="6470ECA7" w14:textId="10854497" w:rsidR="008B45EA" w:rsidRPr="00A02FC3" w:rsidRDefault="008B45EA" w:rsidP="004D5494">
      <w:pPr>
        <w:pStyle w:val="11Lgumam"/>
        <w:numPr>
          <w:ilvl w:val="1"/>
          <w:numId w:val="5"/>
        </w:numPr>
        <w:tabs>
          <w:tab w:val="left" w:pos="284"/>
        </w:tabs>
        <w:spacing w:after="0"/>
        <w:ind w:left="567" w:right="142" w:hanging="567"/>
        <w:contextualSpacing/>
        <w:rPr>
          <w:rFonts w:ascii="Times New Roman" w:hAnsi="Times New Roman" w:cs="Times New Roman"/>
          <w:lang w:val="lv-LV"/>
        </w:rPr>
      </w:pPr>
      <w:r w:rsidRPr="00A02FC3">
        <w:rPr>
          <w:rFonts w:ascii="Times New Roman" w:hAnsi="Times New Roman" w:cs="Times New Roman"/>
          <w:lang w:val="lv-LV"/>
        </w:rPr>
        <w:t>Profesionālās civiltiesiskās atbildības apdrošināšanai ir jāsedz zaudējumi, kas radušies IZPILDĪTĀJA vai tā darbinieku, apakšuzņēmēju vai citu Līguma izpildē iesaistīto personu darbības vai bezdarbības rezultātā, tai skaitā zaudējumi, kas radušies:</w:t>
      </w:r>
    </w:p>
    <w:p w14:paraId="5B33C0EC" w14:textId="77777777" w:rsidR="008B45EA" w:rsidRPr="00A02FC3" w:rsidRDefault="008B45EA" w:rsidP="004D5494">
      <w:pPr>
        <w:pStyle w:val="11Lgumam"/>
        <w:numPr>
          <w:ilvl w:val="0"/>
          <w:numId w:val="14"/>
        </w:numPr>
        <w:tabs>
          <w:tab w:val="clear" w:pos="720"/>
          <w:tab w:val="left" w:pos="284"/>
          <w:tab w:val="num" w:pos="993"/>
        </w:tabs>
        <w:spacing w:after="0"/>
        <w:ind w:left="993" w:right="142" w:hanging="426"/>
        <w:contextualSpacing/>
        <w:rPr>
          <w:rFonts w:ascii="Times New Roman" w:hAnsi="Times New Roman" w:cs="Times New Roman"/>
          <w:lang w:val="lv-LV"/>
        </w:rPr>
      </w:pPr>
      <w:r w:rsidRPr="00A02FC3">
        <w:rPr>
          <w:rFonts w:ascii="Times New Roman" w:hAnsi="Times New Roman" w:cs="Times New Roman"/>
          <w:lang w:val="lv-LV"/>
        </w:rPr>
        <w:t>poligona infiltrāta attīrīšanas iekārtu ekspluatācijas laikā;</w:t>
      </w:r>
    </w:p>
    <w:p w14:paraId="6B7CFA0B" w14:textId="77777777" w:rsidR="008B45EA" w:rsidRPr="00A02FC3" w:rsidRDefault="008B45EA" w:rsidP="004D5494">
      <w:pPr>
        <w:pStyle w:val="11Lgumam"/>
        <w:numPr>
          <w:ilvl w:val="0"/>
          <w:numId w:val="14"/>
        </w:numPr>
        <w:tabs>
          <w:tab w:val="clear" w:pos="720"/>
          <w:tab w:val="left" w:pos="284"/>
          <w:tab w:val="num" w:pos="993"/>
        </w:tabs>
        <w:spacing w:after="0"/>
        <w:ind w:left="993" w:right="142" w:hanging="426"/>
        <w:contextualSpacing/>
        <w:rPr>
          <w:rFonts w:ascii="Times New Roman" w:hAnsi="Times New Roman" w:cs="Times New Roman"/>
          <w:lang w:val="lv-LV"/>
        </w:rPr>
      </w:pPr>
      <w:r w:rsidRPr="00A02FC3">
        <w:rPr>
          <w:rFonts w:ascii="Times New Roman" w:hAnsi="Times New Roman" w:cs="Times New Roman"/>
          <w:lang w:val="lv-LV"/>
        </w:rPr>
        <w:t>tehnoloģiskā procesa vadības un ekspluatācijas rezultātā;</w:t>
      </w:r>
    </w:p>
    <w:p w14:paraId="34916FCF" w14:textId="77777777" w:rsidR="008B45EA" w:rsidRPr="00A02FC3" w:rsidRDefault="008B45EA" w:rsidP="004D5494">
      <w:pPr>
        <w:pStyle w:val="11Lgumam"/>
        <w:numPr>
          <w:ilvl w:val="0"/>
          <w:numId w:val="14"/>
        </w:numPr>
        <w:tabs>
          <w:tab w:val="clear" w:pos="720"/>
          <w:tab w:val="left" w:pos="284"/>
          <w:tab w:val="num" w:pos="993"/>
        </w:tabs>
        <w:spacing w:after="0"/>
        <w:ind w:left="993" w:right="142" w:hanging="426"/>
        <w:contextualSpacing/>
        <w:rPr>
          <w:rFonts w:ascii="Times New Roman" w:hAnsi="Times New Roman" w:cs="Times New Roman"/>
          <w:lang w:val="lv-LV"/>
        </w:rPr>
      </w:pPr>
      <w:r w:rsidRPr="00A02FC3">
        <w:rPr>
          <w:rFonts w:ascii="Times New Roman" w:hAnsi="Times New Roman" w:cs="Times New Roman"/>
          <w:lang w:val="lv-LV"/>
        </w:rPr>
        <w:t>tehnoloģisko reaģentu uzglabāšanas, dozēšanas un lietošanas rezultātā;</w:t>
      </w:r>
    </w:p>
    <w:p w14:paraId="4A7B1CC2" w14:textId="77777777" w:rsidR="008B45EA" w:rsidRPr="00A02FC3" w:rsidRDefault="008B45EA" w:rsidP="004D5494">
      <w:pPr>
        <w:pStyle w:val="11Lgumam"/>
        <w:numPr>
          <w:ilvl w:val="0"/>
          <w:numId w:val="14"/>
        </w:numPr>
        <w:tabs>
          <w:tab w:val="clear" w:pos="720"/>
          <w:tab w:val="left" w:pos="284"/>
          <w:tab w:val="num" w:pos="993"/>
        </w:tabs>
        <w:spacing w:after="0"/>
        <w:ind w:left="993" w:right="142" w:hanging="426"/>
        <w:contextualSpacing/>
        <w:rPr>
          <w:rFonts w:ascii="Times New Roman" w:hAnsi="Times New Roman" w:cs="Times New Roman"/>
          <w:lang w:val="lv-LV"/>
        </w:rPr>
      </w:pPr>
      <w:r w:rsidRPr="00A02FC3">
        <w:rPr>
          <w:rFonts w:ascii="Times New Roman" w:hAnsi="Times New Roman" w:cs="Times New Roman"/>
          <w:lang w:val="lv-LV"/>
        </w:rPr>
        <w:t>membrānu sistēmas (tai skaitā DOC membrānu sistēmas) ekspluatācijas laikā;</w:t>
      </w:r>
    </w:p>
    <w:p w14:paraId="700B2008" w14:textId="77777777" w:rsidR="008B45EA" w:rsidRPr="00A02FC3" w:rsidRDefault="008B45EA" w:rsidP="004D5494">
      <w:pPr>
        <w:pStyle w:val="11Lgumam"/>
        <w:numPr>
          <w:ilvl w:val="0"/>
          <w:numId w:val="14"/>
        </w:numPr>
        <w:tabs>
          <w:tab w:val="clear" w:pos="720"/>
          <w:tab w:val="left" w:pos="284"/>
          <w:tab w:val="num" w:pos="993"/>
        </w:tabs>
        <w:spacing w:after="0"/>
        <w:ind w:left="993" w:right="142" w:hanging="426"/>
        <w:contextualSpacing/>
        <w:rPr>
          <w:rFonts w:ascii="Times New Roman" w:hAnsi="Times New Roman" w:cs="Times New Roman"/>
          <w:lang w:val="lv-LV"/>
        </w:rPr>
      </w:pPr>
      <w:r w:rsidRPr="00A02FC3">
        <w:rPr>
          <w:rFonts w:ascii="Times New Roman" w:hAnsi="Times New Roman" w:cs="Times New Roman"/>
          <w:lang w:val="lv-LV"/>
        </w:rPr>
        <w:t xml:space="preserve">tehnisko apkopju, CIP procesu, </w:t>
      </w:r>
      <w:proofErr w:type="spellStart"/>
      <w:r w:rsidRPr="00A02FC3">
        <w:rPr>
          <w:rFonts w:ascii="Times New Roman" w:hAnsi="Times New Roman" w:cs="Times New Roman"/>
          <w:lang w:val="lv-LV"/>
        </w:rPr>
        <w:t>kalibrāciju</w:t>
      </w:r>
      <w:proofErr w:type="spellEnd"/>
      <w:r w:rsidRPr="00A02FC3">
        <w:rPr>
          <w:rFonts w:ascii="Times New Roman" w:hAnsi="Times New Roman" w:cs="Times New Roman"/>
          <w:lang w:val="lv-LV"/>
        </w:rPr>
        <w:t xml:space="preserve"> un remontdarbu veikšanas laikā;</w:t>
      </w:r>
    </w:p>
    <w:p w14:paraId="75D8BFC6" w14:textId="77777777" w:rsidR="008B45EA" w:rsidRPr="00A02FC3" w:rsidRDefault="008B45EA" w:rsidP="004D5494">
      <w:pPr>
        <w:pStyle w:val="11Lgumam"/>
        <w:numPr>
          <w:ilvl w:val="0"/>
          <w:numId w:val="14"/>
        </w:numPr>
        <w:tabs>
          <w:tab w:val="clear" w:pos="720"/>
          <w:tab w:val="left" w:pos="284"/>
          <w:tab w:val="num" w:pos="993"/>
        </w:tabs>
        <w:spacing w:after="0"/>
        <w:ind w:left="993" w:right="142" w:hanging="426"/>
        <w:contextualSpacing/>
        <w:rPr>
          <w:rFonts w:ascii="Times New Roman" w:hAnsi="Times New Roman" w:cs="Times New Roman"/>
          <w:lang w:val="lv-LV"/>
        </w:rPr>
      </w:pPr>
      <w:r w:rsidRPr="00A02FC3">
        <w:rPr>
          <w:rFonts w:ascii="Times New Roman" w:hAnsi="Times New Roman" w:cs="Times New Roman"/>
          <w:lang w:val="lv-LV"/>
        </w:rPr>
        <w:t>personāla kļūdu, nolaidības vai profesionālo pienākumu nepienācīgas izpildes rezultātā;</w:t>
      </w:r>
    </w:p>
    <w:p w14:paraId="17420C4A" w14:textId="77777777" w:rsidR="008B45EA" w:rsidRPr="00A02FC3" w:rsidRDefault="008B45EA" w:rsidP="004D5494">
      <w:pPr>
        <w:pStyle w:val="11Lgumam"/>
        <w:numPr>
          <w:ilvl w:val="0"/>
          <w:numId w:val="14"/>
        </w:numPr>
        <w:tabs>
          <w:tab w:val="clear" w:pos="720"/>
          <w:tab w:val="left" w:pos="284"/>
          <w:tab w:val="num" w:pos="993"/>
        </w:tabs>
        <w:spacing w:after="0"/>
        <w:ind w:left="993" w:right="142" w:hanging="426"/>
        <w:contextualSpacing/>
        <w:rPr>
          <w:rFonts w:ascii="Times New Roman" w:hAnsi="Times New Roman" w:cs="Times New Roman"/>
          <w:lang w:val="lv-LV"/>
        </w:rPr>
      </w:pPr>
      <w:r w:rsidRPr="00A02FC3">
        <w:rPr>
          <w:rFonts w:ascii="Times New Roman" w:hAnsi="Times New Roman" w:cs="Times New Roman"/>
          <w:lang w:val="lv-LV"/>
        </w:rPr>
        <w:t>vides piesārņojuma vai tā draudu iestāšanās rezultātā;</w:t>
      </w:r>
    </w:p>
    <w:p w14:paraId="5BDE2203" w14:textId="77777777" w:rsidR="008B45EA" w:rsidRPr="00A02FC3" w:rsidRDefault="008B45EA" w:rsidP="004D5494">
      <w:pPr>
        <w:pStyle w:val="11Lgumam"/>
        <w:numPr>
          <w:ilvl w:val="0"/>
          <w:numId w:val="14"/>
        </w:numPr>
        <w:tabs>
          <w:tab w:val="clear" w:pos="720"/>
          <w:tab w:val="left" w:pos="284"/>
          <w:tab w:val="num" w:pos="993"/>
        </w:tabs>
        <w:spacing w:after="0"/>
        <w:ind w:left="993" w:right="142" w:hanging="426"/>
        <w:contextualSpacing/>
        <w:rPr>
          <w:rFonts w:ascii="Times New Roman" w:hAnsi="Times New Roman" w:cs="Times New Roman"/>
          <w:lang w:val="lv-LV"/>
        </w:rPr>
      </w:pPr>
      <w:r w:rsidRPr="00A02FC3">
        <w:rPr>
          <w:rFonts w:ascii="Times New Roman" w:hAnsi="Times New Roman" w:cs="Times New Roman"/>
          <w:lang w:val="lv-LV"/>
        </w:rPr>
        <w:t>PASŪTĪTĀJA mantai nodarīto zaudējumu rezultātā;</w:t>
      </w:r>
    </w:p>
    <w:p w14:paraId="73CBB097" w14:textId="77777777" w:rsidR="008B45EA" w:rsidRPr="00A02FC3" w:rsidRDefault="008B45EA" w:rsidP="004D5494">
      <w:pPr>
        <w:pStyle w:val="11Lgumam"/>
        <w:numPr>
          <w:ilvl w:val="0"/>
          <w:numId w:val="14"/>
        </w:numPr>
        <w:tabs>
          <w:tab w:val="clear" w:pos="720"/>
          <w:tab w:val="left" w:pos="284"/>
          <w:tab w:val="num" w:pos="993"/>
        </w:tabs>
        <w:spacing w:after="0"/>
        <w:ind w:left="993" w:right="142" w:hanging="426"/>
        <w:contextualSpacing/>
        <w:rPr>
          <w:rFonts w:ascii="Times New Roman" w:hAnsi="Times New Roman" w:cs="Times New Roman"/>
          <w:lang w:val="lv-LV"/>
        </w:rPr>
      </w:pPr>
      <w:r w:rsidRPr="00A02FC3">
        <w:rPr>
          <w:rFonts w:ascii="Times New Roman" w:hAnsi="Times New Roman" w:cs="Times New Roman"/>
          <w:lang w:val="lv-LV"/>
        </w:rPr>
        <w:t>trešo personu mantai, veselībai vai dzīvībai nodarīto zaudējumu rezultātā.</w:t>
      </w:r>
    </w:p>
    <w:p w14:paraId="7EA849B2" w14:textId="77777777" w:rsidR="008B45EA" w:rsidRPr="00A02FC3" w:rsidRDefault="008B45EA" w:rsidP="004D5494">
      <w:pPr>
        <w:pStyle w:val="11Lgumam"/>
        <w:numPr>
          <w:ilvl w:val="1"/>
          <w:numId w:val="5"/>
        </w:numPr>
        <w:tabs>
          <w:tab w:val="left" w:pos="284"/>
        </w:tabs>
        <w:spacing w:after="0"/>
        <w:ind w:left="567" w:right="142" w:hanging="567"/>
        <w:contextualSpacing/>
        <w:rPr>
          <w:rFonts w:ascii="Times New Roman" w:hAnsi="Times New Roman" w:cs="Times New Roman"/>
          <w:lang w:val="lv-LV"/>
        </w:rPr>
      </w:pPr>
      <w:r w:rsidRPr="00A02FC3">
        <w:rPr>
          <w:rFonts w:ascii="Times New Roman" w:hAnsi="Times New Roman" w:cs="Times New Roman"/>
          <w:lang w:val="lv-LV"/>
        </w:rPr>
        <w:t xml:space="preserve">Apdrošināšanas polisei jāparedz apdrošinājuma limits ne mazāks par </w:t>
      </w:r>
      <w:r w:rsidRPr="00A02FC3">
        <w:rPr>
          <w:rFonts w:ascii="Times New Roman" w:hAnsi="Times New Roman" w:cs="Times New Roman"/>
          <w:b/>
          <w:bCs/>
          <w:lang w:val="lv-LV"/>
        </w:rPr>
        <w:t>725 000 EUR</w:t>
      </w:r>
      <w:r w:rsidRPr="00A02FC3">
        <w:rPr>
          <w:rFonts w:ascii="Times New Roman" w:hAnsi="Times New Roman" w:cs="Times New Roman"/>
          <w:lang w:val="lv-LV"/>
        </w:rPr>
        <w:t xml:space="preserve"> vienam apdrošināšanas gadījumam un apdrošināšanas periodā, ja iepirkuma dokumentācijā nav noteikta lielāka minimālā apdrošinājuma summa. Ja iepirkuma dokumentācijā noteikta lielāka summa, piemērojama iepirkuma dokumentācijā noteiktā prasība.</w:t>
      </w:r>
    </w:p>
    <w:p w14:paraId="38E0F8BB" w14:textId="77777777" w:rsidR="008B45EA" w:rsidRPr="00A02FC3" w:rsidRDefault="008B45EA" w:rsidP="004D5494">
      <w:pPr>
        <w:pStyle w:val="11Lgumam"/>
        <w:numPr>
          <w:ilvl w:val="1"/>
          <w:numId w:val="5"/>
        </w:numPr>
        <w:tabs>
          <w:tab w:val="left" w:pos="284"/>
        </w:tabs>
        <w:spacing w:after="0"/>
        <w:ind w:left="567" w:right="142" w:hanging="567"/>
        <w:contextualSpacing/>
        <w:rPr>
          <w:rFonts w:ascii="Times New Roman" w:hAnsi="Times New Roman" w:cs="Times New Roman"/>
          <w:lang w:val="lv-LV"/>
        </w:rPr>
      </w:pPr>
      <w:r w:rsidRPr="00A02FC3">
        <w:rPr>
          <w:rFonts w:ascii="Times New Roman" w:hAnsi="Times New Roman" w:cs="Times New Roman"/>
          <w:lang w:val="lv-LV"/>
        </w:rPr>
        <w:t>Profesionālās civiltiesiskās atbildības apdrošināšanai jābūt spēkā no Pakalpojuma sniegšanas uzsākšanas dienas un nepārtraukti visā Līguma darbības laikā, kā arī līdz visu Līgumā paredzēto saistību pilnīgai izpildei.</w:t>
      </w:r>
    </w:p>
    <w:p w14:paraId="28583FD4" w14:textId="77777777" w:rsidR="008B45EA" w:rsidRPr="00A02FC3" w:rsidRDefault="008B45EA" w:rsidP="004D5494">
      <w:pPr>
        <w:pStyle w:val="11Lgumam"/>
        <w:numPr>
          <w:ilvl w:val="1"/>
          <w:numId w:val="5"/>
        </w:numPr>
        <w:tabs>
          <w:tab w:val="left" w:pos="284"/>
        </w:tabs>
        <w:spacing w:after="0"/>
        <w:ind w:left="567" w:right="142" w:hanging="567"/>
        <w:contextualSpacing/>
        <w:rPr>
          <w:rFonts w:ascii="Times New Roman" w:hAnsi="Times New Roman" w:cs="Times New Roman"/>
          <w:lang w:val="lv-LV"/>
        </w:rPr>
      </w:pPr>
      <w:r w:rsidRPr="00A02FC3">
        <w:rPr>
          <w:rFonts w:ascii="Times New Roman" w:hAnsi="Times New Roman" w:cs="Times New Roman"/>
          <w:lang w:val="lv-LV"/>
        </w:rPr>
        <w:t xml:space="preserve">Ja apdrošināšanas polises termiņš beidzas Līguma darbības laikā, IZPILDĪTĀJAM ir pienākums ne vēlāk kā </w:t>
      </w:r>
      <w:r w:rsidRPr="00A02FC3">
        <w:rPr>
          <w:rFonts w:ascii="Times New Roman" w:hAnsi="Times New Roman" w:cs="Times New Roman"/>
          <w:b/>
          <w:bCs/>
          <w:lang w:val="lv-LV"/>
        </w:rPr>
        <w:t>10 (desmit) darba dienas</w:t>
      </w:r>
      <w:r w:rsidRPr="00A02FC3">
        <w:rPr>
          <w:rFonts w:ascii="Times New Roman" w:hAnsi="Times New Roman" w:cs="Times New Roman"/>
          <w:lang w:val="lv-LV"/>
        </w:rPr>
        <w:t xml:space="preserve"> pirms tās termiņa beigām nodrošināt polises pagarināšanu vai noslēgt jaunu apdrošināšanas līgumu ar ne mazāku apdrošināšanas segumu un iesniegt PASŪTĪTĀJAM attiecīgās polises kopiju.</w:t>
      </w:r>
    </w:p>
    <w:p w14:paraId="2F7C3F1E" w14:textId="77777777" w:rsidR="008B45EA" w:rsidRPr="00A02FC3" w:rsidRDefault="008B45EA" w:rsidP="004D5494">
      <w:pPr>
        <w:pStyle w:val="11Lgumam"/>
        <w:numPr>
          <w:ilvl w:val="1"/>
          <w:numId w:val="5"/>
        </w:numPr>
        <w:tabs>
          <w:tab w:val="left" w:pos="284"/>
        </w:tabs>
        <w:spacing w:after="0"/>
        <w:ind w:left="567" w:right="142" w:hanging="567"/>
        <w:contextualSpacing/>
        <w:rPr>
          <w:rFonts w:ascii="Times New Roman" w:hAnsi="Times New Roman" w:cs="Times New Roman"/>
          <w:lang w:val="lv-LV"/>
        </w:rPr>
      </w:pPr>
      <w:r w:rsidRPr="00A02FC3">
        <w:rPr>
          <w:rFonts w:ascii="Times New Roman" w:hAnsi="Times New Roman" w:cs="Times New Roman"/>
          <w:lang w:val="lv-LV"/>
        </w:rPr>
        <w:t>Apdrošināšanas polises darbības izbeigšanās, apturēšana, seguma samazināšana vai citi apstākļi, kuru dēļ netiek nodrošināts šajā Līgumā noteiktais apdrošināšanas segums, uzskatāmi par būtisku Līguma pārkāpumu un dod PASŪTĪTĀJAM tiesības apturēt Pakalpojuma sniegšanu, atteikties pieņemt Pakalpojumu izpildi, piemērot Līgumā paredzētos līgumsodus vai vienpusēji izbeigt Līgumu.</w:t>
      </w:r>
    </w:p>
    <w:p w14:paraId="02144E7A" w14:textId="038564E4" w:rsidR="008B45EA" w:rsidRPr="00A02FC3" w:rsidRDefault="008B45EA" w:rsidP="004D5494">
      <w:pPr>
        <w:pStyle w:val="11Lgumam"/>
        <w:numPr>
          <w:ilvl w:val="1"/>
          <w:numId w:val="5"/>
        </w:numPr>
        <w:tabs>
          <w:tab w:val="left" w:pos="284"/>
        </w:tabs>
        <w:spacing w:after="0"/>
        <w:ind w:left="567" w:right="142" w:hanging="567"/>
        <w:contextualSpacing/>
        <w:rPr>
          <w:rFonts w:ascii="Times New Roman" w:hAnsi="Times New Roman" w:cs="Times New Roman"/>
          <w:lang w:val="lv-LV"/>
        </w:rPr>
      </w:pPr>
      <w:r w:rsidRPr="00A02FC3">
        <w:rPr>
          <w:rFonts w:ascii="Times New Roman" w:hAnsi="Times New Roman" w:cs="Times New Roman"/>
          <w:lang w:val="lv-LV"/>
        </w:rPr>
        <w:t>Civiltiesiskās atbildības apdrošināšanas esamība vai apdrošinātāja izmaksātā atlīdzība nekādā veidā neierobežo un neatbrīvo IZPILDĪTĀJU no pienākuma pilnā apmērā atlīdzināt PASŪTĪTĀJAM un trešajām personām visus zaudējumus, kas pārsniedz apdrošināšanas atlīdzības apmēru vai kurus apdrošinātājs nesedz saskaņā ar apdrošināšanas līguma noteikumiem.</w:t>
      </w:r>
    </w:p>
    <w:p w14:paraId="402AB440" w14:textId="6E159BA3" w:rsidR="007912A6" w:rsidRPr="00A02FC3" w:rsidRDefault="007912A6" w:rsidP="004D5494">
      <w:pPr>
        <w:pStyle w:val="11Lgumam"/>
        <w:numPr>
          <w:ilvl w:val="1"/>
          <w:numId w:val="5"/>
        </w:numPr>
        <w:tabs>
          <w:tab w:val="left" w:pos="284"/>
        </w:tabs>
        <w:spacing w:after="0"/>
        <w:ind w:left="567" w:right="142" w:hanging="567"/>
        <w:contextualSpacing/>
        <w:rPr>
          <w:rFonts w:ascii="Times New Roman" w:hAnsi="Times New Roman" w:cs="Times New Roman"/>
          <w:lang w:val="lv-LV"/>
        </w:rPr>
      </w:pPr>
      <w:r w:rsidRPr="00A02FC3">
        <w:rPr>
          <w:rFonts w:ascii="Times New Roman" w:hAnsi="Times New Roman" w:cs="Times New Roman"/>
          <w:lang w:val="lv-LV"/>
        </w:rPr>
        <w:t>Apdrošināšanas esamība neatbrīvo Izpildītāju no pienākuma pilnā apmērā atlīdzināt Pasūtītājam zaudējumus, kas radušies Izpildītāja darbības, bezdarbības, neatbilstošas tehnoloģisko procesu vadības, neatbilstošu reaģentu izmantošanas vai citu Līguma pārkāpumu rezultātā.</w:t>
      </w:r>
    </w:p>
    <w:p w14:paraId="5A124E0E" w14:textId="77777777" w:rsidR="00186443" w:rsidRPr="00A02FC3" w:rsidRDefault="00186443" w:rsidP="004D5494">
      <w:pPr>
        <w:pStyle w:val="11Lgumam"/>
        <w:numPr>
          <w:ilvl w:val="0"/>
          <w:numId w:val="0"/>
        </w:numPr>
        <w:tabs>
          <w:tab w:val="left" w:pos="284"/>
        </w:tabs>
        <w:spacing w:after="0"/>
        <w:ind w:left="567" w:right="142"/>
        <w:contextualSpacing/>
        <w:rPr>
          <w:rFonts w:ascii="Times New Roman" w:hAnsi="Times New Roman" w:cs="Times New Roman"/>
          <w:lang w:val="lv-LV" w:eastAsia="x-none"/>
        </w:rPr>
      </w:pPr>
    </w:p>
    <w:p w14:paraId="0B49507F" w14:textId="77777777" w:rsidR="008D69DC" w:rsidRPr="00A02FC3" w:rsidRDefault="008D69DC" w:rsidP="004D5494">
      <w:pPr>
        <w:pStyle w:val="ListParagraph"/>
        <w:widowControl w:val="0"/>
        <w:numPr>
          <w:ilvl w:val="0"/>
          <w:numId w:val="5"/>
        </w:numPr>
        <w:tabs>
          <w:tab w:val="left" w:pos="0"/>
        </w:tabs>
        <w:overflowPunct w:val="0"/>
        <w:autoSpaceDE w:val="0"/>
        <w:contextualSpacing/>
        <w:jc w:val="center"/>
        <w:rPr>
          <w:b/>
        </w:rPr>
      </w:pPr>
      <w:r w:rsidRPr="00A02FC3">
        <w:rPr>
          <w:b/>
        </w:rPr>
        <w:t>APAKŠUZŅĒMĒJA NOMAIŅA UN JAUNA APAKŠUZŅĒMĒJA PIESAISTE</w:t>
      </w:r>
      <w:r w:rsidRPr="00A02FC3">
        <w:rPr>
          <w:i/>
          <w:color w:val="FF0000"/>
        </w:rPr>
        <w:t xml:space="preserve"> </w:t>
      </w:r>
    </w:p>
    <w:p w14:paraId="16A1D0B6" w14:textId="77777777" w:rsidR="00F20E98" w:rsidRPr="00A02FC3" w:rsidRDefault="008D69DC" w:rsidP="004D5494">
      <w:pPr>
        <w:pStyle w:val="ListParagraph"/>
        <w:numPr>
          <w:ilvl w:val="1"/>
          <w:numId w:val="5"/>
        </w:numPr>
        <w:tabs>
          <w:tab w:val="left" w:pos="0"/>
        </w:tabs>
        <w:suppressAutoHyphens w:val="0"/>
        <w:ind w:left="426" w:hanging="426"/>
        <w:jc w:val="both"/>
        <w:rPr>
          <w:b/>
        </w:rPr>
      </w:pPr>
      <w:r w:rsidRPr="00A02FC3">
        <w:rPr>
          <w:lang w:eastAsia="lv-LV"/>
        </w:rPr>
        <w:t>Izpildītājs nav tiesīgs bez saskaņošanas ar pasūtītāju veikt piedāvājumā norādītā apakšuzņēmēja nomaiņu un iesaistīt papildu apakšuzņēmējus iepirkuma līguma izpildē. Izpildītājam ir pienākums saskaņot ar pasūtītāju papildu personāla iesaistīšanu iepirkuma līguma izpildē.</w:t>
      </w:r>
    </w:p>
    <w:p w14:paraId="58D08EE9" w14:textId="77777777" w:rsidR="008D69DC" w:rsidRPr="00A02FC3" w:rsidRDefault="008D69DC" w:rsidP="004D5494">
      <w:pPr>
        <w:pStyle w:val="ListParagraph"/>
        <w:numPr>
          <w:ilvl w:val="1"/>
          <w:numId w:val="5"/>
        </w:numPr>
        <w:tabs>
          <w:tab w:val="left" w:pos="0"/>
        </w:tabs>
        <w:suppressAutoHyphens w:val="0"/>
        <w:ind w:left="426" w:hanging="426"/>
        <w:jc w:val="both"/>
        <w:rPr>
          <w:b/>
        </w:rPr>
      </w:pPr>
      <w:r w:rsidRPr="00A02FC3">
        <w:rPr>
          <w:lang w:eastAsia="lv-LV"/>
        </w:rPr>
        <w:t>Pasūtītājs nepiekrīt piedāvājumā norādītā apakšuzņēmēja nomaiņai, ja pastāv kāds no šādiem nosacījumiem:</w:t>
      </w:r>
    </w:p>
    <w:p w14:paraId="540774B5" w14:textId="77777777" w:rsidR="008D69DC" w:rsidRPr="00A02FC3" w:rsidRDefault="008D69DC" w:rsidP="004D5494">
      <w:pPr>
        <w:pStyle w:val="ListParagraph"/>
        <w:numPr>
          <w:ilvl w:val="2"/>
          <w:numId w:val="5"/>
        </w:numPr>
        <w:tabs>
          <w:tab w:val="left" w:pos="0"/>
        </w:tabs>
        <w:suppressAutoHyphens w:val="0"/>
        <w:ind w:left="1276" w:hanging="709"/>
        <w:jc w:val="both"/>
        <w:rPr>
          <w:b/>
        </w:rPr>
      </w:pPr>
      <w:r w:rsidRPr="00A02FC3">
        <w:rPr>
          <w:lang w:eastAsia="lv-LV"/>
        </w:rPr>
        <w:t>piedāvātais apakšuzņēmējs neatbilst iepirkuma procedūras dokumentos apakšuzņēmējiem izvirzītajām prasībām;</w:t>
      </w:r>
    </w:p>
    <w:p w14:paraId="3D152B75" w14:textId="77777777" w:rsidR="008D69DC" w:rsidRPr="00A02FC3" w:rsidRDefault="008D69DC" w:rsidP="004D5494">
      <w:pPr>
        <w:pStyle w:val="ListParagraph"/>
        <w:numPr>
          <w:ilvl w:val="2"/>
          <w:numId w:val="5"/>
        </w:numPr>
        <w:tabs>
          <w:tab w:val="left" w:pos="0"/>
        </w:tabs>
        <w:suppressAutoHyphens w:val="0"/>
        <w:ind w:left="1276" w:hanging="709"/>
        <w:jc w:val="both"/>
        <w:rPr>
          <w:b/>
        </w:rPr>
      </w:pPr>
      <w:r w:rsidRPr="00A02FC3">
        <w:rPr>
          <w:lang w:eastAsia="lv-LV"/>
        </w:rPr>
        <w:lastRenderedPageBreak/>
        <w:t>tiek nomainīts apakšuzņēmējs, uz kura iespējām iepirkuma procedūrā izraudzītais pretendents balstījies, lai apliecinātu savas kvalifikācijas atbilstību paziņojumā par līgumu un iepirkuma procedūras dokumentos noteiktajām prasībām, un piedāvātajam apakšuzņēmējam nav vismaz tādas pašas kvalifikācijas, uz kādu iepirkuma procedūrā izraudzītais pretendents atsaucies, apliecinot savu atbilstību iepirkuma procedūrā noteiktajām prasībām, vai tas atbilst Publisko iepirkumu likuma </w:t>
      </w:r>
      <w:hyperlink r:id="rId6" w:anchor="p42" w:history="1">
        <w:r w:rsidRPr="00A02FC3">
          <w:rPr>
            <w:lang w:eastAsia="lv-LV"/>
          </w:rPr>
          <w:t>42.</w:t>
        </w:r>
      </w:hyperlink>
      <w:r w:rsidRPr="00A02FC3">
        <w:rPr>
          <w:lang w:eastAsia="lv-LV"/>
        </w:rPr>
        <w:t> panta otrajā daļā minētajiem pretendentu izslēgšanas iemesliem (izņemot otrās daļas 8. un 9.punktu);</w:t>
      </w:r>
    </w:p>
    <w:p w14:paraId="7030E9F6" w14:textId="77777777" w:rsidR="008D69DC" w:rsidRPr="00A02FC3" w:rsidRDefault="008D69DC" w:rsidP="004D5494">
      <w:pPr>
        <w:pStyle w:val="ListParagraph"/>
        <w:numPr>
          <w:ilvl w:val="2"/>
          <w:numId w:val="5"/>
        </w:numPr>
        <w:tabs>
          <w:tab w:val="left" w:pos="0"/>
        </w:tabs>
        <w:suppressAutoHyphens w:val="0"/>
        <w:ind w:left="1276" w:hanging="709"/>
        <w:jc w:val="both"/>
        <w:rPr>
          <w:b/>
        </w:rPr>
      </w:pPr>
      <w:r w:rsidRPr="00A02FC3">
        <w:rPr>
          <w:lang w:eastAsia="lv-LV"/>
        </w:rPr>
        <w:t>piedāvātais apakšuzņēmējs, kura sniedzamo pakalpojumu vērtība ir vismaz 10 000 </w:t>
      </w:r>
      <w:proofErr w:type="spellStart"/>
      <w:r w:rsidRPr="00A02FC3">
        <w:rPr>
          <w:i/>
          <w:lang w:eastAsia="lv-LV"/>
        </w:rPr>
        <w:t>euro</w:t>
      </w:r>
      <w:proofErr w:type="spellEnd"/>
      <w:r w:rsidRPr="00A02FC3">
        <w:rPr>
          <w:lang w:eastAsia="lv-LV"/>
        </w:rPr>
        <w:t>, atbilst Publisko iepirkumu likuma </w:t>
      </w:r>
      <w:hyperlink r:id="rId7" w:anchor="p42" w:history="1">
        <w:r w:rsidRPr="00A02FC3">
          <w:rPr>
            <w:lang w:eastAsia="lv-LV"/>
          </w:rPr>
          <w:t>42.</w:t>
        </w:r>
      </w:hyperlink>
      <w:r w:rsidRPr="00A02FC3">
        <w:rPr>
          <w:lang w:eastAsia="lv-LV"/>
        </w:rPr>
        <w:t> panta otrajā daļā minētajiem pretendentu izslēgšanas iemesliem (izņemot otrās daļas 8. un 9.punktu);</w:t>
      </w:r>
    </w:p>
    <w:p w14:paraId="1F8C86FE" w14:textId="77777777" w:rsidR="008D69DC" w:rsidRPr="00A02FC3" w:rsidRDefault="008D69DC" w:rsidP="004D5494">
      <w:pPr>
        <w:pStyle w:val="ListParagraph"/>
        <w:numPr>
          <w:ilvl w:val="2"/>
          <w:numId w:val="5"/>
        </w:numPr>
        <w:tabs>
          <w:tab w:val="left" w:pos="0"/>
        </w:tabs>
        <w:suppressAutoHyphens w:val="0"/>
        <w:ind w:left="1276" w:hanging="709"/>
        <w:jc w:val="both"/>
        <w:rPr>
          <w:b/>
        </w:rPr>
      </w:pPr>
      <w:r w:rsidRPr="00A02FC3">
        <w:rPr>
          <w:lang w:eastAsia="lv-LV"/>
        </w:rPr>
        <w:t>apakšuzņēmēja maiņas rezultātā tiktu izdarīti tādi grozījumi pretendenta piedāvājumā, kuri, ja sākotnēji būtu tajā iekļauti, ietekmētu piedāvājuma izvēli atbilstoši iepirkuma procedūras dokumentos noteiktajiem piedāvājuma izvērtēšanas kritērijiem.</w:t>
      </w:r>
    </w:p>
    <w:p w14:paraId="6D23853A" w14:textId="77777777" w:rsidR="008D69DC" w:rsidRPr="00A02FC3" w:rsidRDefault="008D69DC" w:rsidP="004D5494">
      <w:pPr>
        <w:pStyle w:val="ListParagraph"/>
        <w:numPr>
          <w:ilvl w:val="1"/>
          <w:numId w:val="5"/>
        </w:numPr>
        <w:tabs>
          <w:tab w:val="left" w:pos="0"/>
        </w:tabs>
        <w:suppressAutoHyphens w:val="0"/>
        <w:ind w:left="426" w:hanging="426"/>
        <w:jc w:val="both"/>
        <w:rPr>
          <w:b/>
        </w:rPr>
      </w:pPr>
      <w:r w:rsidRPr="00A02FC3">
        <w:rPr>
          <w:lang w:eastAsia="lv-LV"/>
        </w:rPr>
        <w:t>Pasūtītājs nepiekrīt jauna apakšuzņēmēja piesaistei gadījumā, kad šādas izmaiņas, ja tās tiktu veiktas sākotnējā piedāvājumā, būtu ietekmējušas piedāvājuma izvēli atbilstoši iepirkuma procedūras dokumentos noteiktajiem piedāvājuma izvērtēšanas kritērijiem.</w:t>
      </w:r>
    </w:p>
    <w:p w14:paraId="06BB02CD" w14:textId="77777777" w:rsidR="008D69DC" w:rsidRPr="00A02FC3" w:rsidRDefault="008D69DC" w:rsidP="004D5494">
      <w:pPr>
        <w:pStyle w:val="ListParagraph"/>
        <w:numPr>
          <w:ilvl w:val="1"/>
          <w:numId w:val="5"/>
        </w:numPr>
        <w:suppressAutoHyphens w:val="0"/>
        <w:ind w:left="426" w:hanging="426"/>
        <w:contextualSpacing/>
        <w:jc w:val="both"/>
        <w:rPr>
          <w:b/>
        </w:rPr>
      </w:pPr>
      <w:r w:rsidRPr="00A02FC3">
        <w:rPr>
          <w:lang w:eastAsia="lv-LV"/>
        </w:rPr>
        <w:t>Pasūtītājs pieņem lēmumu atļaut vai atteikt iepirkuma procedūrā izraudzītā pretendenta personāla vai apakšuzņēmēju nomaiņu vai jaunu apakšuzņēmēju iesaistīšanu iepirkuma līguma izpildē iespējami īsā laikā, bet ne vēlāk kā piecu darbdienu laikā pēc tam, kad saņēmis visu informāciju un dokumentus, kas nepieciešami lēmuma pieņemšanai saskaņā ar Publisko iepirkumu likuma 62.panta noteikumiem.</w:t>
      </w:r>
    </w:p>
    <w:p w14:paraId="4F672858" w14:textId="77777777" w:rsidR="00F20E98" w:rsidRPr="00A02FC3" w:rsidRDefault="008D69DC" w:rsidP="004D5494">
      <w:pPr>
        <w:pStyle w:val="ListParagraph"/>
        <w:numPr>
          <w:ilvl w:val="1"/>
          <w:numId w:val="5"/>
        </w:numPr>
        <w:suppressAutoHyphens w:val="0"/>
        <w:ind w:left="426" w:hanging="426"/>
        <w:contextualSpacing/>
        <w:jc w:val="both"/>
        <w:rPr>
          <w:b/>
        </w:rPr>
      </w:pPr>
      <w:r w:rsidRPr="00A02FC3">
        <w:t xml:space="preserve">Pēc iepirkuma līguma slēgšanas tiesību piešķiršanas un ne vēlāk kā uzsākot iepirkuma līguma izpildi, Izpildītājs iesniedz pakalpojuma sniegšanā iesaistīto apakšuzņēmēju (ja tādus plānots iesaistīt) sarakstu, kurā norāda apakšuzņēmēja nosaukumu, kontaktinformāciju un to </w:t>
      </w:r>
      <w:proofErr w:type="spellStart"/>
      <w:r w:rsidRPr="00A02FC3">
        <w:t>pārstāvēttiesīgo</w:t>
      </w:r>
      <w:proofErr w:type="spellEnd"/>
      <w:r w:rsidRPr="00A02FC3">
        <w:t xml:space="preserve"> personu, ciktāl minētā informācija ir zināma. Sarakstā norāda arī apakšuzņēmēju apakšuzņēmējus. Iepirkuma līguma izpildes laikā Izpildītājs paziņo pasūtītājam par jebkurām minētās informācijas izmaiņām, kā arī papildina sarakstu ar informāciju par apakšuzņēmēju, kas tiek vēlāk iesaistīts pakalpojumu sniegšanā.</w:t>
      </w:r>
    </w:p>
    <w:p w14:paraId="4383A8D0" w14:textId="77777777" w:rsidR="008D69DC" w:rsidRPr="00A02FC3" w:rsidRDefault="008D69DC" w:rsidP="004D5494">
      <w:pPr>
        <w:pStyle w:val="ListParagraph"/>
        <w:numPr>
          <w:ilvl w:val="1"/>
          <w:numId w:val="5"/>
        </w:numPr>
        <w:suppressAutoHyphens w:val="0"/>
        <w:ind w:left="426" w:hanging="426"/>
        <w:contextualSpacing/>
        <w:jc w:val="both"/>
        <w:rPr>
          <w:b/>
        </w:rPr>
      </w:pPr>
      <w:r w:rsidRPr="00A02FC3">
        <w:rPr>
          <w:spacing w:val="2"/>
          <w:position w:val="2"/>
        </w:rPr>
        <w:t xml:space="preserve">Izpildītājs koordinē apakšuzņēmēju darbību un uzņemas pilnu atbildību par Pakalpojumu, ko snieguši apakšuzņēmēji, izpildes kvalitāti, termiņu, Līguma noteikumu ievērošanu un citiem jautājumiem, kas attiecas uz Līguma izpildi. </w:t>
      </w:r>
    </w:p>
    <w:p w14:paraId="2CEFFC2B" w14:textId="77777777" w:rsidR="008D69DC" w:rsidRPr="00A02FC3" w:rsidRDefault="008D69DC" w:rsidP="004D5494">
      <w:pPr>
        <w:pStyle w:val="11Lgumam"/>
        <w:numPr>
          <w:ilvl w:val="1"/>
          <w:numId w:val="5"/>
        </w:numPr>
        <w:spacing w:after="0"/>
        <w:ind w:left="567" w:right="142" w:hanging="567"/>
        <w:rPr>
          <w:rFonts w:ascii="Times New Roman" w:hAnsi="Times New Roman" w:cs="Times New Roman"/>
          <w:lang w:val="lv-LV"/>
        </w:rPr>
      </w:pPr>
      <w:r w:rsidRPr="00A02FC3">
        <w:rPr>
          <w:rFonts w:ascii="Times New Roman" w:hAnsi="Times New Roman" w:cs="Times New Roman"/>
          <w:spacing w:val="2"/>
          <w:position w:val="2"/>
          <w:lang w:val="lv-LV"/>
        </w:rPr>
        <w:t>Izpildītājs uzņemas pilnu atbildību par veiktajiem norēķiniem ar tā piesaistīto apakšuzņēmēju, t.sk. arī Izpildītāja maksātnespējas procesa gadījumā.</w:t>
      </w:r>
    </w:p>
    <w:p w14:paraId="0DA9D7D7" w14:textId="77777777" w:rsidR="008D69DC" w:rsidRPr="00A02FC3" w:rsidRDefault="008D69DC" w:rsidP="004D5494">
      <w:pPr>
        <w:pStyle w:val="11Lgumam"/>
        <w:numPr>
          <w:ilvl w:val="1"/>
          <w:numId w:val="5"/>
        </w:numPr>
        <w:spacing w:after="0"/>
        <w:ind w:left="567" w:right="142" w:hanging="567"/>
        <w:rPr>
          <w:rFonts w:ascii="Times New Roman" w:hAnsi="Times New Roman" w:cs="Times New Roman"/>
          <w:lang w:val="lv-LV"/>
        </w:rPr>
      </w:pPr>
      <w:r w:rsidRPr="00A02FC3">
        <w:rPr>
          <w:rFonts w:ascii="Times New Roman" w:hAnsi="Times New Roman" w:cs="Times New Roman"/>
          <w:lang w:val="lv-LV"/>
        </w:rPr>
        <w:t>Pasūtītājs nav atbildīgs par Izpildītāja nokavētiem vai vispār neveiktiem norēķiniem ar tā piesaistīto apakšuzņēmēju.</w:t>
      </w:r>
    </w:p>
    <w:p w14:paraId="6549CBB2" w14:textId="3131858E" w:rsidR="004D5494" w:rsidRPr="00A02FC3" w:rsidRDefault="004D5494" w:rsidP="004D5494">
      <w:pPr>
        <w:pStyle w:val="11Lgumam"/>
        <w:numPr>
          <w:ilvl w:val="1"/>
          <w:numId w:val="5"/>
        </w:numPr>
        <w:spacing w:after="0"/>
        <w:ind w:left="567" w:right="142" w:hanging="567"/>
        <w:rPr>
          <w:rFonts w:ascii="Times New Roman" w:hAnsi="Times New Roman" w:cs="Times New Roman"/>
          <w:lang w:val="lv-LV"/>
        </w:rPr>
      </w:pPr>
      <w:r w:rsidRPr="00A02FC3">
        <w:rPr>
          <w:rFonts w:ascii="Times New Roman" w:hAnsi="Times New Roman" w:cs="Times New Roman"/>
          <w:lang w:val="lv-LV"/>
        </w:rPr>
        <w:t>Izpildītājs pilnā apmērā atbild par apakšuzņēmēju darbību un bezdarbību kā par savu darbību.</w:t>
      </w:r>
    </w:p>
    <w:p w14:paraId="2B005C62" w14:textId="77777777" w:rsidR="004D5494" w:rsidRPr="00A02FC3" w:rsidRDefault="004D5494" w:rsidP="004D5494">
      <w:pPr>
        <w:pStyle w:val="11Lgumam"/>
        <w:numPr>
          <w:ilvl w:val="0"/>
          <w:numId w:val="0"/>
        </w:numPr>
        <w:spacing w:after="0"/>
        <w:ind w:left="567" w:right="142"/>
        <w:rPr>
          <w:rFonts w:ascii="Times New Roman" w:hAnsi="Times New Roman" w:cs="Times New Roman"/>
          <w:lang w:val="lv-LV"/>
        </w:rPr>
      </w:pPr>
    </w:p>
    <w:p w14:paraId="47C9FAE4" w14:textId="77777777" w:rsidR="008D69DC" w:rsidRPr="00A02FC3" w:rsidRDefault="008D69DC" w:rsidP="004D5494">
      <w:pPr>
        <w:pStyle w:val="1Lgumam"/>
        <w:numPr>
          <w:ilvl w:val="0"/>
          <w:numId w:val="5"/>
        </w:numPr>
        <w:spacing w:before="0"/>
        <w:ind w:left="0" w:right="142" w:firstLine="426"/>
      </w:pPr>
      <w:r w:rsidRPr="00A02FC3">
        <w:t>Līguma izpildē iesaistītie speciālisti un to nomaiņa</w:t>
      </w:r>
    </w:p>
    <w:p w14:paraId="2AAAE7FA" w14:textId="77777777" w:rsidR="008D69DC" w:rsidRPr="00A02FC3" w:rsidRDefault="008D69DC" w:rsidP="004D5494">
      <w:pPr>
        <w:pStyle w:val="11Lgumam"/>
        <w:numPr>
          <w:ilvl w:val="1"/>
          <w:numId w:val="5"/>
        </w:numPr>
        <w:spacing w:after="0"/>
        <w:ind w:left="567" w:right="142" w:hanging="567"/>
        <w:rPr>
          <w:rFonts w:ascii="Times New Roman" w:hAnsi="Times New Roman" w:cs="Times New Roman"/>
          <w:lang w:val="lv-LV"/>
        </w:rPr>
      </w:pPr>
      <w:r w:rsidRPr="00A02FC3">
        <w:rPr>
          <w:rFonts w:ascii="Times New Roman" w:hAnsi="Times New Roman" w:cs="Times New Roman"/>
          <w:lang w:val="lv-LV"/>
        </w:rPr>
        <w:t xml:space="preserve">Izpildītājs Līguma izpildē piesaista kvalificētus speciālistus, kuru </w:t>
      </w:r>
      <w:r w:rsidRPr="00A02FC3">
        <w:rPr>
          <w:rFonts w:ascii="Times New Roman" w:hAnsi="Times New Roman" w:cs="Times New Roman"/>
          <w:lang w:val="lv-LV" w:eastAsia="ar-SA"/>
        </w:rPr>
        <w:t>kvalifikāciju apliecinoši dokumenti (izglītību vai kvalifikāciju apliecinoši dokumenti vai prakses sertifikāts) ir derīgi visā Līguma darbības termiņā.</w:t>
      </w:r>
    </w:p>
    <w:p w14:paraId="799231EA" w14:textId="77777777" w:rsidR="008D69DC" w:rsidRPr="00A02FC3" w:rsidRDefault="008D69DC" w:rsidP="004D5494">
      <w:pPr>
        <w:pStyle w:val="11Lgumam"/>
        <w:numPr>
          <w:ilvl w:val="1"/>
          <w:numId w:val="5"/>
        </w:numPr>
        <w:spacing w:after="0"/>
        <w:ind w:left="567" w:right="142" w:hanging="567"/>
        <w:rPr>
          <w:rFonts w:ascii="Times New Roman" w:hAnsi="Times New Roman" w:cs="Times New Roman"/>
          <w:lang w:val="lv-LV"/>
        </w:rPr>
      </w:pPr>
      <w:r w:rsidRPr="00A02FC3">
        <w:rPr>
          <w:rFonts w:ascii="Times New Roman" w:hAnsi="Times New Roman" w:cs="Times New Roman"/>
          <w:lang w:val="lv-LV" w:eastAsia="ar-SA"/>
        </w:rPr>
        <w:t xml:space="preserve">Izpildītājs </w:t>
      </w:r>
      <w:r w:rsidRPr="00A02FC3">
        <w:rPr>
          <w:rFonts w:ascii="Times New Roman" w:hAnsi="Times New Roman" w:cs="Times New Roman"/>
          <w:lang w:val="lv-LV"/>
        </w:rPr>
        <w:t>nav tiesīgs bez saskaņošanas ar Pasūtītāju veikt personāla nomaiņu un iesaistīt papildu speciālistus Līguma izpildē.</w:t>
      </w:r>
    </w:p>
    <w:p w14:paraId="7891E4E0" w14:textId="77777777" w:rsidR="008D69DC" w:rsidRPr="00A02FC3" w:rsidRDefault="008D69DC" w:rsidP="004D5494">
      <w:pPr>
        <w:pStyle w:val="11Lgumam"/>
        <w:numPr>
          <w:ilvl w:val="1"/>
          <w:numId w:val="5"/>
        </w:numPr>
        <w:spacing w:after="0"/>
        <w:ind w:left="567" w:right="142" w:hanging="567"/>
        <w:rPr>
          <w:rFonts w:ascii="Times New Roman" w:hAnsi="Times New Roman" w:cs="Times New Roman"/>
          <w:lang w:val="lv-LV"/>
        </w:rPr>
      </w:pPr>
      <w:r w:rsidRPr="00A02FC3">
        <w:rPr>
          <w:rFonts w:ascii="Times New Roman" w:hAnsi="Times New Roman" w:cs="Times New Roman"/>
          <w:lang w:val="lv-LV"/>
        </w:rPr>
        <w:t>Līguma izpildē iesaistīto speciālistu nomaiņa pieļaujama, ievērojot Publisko iepirkumu likuma 62. pantā noteikto kārtību.</w:t>
      </w:r>
    </w:p>
    <w:p w14:paraId="100663C8" w14:textId="77777777" w:rsidR="008D69DC" w:rsidRPr="00A02FC3" w:rsidRDefault="008D69DC" w:rsidP="004D5494">
      <w:pPr>
        <w:pStyle w:val="11Lgumam"/>
        <w:numPr>
          <w:ilvl w:val="1"/>
          <w:numId w:val="5"/>
        </w:numPr>
        <w:spacing w:after="0"/>
        <w:ind w:left="567" w:right="142" w:hanging="567"/>
        <w:rPr>
          <w:rFonts w:ascii="Times New Roman" w:hAnsi="Times New Roman" w:cs="Times New Roman"/>
          <w:lang w:val="lv-LV"/>
        </w:rPr>
      </w:pPr>
      <w:r w:rsidRPr="00A02FC3">
        <w:rPr>
          <w:rFonts w:ascii="Times New Roman" w:hAnsi="Times New Roman" w:cs="Times New Roman"/>
          <w:lang w:val="lv-LV"/>
        </w:rPr>
        <w:t xml:space="preserve">Pasūtītājs pieņem lēmumu atļaut vai atteikt Izpildītāja speciālistu nomaiņu vai jaunu speciālistu iesaistīšanu Līguma izpildē iespējami īsā laikā, bet ne vēlāk kā </w:t>
      </w:r>
      <w:r w:rsidRPr="00A02FC3">
        <w:rPr>
          <w:rFonts w:ascii="Times New Roman" w:hAnsi="Times New Roman" w:cs="Times New Roman"/>
          <w:b/>
          <w:bCs/>
          <w:lang w:val="lv-LV"/>
        </w:rPr>
        <w:t xml:space="preserve">5 (piecu) darba dienu </w:t>
      </w:r>
      <w:r w:rsidRPr="00A02FC3">
        <w:rPr>
          <w:rFonts w:ascii="Times New Roman" w:hAnsi="Times New Roman" w:cs="Times New Roman"/>
          <w:lang w:val="lv-LV"/>
        </w:rPr>
        <w:t>laikā pēc tam, kad no Izpildītāja saņemta visa informācija un dokumenti, kas nepieciešami lēmuma pieņemšanai.</w:t>
      </w:r>
    </w:p>
    <w:p w14:paraId="602EB39D" w14:textId="77777777" w:rsidR="008D69DC" w:rsidRPr="00A02FC3" w:rsidRDefault="008D69DC" w:rsidP="004D5494">
      <w:pPr>
        <w:pStyle w:val="11Lgumam"/>
        <w:numPr>
          <w:ilvl w:val="1"/>
          <w:numId w:val="5"/>
        </w:numPr>
        <w:spacing w:after="0"/>
        <w:ind w:left="567" w:right="142" w:hanging="567"/>
        <w:rPr>
          <w:rFonts w:ascii="Times New Roman" w:hAnsi="Times New Roman" w:cs="Times New Roman"/>
          <w:lang w:val="lv-LV"/>
        </w:rPr>
      </w:pPr>
      <w:r w:rsidRPr="00A02FC3">
        <w:rPr>
          <w:rFonts w:ascii="Times New Roman" w:hAnsi="Times New Roman" w:cs="Times New Roman"/>
          <w:lang w:val="lv-LV"/>
        </w:rPr>
        <w:lastRenderedPageBreak/>
        <w:t>Pasūtītāja lēmums atteikt Izpildītāja speciālistu vai jaunu speciālistu iesaistīšanu Līguma izpildē nevar būt par pamatu Izpildītāja prasījumam par Līgumā paredzēto saistību izpildes termiņu pagarinājum.</w:t>
      </w:r>
    </w:p>
    <w:p w14:paraId="7AAD8492" w14:textId="77777777" w:rsidR="00F20E98" w:rsidRPr="00A02FC3" w:rsidRDefault="00F20E98" w:rsidP="004D5494">
      <w:pPr>
        <w:pStyle w:val="11Lgumam"/>
        <w:numPr>
          <w:ilvl w:val="0"/>
          <w:numId w:val="0"/>
        </w:numPr>
        <w:spacing w:after="0"/>
        <w:ind w:left="567" w:right="142"/>
        <w:rPr>
          <w:rFonts w:ascii="Times New Roman" w:hAnsi="Times New Roman" w:cs="Times New Roman"/>
          <w:lang w:val="lv-LV"/>
        </w:rPr>
      </w:pPr>
    </w:p>
    <w:p w14:paraId="6DC3BC83" w14:textId="77777777" w:rsidR="008D69DC" w:rsidRPr="00A02FC3" w:rsidRDefault="008D69DC" w:rsidP="004D5494">
      <w:pPr>
        <w:pStyle w:val="Sanita1"/>
        <w:numPr>
          <w:ilvl w:val="0"/>
          <w:numId w:val="5"/>
        </w:numPr>
        <w:spacing w:before="0" w:after="0"/>
        <w:ind w:left="0" w:right="142" w:firstLine="1134"/>
        <w:rPr>
          <w:b w:val="0"/>
          <w:lang w:val="lv-LV"/>
        </w:rPr>
      </w:pPr>
      <w:r w:rsidRPr="00A02FC3">
        <w:rPr>
          <w:lang w:val="lv-LV"/>
        </w:rPr>
        <w:t>Pakalpojuma izpildes un pieņemšanas kārtība</w:t>
      </w:r>
    </w:p>
    <w:p w14:paraId="6E69B7F5" w14:textId="77777777" w:rsidR="00B67CD4" w:rsidRPr="00A02FC3" w:rsidRDefault="00B67CD4" w:rsidP="004D5494">
      <w:pPr>
        <w:pStyle w:val="11Lgumam"/>
        <w:numPr>
          <w:ilvl w:val="0"/>
          <w:numId w:val="0"/>
        </w:numPr>
        <w:spacing w:after="0"/>
        <w:ind w:left="709" w:right="142" w:hanging="709"/>
        <w:rPr>
          <w:rFonts w:ascii="Times New Roman" w:hAnsi="Times New Roman" w:cs="Times New Roman"/>
          <w:b/>
          <w:bCs/>
          <w:lang w:val="lv-LV"/>
        </w:rPr>
      </w:pPr>
      <w:r w:rsidRPr="00A02FC3">
        <w:rPr>
          <w:rFonts w:ascii="Times New Roman" w:hAnsi="Times New Roman" w:cs="Times New Roman"/>
          <w:b/>
          <w:bCs/>
          <w:lang w:val="lv-LV"/>
        </w:rPr>
        <w:t>8.1. Pakalpojuma uzsākšana un izpildes principi</w:t>
      </w:r>
    </w:p>
    <w:p w14:paraId="2390D185" w14:textId="77777777" w:rsidR="00653A40" w:rsidRPr="00A02FC3" w:rsidRDefault="00B67CD4" w:rsidP="004D5494">
      <w:pPr>
        <w:pStyle w:val="11Lgumam"/>
        <w:numPr>
          <w:ilvl w:val="2"/>
          <w:numId w:val="5"/>
        </w:numPr>
        <w:spacing w:after="0"/>
        <w:ind w:left="1134" w:right="142" w:hanging="708"/>
        <w:rPr>
          <w:rFonts w:ascii="Times New Roman" w:hAnsi="Times New Roman" w:cs="Times New Roman"/>
          <w:lang w:val="lv-LV"/>
        </w:rPr>
      </w:pPr>
      <w:r w:rsidRPr="00A02FC3">
        <w:rPr>
          <w:rFonts w:ascii="Times New Roman" w:hAnsi="Times New Roman" w:cs="Times New Roman"/>
          <w:lang w:val="lv-LV"/>
        </w:rPr>
        <w:t>Izpildītājs uzsāk Pakalpojuma sniegšanu ar dienu, kad Puses ir parakstījušas Objekta pieņemšanas–nodošanas aktu. No minētā brīža Izpildītājs uzņemas pilnu atbildību par Objekta ekspluatāciju, tehnoloģiskā procesa vadību, iekārtu darbības nodrošināšanu un Līgumā noteikto Pakalpojuma saistību izpildi.</w:t>
      </w:r>
    </w:p>
    <w:p w14:paraId="22F6F22D" w14:textId="39F91469" w:rsidR="00B67CD4" w:rsidRPr="00A02FC3" w:rsidRDefault="00B67CD4" w:rsidP="004D5494">
      <w:pPr>
        <w:pStyle w:val="11Lgumam"/>
        <w:numPr>
          <w:ilvl w:val="2"/>
          <w:numId w:val="5"/>
        </w:numPr>
        <w:spacing w:after="0"/>
        <w:ind w:left="1134" w:right="142" w:hanging="708"/>
        <w:rPr>
          <w:rFonts w:ascii="Times New Roman" w:hAnsi="Times New Roman" w:cs="Times New Roman"/>
          <w:lang w:val="lv-LV"/>
        </w:rPr>
      </w:pPr>
      <w:r w:rsidRPr="00A02FC3">
        <w:rPr>
          <w:rFonts w:ascii="Times New Roman" w:hAnsi="Times New Roman" w:cs="Times New Roman"/>
          <w:lang w:val="lv-LV"/>
        </w:rPr>
        <w:t>Pakalpojums tiek uzskatīts par nepārtraukti sniegtu visā Līguma darbības laikā. Pakalpojuma kvalitāte, atbilstība un izpilde tiek vērtēta, pamatojoties uz:</w:t>
      </w:r>
    </w:p>
    <w:p w14:paraId="76B56DBA" w14:textId="77777777" w:rsidR="00B67CD4" w:rsidRPr="00A02FC3" w:rsidRDefault="00B67CD4" w:rsidP="004D5494">
      <w:pPr>
        <w:pStyle w:val="11Lgumam"/>
        <w:numPr>
          <w:ilvl w:val="0"/>
          <w:numId w:val="42"/>
        </w:numPr>
        <w:tabs>
          <w:tab w:val="clear" w:pos="720"/>
          <w:tab w:val="num" w:pos="1701"/>
        </w:tabs>
        <w:spacing w:after="0"/>
        <w:ind w:left="1701" w:right="142" w:hanging="567"/>
        <w:rPr>
          <w:rFonts w:ascii="Times New Roman" w:hAnsi="Times New Roman" w:cs="Times New Roman"/>
          <w:lang w:val="lv-LV"/>
        </w:rPr>
      </w:pPr>
      <w:r w:rsidRPr="00A02FC3">
        <w:rPr>
          <w:rFonts w:ascii="Times New Roman" w:hAnsi="Times New Roman" w:cs="Times New Roman"/>
          <w:lang w:val="lv-LV"/>
        </w:rPr>
        <w:t>Tehniskajā specifikācijā noteikto KPI izpildi;</w:t>
      </w:r>
    </w:p>
    <w:p w14:paraId="293F806B" w14:textId="77777777" w:rsidR="00B67CD4" w:rsidRPr="00A02FC3" w:rsidRDefault="00B67CD4" w:rsidP="004D5494">
      <w:pPr>
        <w:pStyle w:val="11Lgumam"/>
        <w:numPr>
          <w:ilvl w:val="0"/>
          <w:numId w:val="42"/>
        </w:numPr>
        <w:tabs>
          <w:tab w:val="clear" w:pos="720"/>
          <w:tab w:val="num" w:pos="1701"/>
        </w:tabs>
        <w:spacing w:after="0"/>
        <w:ind w:left="1701" w:right="142" w:hanging="567"/>
        <w:rPr>
          <w:rFonts w:ascii="Times New Roman" w:hAnsi="Times New Roman" w:cs="Times New Roman"/>
          <w:lang w:val="lv-LV"/>
        </w:rPr>
      </w:pPr>
      <w:r w:rsidRPr="00A02FC3">
        <w:rPr>
          <w:rFonts w:ascii="Times New Roman" w:hAnsi="Times New Roman" w:cs="Times New Roman"/>
          <w:lang w:val="lv-LV"/>
        </w:rPr>
        <w:t xml:space="preserve">attīrītā </w:t>
      </w:r>
      <w:proofErr w:type="spellStart"/>
      <w:r w:rsidRPr="00A02FC3">
        <w:rPr>
          <w:rFonts w:ascii="Times New Roman" w:hAnsi="Times New Roman" w:cs="Times New Roman"/>
          <w:lang w:val="lv-LV"/>
        </w:rPr>
        <w:t>permeāta</w:t>
      </w:r>
      <w:proofErr w:type="spellEnd"/>
      <w:r w:rsidRPr="00A02FC3">
        <w:rPr>
          <w:rFonts w:ascii="Times New Roman" w:hAnsi="Times New Roman" w:cs="Times New Roman"/>
          <w:lang w:val="lv-LV"/>
        </w:rPr>
        <w:t xml:space="preserve"> kvalitātes rādītājiem;</w:t>
      </w:r>
    </w:p>
    <w:p w14:paraId="042E487D" w14:textId="77777777" w:rsidR="00B67CD4" w:rsidRPr="00A02FC3" w:rsidRDefault="00B67CD4" w:rsidP="004D5494">
      <w:pPr>
        <w:pStyle w:val="11Lgumam"/>
        <w:numPr>
          <w:ilvl w:val="0"/>
          <w:numId w:val="42"/>
        </w:numPr>
        <w:tabs>
          <w:tab w:val="clear" w:pos="720"/>
          <w:tab w:val="num" w:pos="1701"/>
        </w:tabs>
        <w:spacing w:after="0"/>
        <w:ind w:left="1701" w:right="142" w:hanging="567"/>
        <w:rPr>
          <w:rFonts w:ascii="Times New Roman" w:hAnsi="Times New Roman" w:cs="Times New Roman"/>
          <w:lang w:val="lv-LV"/>
        </w:rPr>
      </w:pPr>
      <w:r w:rsidRPr="00A02FC3">
        <w:rPr>
          <w:rFonts w:ascii="Times New Roman" w:hAnsi="Times New Roman" w:cs="Times New Roman"/>
          <w:lang w:val="lv-LV"/>
        </w:rPr>
        <w:t xml:space="preserve">faktiski saražoto attīrītā </w:t>
      </w:r>
      <w:proofErr w:type="spellStart"/>
      <w:r w:rsidRPr="00A02FC3">
        <w:rPr>
          <w:rFonts w:ascii="Times New Roman" w:hAnsi="Times New Roman" w:cs="Times New Roman"/>
          <w:lang w:val="lv-LV"/>
        </w:rPr>
        <w:t>permeāta</w:t>
      </w:r>
      <w:proofErr w:type="spellEnd"/>
      <w:r w:rsidRPr="00A02FC3">
        <w:rPr>
          <w:rFonts w:ascii="Times New Roman" w:hAnsi="Times New Roman" w:cs="Times New Roman"/>
          <w:lang w:val="lv-LV"/>
        </w:rPr>
        <w:t xml:space="preserve"> apjomu;</w:t>
      </w:r>
    </w:p>
    <w:p w14:paraId="7E9F9F0D" w14:textId="77777777" w:rsidR="00B67CD4" w:rsidRPr="00A02FC3" w:rsidRDefault="00B67CD4" w:rsidP="004D5494">
      <w:pPr>
        <w:pStyle w:val="11Lgumam"/>
        <w:numPr>
          <w:ilvl w:val="0"/>
          <w:numId w:val="42"/>
        </w:numPr>
        <w:tabs>
          <w:tab w:val="clear" w:pos="720"/>
          <w:tab w:val="num" w:pos="1701"/>
        </w:tabs>
        <w:spacing w:after="0"/>
        <w:ind w:left="1701" w:right="142" w:hanging="567"/>
        <w:rPr>
          <w:rFonts w:ascii="Times New Roman" w:hAnsi="Times New Roman" w:cs="Times New Roman"/>
          <w:lang w:val="lv-LV"/>
        </w:rPr>
      </w:pPr>
      <w:r w:rsidRPr="00A02FC3">
        <w:rPr>
          <w:rFonts w:ascii="Times New Roman" w:hAnsi="Times New Roman" w:cs="Times New Roman"/>
          <w:lang w:val="lv-LV"/>
        </w:rPr>
        <w:t>tehnoloģiskā procesa stabilitāti un nepārtrauktību;</w:t>
      </w:r>
    </w:p>
    <w:p w14:paraId="4CA5A60A" w14:textId="77777777" w:rsidR="00B67CD4" w:rsidRPr="00A02FC3" w:rsidRDefault="00B67CD4" w:rsidP="004D5494">
      <w:pPr>
        <w:pStyle w:val="11Lgumam"/>
        <w:numPr>
          <w:ilvl w:val="0"/>
          <w:numId w:val="42"/>
        </w:numPr>
        <w:tabs>
          <w:tab w:val="clear" w:pos="720"/>
          <w:tab w:val="num" w:pos="1701"/>
        </w:tabs>
        <w:spacing w:after="0"/>
        <w:ind w:left="1701" w:right="142" w:hanging="567"/>
        <w:rPr>
          <w:rFonts w:ascii="Times New Roman" w:hAnsi="Times New Roman" w:cs="Times New Roman"/>
          <w:lang w:val="lv-LV"/>
        </w:rPr>
      </w:pPr>
      <w:r w:rsidRPr="00A02FC3">
        <w:rPr>
          <w:rFonts w:ascii="Times New Roman" w:hAnsi="Times New Roman" w:cs="Times New Roman"/>
          <w:lang w:val="lv-LV"/>
        </w:rPr>
        <w:t>SCADA sistēmas datiem;</w:t>
      </w:r>
    </w:p>
    <w:p w14:paraId="09DFB244" w14:textId="77777777" w:rsidR="00B67CD4" w:rsidRPr="00A02FC3" w:rsidRDefault="00B67CD4" w:rsidP="004D5494">
      <w:pPr>
        <w:pStyle w:val="11Lgumam"/>
        <w:numPr>
          <w:ilvl w:val="0"/>
          <w:numId w:val="42"/>
        </w:numPr>
        <w:tabs>
          <w:tab w:val="clear" w:pos="720"/>
          <w:tab w:val="num" w:pos="1701"/>
        </w:tabs>
        <w:spacing w:after="0"/>
        <w:ind w:left="1701" w:right="142" w:hanging="567"/>
        <w:rPr>
          <w:rFonts w:ascii="Times New Roman" w:hAnsi="Times New Roman" w:cs="Times New Roman"/>
          <w:lang w:val="lv-LV"/>
        </w:rPr>
      </w:pPr>
      <w:r w:rsidRPr="00A02FC3">
        <w:rPr>
          <w:rFonts w:ascii="Times New Roman" w:hAnsi="Times New Roman" w:cs="Times New Roman"/>
          <w:lang w:val="lv-LV"/>
        </w:rPr>
        <w:t>laboratorisko analīžu rezultātiem;</w:t>
      </w:r>
    </w:p>
    <w:p w14:paraId="65C68C01" w14:textId="77777777" w:rsidR="00B67CD4" w:rsidRPr="00A02FC3" w:rsidRDefault="00B67CD4" w:rsidP="004D5494">
      <w:pPr>
        <w:pStyle w:val="11Lgumam"/>
        <w:numPr>
          <w:ilvl w:val="0"/>
          <w:numId w:val="42"/>
        </w:numPr>
        <w:tabs>
          <w:tab w:val="clear" w:pos="720"/>
          <w:tab w:val="num" w:pos="1701"/>
        </w:tabs>
        <w:spacing w:after="0"/>
        <w:ind w:left="1701" w:right="142" w:hanging="567"/>
        <w:rPr>
          <w:rFonts w:ascii="Times New Roman" w:hAnsi="Times New Roman" w:cs="Times New Roman"/>
          <w:lang w:val="lv-LV"/>
        </w:rPr>
      </w:pPr>
      <w:r w:rsidRPr="00A02FC3">
        <w:rPr>
          <w:rFonts w:ascii="Times New Roman" w:hAnsi="Times New Roman" w:cs="Times New Roman"/>
          <w:lang w:val="lv-LV"/>
        </w:rPr>
        <w:t>ekspluatācijas un apkopes žurnāliem;</w:t>
      </w:r>
    </w:p>
    <w:p w14:paraId="0CF5F023" w14:textId="77777777" w:rsidR="00B67CD4" w:rsidRPr="00A02FC3" w:rsidRDefault="00B67CD4" w:rsidP="004D5494">
      <w:pPr>
        <w:pStyle w:val="11Lgumam"/>
        <w:numPr>
          <w:ilvl w:val="0"/>
          <w:numId w:val="42"/>
        </w:numPr>
        <w:tabs>
          <w:tab w:val="clear" w:pos="720"/>
          <w:tab w:val="num" w:pos="1701"/>
        </w:tabs>
        <w:spacing w:after="0"/>
        <w:ind w:left="1701" w:right="142" w:hanging="567"/>
        <w:rPr>
          <w:rFonts w:ascii="Times New Roman" w:hAnsi="Times New Roman" w:cs="Times New Roman"/>
          <w:lang w:val="lv-LV"/>
        </w:rPr>
      </w:pPr>
      <w:r w:rsidRPr="00A02FC3">
        <w:rPr>
          <w:rFonts w:ascii="Times New Roman" w:hAnsi="Times New Roman" w:cs="Times New Roman"/>
          <w:lang w:val="lv-LV"/>
        </w:rPr>
        <w:t>Pasūtītāja veikto pārbaužu un kontroles rezultātiem.</w:t>
      </w:r>
    </w:p>
    <w:p w14:paraId="520A2629" w14:textId="4BCF1D1D" w:rsidR="00B67CD4" w:rsidRPr="00A02FC3" w:rsidRDefault="00B67CD4" w:rsidP="004D5494">
      <w:pPr>
        <w:pStyle w:val="11Lgumam"/>
        <w:numPr>
          <w:ilvl w:val="2"/>
          <w:numId w:val="5"/>
        </w:numPr>
        <w:spacing w:after="0"/>
        <w:ind w:left="1134" w:right="142" w:hanging="708"/>
        <w:rPr>
          <w:rFonts w:ascii="Times New Roman" w:hAnsi="Times New Roman" w:cs="Times New Roman"/>
          <w:lang w:val="lv-LV"/>
        </w:rPr>
      </w:pPr>
      <w:r w:rsidRPr="00A02FC3">
        <w:rPr>
          <w:rFonts w:ascii="Times New Roman" w:hAnsi="Times New Roman" w:cs="Times New Roman"/>
          <w:lang w:val="lv-LV"/>
        </w:rPr>
        <w:t>Izpildītājam ir pienākums nepārtraukti uzraudzīt Objekta tehnoloģisko procesu, savlaicīgi identificēt novirzes un nekavējoties veikt nepieciešamos pasākumus bojājumu, traucējumu un avārijas situāciju novēršanai.</w:t>
      </w:r>
    </w:p>
    <w:p w14:paraId="072A7E8E" w14:textId="77777777" w:rsidR="00B67CD4" w:rsidRPr="00A02FC3" w:rsidRDefault="00B67CD4" w:rsidP="004D5494">
      <w:pPr>
        <w:pStyle w:val="11Lgumam"/>
        <w:numPr>
          <w:ilvl w:val="0"/>
          <w:numId w:val="0"/>
        </w:numPr>
        <w:spacing w:after="0"/>
        <w:ind w:left="709" w:right="142" w:hanging="709"/>
        <w:rPr>
          <w:rFonts w:ascii="Times New Roman" w:hAnsi="Times New Roman" w:cs="Times New Roman"/>
          <w:b/>
          <w:bCs/>
          <w:lang w:val="lv-LV"/>
        </w:rPr>
      </w:pPr>
      <w:r w:rsidRPr="00A02FC3">
        <w:rPr>
          <w:rFonts w:ascii="Times New Roman" w:hAnsi="Times New Roman" w:cs="Times New Roman"/>
          <w:b/>
          <w:bCs/>
          <w:lang w:val="lv-LV"/>
        </w:rPr>
        <w:t>8.2. Tehnoloģisko traucējumu un bojājumu novēršana</w:t>
      </w:r>
    </w:p>
    <w:p w14:paraId="0445C94F" w14:textId="688E37C0" w:rsidR="00B67CD4" w:rsidRPr="00A02FC3" w:rsidRDefault="00B67CD4" w:rsidP="004D5494">
      <w:pPr>
        <w:pStyle w:val="11Lgumam"/>
        <w:numPr>
          <w:ilvl w:val="2"/>
          <w:numId w:val="54"/>
        </w:numPr>
        <w:spacing w:after="0"/>
        <w:ind w:left="1134" w:right="142" w:hanging="708"/>
        <w:rPr>
          <w:rFonts w:ascii="Times New Roman" w:hAnsi="Times New Roman" w:cs="Times New Roman"/>
          <w:lang w:val="lv-LV"/>
        </w:rPr>
      </w:pPr>
      <w:r w:rsidRPr="00A02FC3">
        <w:rPr>
          <w:rFonts w:ascii="Times New Roman" w:hAnsi="Times New Roman" w:cs="Times New Roman"/>
          <w:lang w:val="lv-LV"/>
        </w:rPr>
        <w:t>Ja tiek konstatēts bojājums vai tehnoloģiska novirze, kas var ietekmēt:</w:t>
      </w:r>
    </w:p>
    <w:p w14:paraId="04488643" w14:textId="77777777" w:rsidR="00B67CD4" w:rsidRPr="00A02FC3" w:rsidRDefault="00B67CD4" w:rsidP="004D5494">
      <w:pPr>
        <w:pStyle w:val="11Lgumam"/>
        <w:numPr>
          <w:ilvl w:val="0"/>
          <w:numId w:val="43"/>
        </w:numPr>
        <w:tabs>
          <w:tab w:val="clear" w:pos="720"/>
          <w:tab w:val="num" w:pos="1560"/>
        </w:tabs>
        <w:spacing w:after="0"/>
        <w:ind w:left="1560" w:right="142" w:hanging="426"/>
        <w:rPr>
          <w:rFonts w:ascii="Times New Roman" w:hAnsi="Times New Roman" w:cs="Times New Roman"/>
          <w:lang w:val="lv-LV"/>
        </w:rPr>
      </w:pPr>
      <w:r w:rsidRPr="00A02FC3">
        <w:rPr>
          <w:rFonts w:ascii="Times New Roman" w:hAnsi="Times New Roman" w:cs="Times New Roman"/>
          <w:lang w:val="lv-LV"/>
        </w:rPr>
        <w:t xml:space="preserve">attīrītā </w:t>
      </w:r>
      <w:proofErr w:type="spellStart"/>
      <w:r w:rsidRPr="00A02FC3">
        <w:rPr>
          <w:rFonts w:ascii="Times New Roman" w:hAnsi="Times New Roman" w:cs="Times New Roman"/>
          <w:lang w:val="lv-LV"/>
        </w:rPr>
        <w:t>permeāta</w:t>
      </w:r>
      <w:proofErr w:type="spellEnd"/>
      <w:r w:rsidRPr="00A02FC3">
        <w:rPr>
          <w:rFonts w:ascii="Times New Roman" w:hAnsi="Times New Roman" w:cs="Times New Roman"/>
          <w:lang w:val="lv-LV"/>
        </w:rPr>
        <w:t xml:space="preserve"> kvalitāti;</w:t>
      </w:r>
    </w:p>
    <w:p w14:paraId="6D537268" w14:textId="77777777" w:rsidR="00B67CD4" w:rsidRPr="00A02FC3" w:rsidRDefault="00B67CD4" w:rsidP="004D5494">
      <w:pPr>
        <w:pStyle w:val="11Lgumam"/>
        <w:numPr>
          <w:ilvl w:val="0"/>
          <w:numId w:val="43"/>
        </w:numPr>
        <w:tabs>
          <w:tab w:val="clear" w:pos="720"/>
          <w:tab w:val="num" w:pos="1560"/>
        </w:tabs>
        <w:spacing w:after="0"/>
        <w:ind w:left="1560" w:right="142" w:hanging="426"/>
        <w:rPr>
          <w:rFonts w:ascii="Times New Roman" w:hAnsi="Times New Roman" w:cs="Times New Roman"/>
          <w:lang w:val="lv-LV"/>
        </w:rPr>
      </w:pPr>
      <w:r w:rsidRPr="00A02FC3">
        <w:rPr>
          <w:rFonts w:ascii="Times New Roman" w:hAnsi="Times New Roman" w:cs="Times New Roman"/>
          <w:lang w:val="lv-LV"/>
        </w:rPr>
        <w:t>membrānu sistēmas darbību;</w:t>
      </w:r>
    </w:p>
    <w:p w14:paraId="3558F738" w14:textId="77777777" w:rsidR="00B67CD4" w:rsidRPr="00A02FC3" w:rsidRDefault="00B67CD4" w:rsidP="004D5494">
      <w:pPr>
        <w:pStyle w:val="11Lgumam"/>
        <w:numPr>
          <w:ilvl w:val="0"/>
          <w:numId w:val="43"/>
        </w:numPr>
        <w:tabs>
          <w:tab w:val="clear" w:pos="720"/>
          <w:tab w:val="num" w:pos="1560"/>
        </w:tabs>
        <w:spacing w:after="0"/>
        <w:ind w:left="1560" w:right="142" w:hanging="426"/>
        <w:rPr>
          <w:rFonts w:ascii="Times New Roman" w:hAnsi="Times New Roman" w:cs="Times New Roman"/>
          <w:lang w:val="lv-LV"/>
        </w:rPr>
      </w:pPr>
      <w:r w:rsidRPr="00A02FC3">
        <w:rPr>
          <w:rFonts w:ascii="Times New Roman" w:hAnsi="Times New Roman" w:cs="Times New Roman"/>
          <w:lang w:val="lv-LV"/>
        </w:rPr>
        <w:t>tehnoloģiskos parametrus;</w:t>
      </w:r>
    </w:p>
    <w:p w14:paraId="3110E780" w14:textId="77777777" w:rsidR="00B67CD4" w:rsidRPr="00A02FC3" w:rsidRDefault="00B67CD4" w:rsidP="004D5494">
      <w:pPr>
        <w:pStyle w:val="11Lgumam"/>
        <w:numPr>
          <w:ilvl w:val="0"/>
          <w:numId w:val="43"/>
        </w:numPr>
        <w:tabs>
          <w:tab w:val="clear" w:pos="720"/>
          <w:tab w:val="num" w:pos="1560"/>
        </w:tabs>
        <w:spacing w:after="0"/>
        <w:ind w:left="1560" w:right="142" w:hanging="426"/>
        <w:rPr>
          <w:rFonts w:ascii="Times New Roman" w:hAnsi="Times New Roman" w:cs="Times New Roman"/>
          <w:lang w:val="lv-LV"/>
        </w:rPr>
      </w:pPr>
      <w:r w:rsidRPr="00A02FC3">
        <w:rPr>
          <w:rFonts w:ascii="Times New Roman" w:hAnsi="Times New Roman" w:cs="Times New Roman"/>
          <w:lang w:val="lv-LV"/>
        </w:rPr>
        <w:t>garantijas saistību saglabāšanu;</w:t>
      </w:r>
    </w:p>
    <w:p w14:paraId="708DF044" w14:textId="77777777" w:rsidR="00B67CD4" w:rsidRPr="00A02FC3" w:rsidRDefault="00B67CD4" w:rsidP="004D5494">
      <w:pPr>
        <w:pStyle w:val="11Lgumam"/>
        <w:numPr>
          <w:ilvl w:val="0"/>
          <w:numId w:val="43"/>
        </w:numPr>
        <w:tabs>
          <w:tab w:val="clear" w:pos="720"/>
          <w:tab w:val="num" w:pos="1560"/>
        </w:tabs>
        <w:spacing w:after="0"/>
        <w:ind w:left="1560" w:right="142" w:hanging="426"/>
        <w:rPr>
          <w:rFonts w:ascii="Times New Roman" w:hAnsi="Times New Roman" w:cs="Times New Roman"/>
          <w:lang w:val="lv-LV"/>
        </w:rPr>
      </w:pPr>
      <w:r w:rsidRPr="00A02FC3">
        <w:rPr>
          <w:rFonts w:ascii="Times New Roman" w:hAnsi="Times New Roman" w:cs="Times New Roman"/>
          <w:lang w:val="lv-LV"/>
        </w:rPr>
        <w:t>vides drošību;</w:t>
      </w:r>
    </w:p>
    <w:p w14:paraId="10474795" w14:textId="77777777" w:rsidR="00B67CD4" w:rsidRPr="00A02FC3" w:rsidRDefault="00B67CD4" w:rsidP="004D5494">
      <w:pPr>
        <w:pStyle w:val="11Lgumam"/>
        <w:numPr>
          <w:ilvl w:val="2"/>
          <w:numId w:val="54"/>
        </w:numPr>
        <w:spacing w:after="0"/>
        <w:ind w:left="1134" w:right="142" w:hanging="708"/>
        <w:rPr>
          <w:rFonts w:ascii="Times New Roman" w:hAnsi="Times New Roman" w:cs="Times New Roman"/>
          <w:lang w:val="lv-LV"/>
        </w:rPr>
      </w:pPr>
      <w:r w:rsidRPr="00A02FC3">
        <w:rPr>
          <w:rFonts w:ascii="Times New Roman" w:hAnsi="Times New Roman" w:cs="Times New Roman"/>
          <w:lang w:val="lv-LV"/>
        </w:rPr>
        <w:t>Izpildītājam ir pienākums nekavējoties, bet ne vēlāk kā 2 (divu) stundu laikā, informēt Pasūtītāju un iesniegt pasākumu plānu bojājuma novēršanai.</w:t>
      </w:r>
    </w:p>
    <w:p w14:paraId="1991E1BE" w14:textId="46B02F2F" w:rsidR="00B67CD4" w:rsidRPr="00A02FC3" w:rsidRDefault="00B67CD4" w:rsidP="004D5494">
      <w:pPr>
        <w:pStyle w:val="11Lgumam"/>
        <w:numPr>
          <w:ilvl w:val="2"/>
          <w:numId w:val="54"/>
        </w:numPr>
        <w:spacing w:after="0"/>
        <w:ind w:left="1134" w:right="142" w:hanging="708"/>
        <w:rPr>
          <w:rFonts w:ascii="Times New Roman" w:hAnsi="Times New Roman" w:cs="Times New Roman"/>
          <w:lang w:val="lv-LV"/>
        </w:rPr>
      </w:pPr>
      <w:r w:rsidRPr="00A02FC3">
        <w:rPr>
          <w:rFonts w:ascii="Times New Roman" w:hAnsi="Times New Roman" w:cs="Times New Roman"/>
          <w:lang w:val="lv-LV"/>
        </w:rPr>
        <w:t>Ja bojājuma novēršanai nepieciešama tehnoloģisko mezglu, agregātu vai rezerves daļu nomaiņa, kas nav ietverta Pakalpojuma cenā, Izpildītājs sagatavo defektu aktu, kurā norāda:</w:t>
      </w:r>
    </w:p>
    <w:p w14:paraId="0C8DFBDC" w14:textId="77777777" w:rsidR="00B67CD4" w:rsidRPr="00A02FC3" w:rsidRDefault="00B67CD4" w:rsidP="004D5494">
      <w:pPr>
        <w:pStyle w:val="11Lgumam"/>
        <w:numPr>
          <w:ilvl w:val="0"/>
          <w:numId w:val="44"/>
        </w:numPr>
        <w:tabs>
          <w:tab w:val="clear" w:pos="720"/>
          <w:tab w:val="num" w:pos="1560"/>
        </w:tabs>
        <w:spacing w:after="0"/>
        <w:ind w:left="1560" w:right="142" w:hanging="426"/>
        <w:rPr>
          <w:rFonts w:ascii="Times New Roman" w:hAnsi="Times New Roman" w:cs="Times New Roman"/>
          <w:lang w:val="lv-LV"/>
        </w:rPr>
      </w:pPr>
      <w:r w:rsidRPr="00A02FC3">
        <w:rPr>
          <w:rFonts w:ascii="Times New Roman" w:hAnsi="Times New Roman" w:cs="Times New Roman"/>
          <w:lang w:val="lv-LV"/>
        </w:rPr>
        <w:t>bojājuma aprakstu;</w:t>
      </w:r>
    </w:p>
    <w:p w14:paraId="3E03E57D" w14:textId="77777777" w:rsidR="00B67CD4" w:rsidRPr="00A02FC3" w:rsidRDefault="00B67CD4" w:rsidP="004D5494">
      <w:pPr>
        <w:pStyle w:val="11Lgumam"/>
        <w:numPr>
          <w:ilvl w:val="0"/>
          <w:numId w:val="44"/>
        </w:numPr>
        <w:tabs>
          <w:tab w:val="clear" w:pos="720"/>
          <w:tab w:val="num" w:pos="1560"/>
        </w:tabs>
        <w:spacing w:after="0"/>
        <w:ind w:left="1560" w:right="142" w:hanging="426"/>
        <w:rPr>
          <w:rFonts w:ascii="Times New Roman" w:hAnsi="Times New Roman" w:cs="Times New Roman"/>
          <w:lang w:val="lv-LV"/>
        </w:rPr>
      </w:pPr>
      <w:r w:rsidRPr="00A02FC3">
        <w:rPr>
          <w:rFonts w:ascii="Times New Roman" w:hAnsi="Times New Roman" w:cs="Times New Roman"/>
          <w:lang w:val="lv-LV"/>
        </w:rPr>
        <w:t>iespējamo bojājuma cēloni;</w:t>
      </w:r>
    </w:p>
    <w:p w14:paraId="3687B996" w14:textId="77777777" w:rsidR="00B67CD4" w:rsidRPr="00A02FC3" w:rsidRDefault="00B67CD4" w:rsidP="004D5494">
      <w:pPr>
        <w:pStyle w:val="11Lgumam"/>
        <w:numPr>
          <w:ilvl w:val="0"/>
          <w:numId w:val="44"/>
        </w:numPr>
        <w:tabs>
          <w:tab w:val="clear" w:pos="720"/>
          <w:tab w:val="num" w:pos="1560"/>
        </w:tabs>
        <w:spacing w:after="0"/>
        <w:ind w:left="1560" w:right="142" w:hanging="426"/>
        <w:rPr>
          <w:rFonts w:ascii="Times New Roman" w:hAnsi="Times New Roman" w:cs="Times New Roman"/>
          <w:lang w:val="lv-LV"/>
        </w:rPr>
      </w:pPr>
      <w:r w:rsidRPr="00A02FC3">
        <w:rPr>
          <w:rFonts w:ascii="Times New Roman" w:hAnsi="Times New Roman" w:cs="Times New Roman"/>
          <w:lang w:val="lv-LV"/>
        </w:rPr>
        <w:t>tehnisko risinājumu;</w:t>
      </w:r>
    </w:p>
    <w:p w14:paraId="0FE78CC8" w14:textId="77777777" w:rsidR="00B67CD4" w:rsidRPr="00A02FC3" w:rsidRDefault="00B67CD4" w:rsidP="004D5494">
      <w:pPr>
        <w:pStyle w:val="11Lgumam"/>
        <w:numPr>
          <w:ilvl w:val="0"/>
          <w:numId w:val="44"/>
        </w:numPr>
        <w:tabs>
          <w:tab w:val="clear" w:pos="720"/>
          <w:tab w:val="num" w:pos="1560"/>
        </w:tabs>
        <w:spacing w:after="0"/>
        <w:ind w:left="1560" w:right="142" w:hanging="426"/>
        <w:rPr>
          <w:rFonts w:ascii="Times New Roman" w:hAnsi="Times New Roman" w:cs="Times New Roman"/>
          <w:lang w:val="lv-LV"/>
        </w:rPr>
      </w:pPr>
      <w:r w:rsidRPr="00A02FC3">
        <w:rPr>
          <w:rFonts w:ascii="Times New Roman" w:hAnsi="Times New Roman" w:cs="Times New Roman"/>
          <w:lang w:val="lv-LV"/>
        </w:rPr>
        <w:t>nepieciešamās rezerves daļas un materiālus;</w:t>
      </w:r>
    </w:p>
    <w:p w14:paraId="41108D9A" w14:textId="77777777" w:rsidR="00B67CD4" w:rsidRPr="00A02FC3" w:rsidRDefault="00B67CD4" w:rsidP="004D5494">
      <w:pPr>
        <w:pStyle w:val="11Lgumam"/>
        <w:numPr>
          <w:ilvl w:val="0"/>
          <w:numId w:val="44"/>
        </w:numPr>
        <w:tabs>
          <w:tab w:val="clear" w:pos="720"/>
          <w:tab w:val="num" w:pos="1560"/>
        </w:tabs>
        <w:spacing w:after="0"/>
        <w:ind w:left="1560" w:right="142" w:hanging="426"/>
        <w:rPr>
          <w:rFonts w:ascii="Times New Roman" w:hAnsi="Times New Roman" w:cs="Times New Roman"/>
          <w:lang w:val="lv-LV"/>
        </w:rPr>
      </w:pPr>
      <w:r w:rsidRPr="00A02FC3">
        <w:rPr>
          <w:rFonts w:ascii="Times New Roman" w:hAnsi="Times New Roman" w:cs="Times New Roman"/>
          <w:lang w:val="lv-LV"/>
        </w:rPr>
        <w:t>paredzamo darbu izpildes termiņu;</w:t>
      </w:r>
    </w:p>
    <w:p w14:paraId="33152895" w14:textId="77777777" w:rsidR="00B67CD4" w:rsidRPr="00A02FC3" w:rsidRDefault="00B67CD4" w:rsidP="004D5494">
      <w:pPr>
        <w:pStyle w:val="11Lgumam"/>
        <w:numPr>
          <w:ilvl w:val="0"/>
          <w:numId w:val="44"/>
        </w:numPr>
        <w:tabs>
          <w:tab w:val="clear" w:pos="720"/>
          <w:tab w:val="num" w:pos="1560"/>
        </w:tabs>
        <w:spacing w:after="0"/>
        <w:ind w:left="1560" w:right="142" w:hanging="426"/>
        <w:rPr>
          <w:rFonts w:ascii="Times New Roman" w:hAnsi="Times New Roman" w:cs="Times New Roman"/>
          <w:lang w:val="lv-LV"/>
        </w:rPr>
      </w:pPr>
      <w:r w:rsidRPr="00A02FC3">
        <w:rPr>
          <w:rFonts w:ascii="Times New Roman" w:hAnsi="Times New Roman" w:cs="Times New Roman"/>
          <w:lang w:val="lv-LV"/>
        </w:rPr>
        <w:t>izmaksu aprēķinu.</w:t>
      </w:r>
    </w:p>
    <w:p w14:paraId="4DC2BB96" w14:textId="578149EE" w:rsidR="00B67CD4" w:rsidRPr="00A02FC3" w:rsidRDefault="00B67CD4" w:rsidP="004D5494">
      <w:pPr>
        <w:pStyle w:val="11Lgumam"/>
        <w:numPr>
          <w:ilvl w:val="2"/>
          <w:numId w:val="54"/>
        </w:numPr>
        <w:spacing w:after="0"/>
        <w:ind w:left="1134" w:right="142" w:hanging="708"/>
        <w:rPr>
          <w:rFonts w:ascii="Times New Roman" w:hAnsi="Times New Roman" w:cs="Times New Roman"/>
          <w:lang w:val="lv-LV"/>
        </w:rPr>
      </w:pPr>
      <w:r w:rsidRPr="00A02FC3">
        <w:rPr>
          <w:rFonts w:ascii="Times New Roman" w:hAnsi="Times New Roman" w:cs="Times New Roman"/>
          <w:lang w:val="lv-LV"/>
        </w:rPr>
        <w:t>Defektu aktu Izpildītājs iesniedz Pasūtītājam ne vēlāk kā 24 (divdesmit četru) stundu laikā pēc bojājuma konstatēšanas.</w:t>
      </w:r>
    </w:p>
    <w:p w14:paraId="42A35311" w14:textId="3A248813" w:rsidR="00B67CD4" w:rsidRPr="00A02FC3" w:rsidRDefault="00B67CD4" w:rsidP="004D5494">
      <w:pPr>
        <w:pStyle w:val="11Lgumam"/>
        <w:numPr>
          <w:ilvl w:val="2"/>
          <w:numId w:val="54"/>
        </w:numPr>
        <w:spacing w:after="0"/>
        <w:ind w:left="1134" w:right="142" w:hanging="708"/>
        <w:rPr>
          <w:rFonts w:ascii="Times New Roman" w:hAnsi="Times New Roman" w:cs="Times New Roman"/>
          <w:lang w:val="lv-LV"/>
        </w:rPr>
      </w:pPr>
      <w:r w:rsidRPr="00A02FC3">
        <w:rPr>
          <w:rFonts w:ascii="Times New Roman" w:hAnsi="Times New Roman" w:cs="Times New Roman"/>
          <w:lang w:val="lv-LV"/>
        </w:rPr>
        <w:t>Ja bojājuma novēršanai nepieciešama ārējo tīklu atslēgšana, Izpildītājam ir pienākums par to nekavējoties informēt Pasūtītāja pilnvaroto personu un iepriekš saskaņot nepieciešamo atslēgšanas laiku, datumu un darbu veikšanas kārtību.</w:t>
      </w:r>
    </w:p>
    <w:p w14:paraId="0BE808A8" w14:textId="77777777" w:rsidR="00B67CD4" w:rsidRPr="00A02FC3" w:rsidRDefault="00B67CD4" w:rsidP="004D5494">
      <w:pPr>
        <w:pStyle w:val="11Lgumam"/>
        <w:numPr>
          <w:ilvl w:val="0"/>
          <w:numId w:val="0"/>
        </w:numPr>
        <w:spacing w:after="0"/>
        <w:ind w:left="709" w:right="142" w:hanging="709"/>
        <w:rPr>
          <w:rFonts w:ascii="Times New Roman" w:hAnsi="Times New Roman" w:cs="Times New Roman"/>
          <w:b/>
          <w:bCs/>
          <w:lang w:val="lv-LV"/>
        </w:rPr>
      </w:pPr>
      <w:r w:rsidRPr="00A02FC3">
        <w:rPr>
          <w:rFonts w:ascii="Times New Roman" w:hAnsi="Times New Roman" w:cs="Times New Roman"/>
          <w:b/>
          <w:bCs/>
          <w:lang w:val="lv-LV"/>
        </w:rPr>
        <w:t>8.3. Pasūtītāja kontroles tiesības</w:t>
      </w:r>
    </w:p>
    <w:p w14:paraId="5FA0BED7" w14:textId="0A50F6B4" w:rsidR="00B67CD4" w:rsidRPr="00A02FC3" w:rsidRDefault="00B67CD4" w:rsidP="004D5494">
      <w:pPr>
        <w:pStyle w:val="11Lgumam"/>
        <w:numPr>
          <w:ilvl w:val="2"/>
          <w:numId w:val="45"/>
        </w:numPr>
        <w:spacing w:after="0"/>
        <w:ind w:left="1134" w:right="142" w:hanging="708"/>
        <w:rPr>
          <w:rFonts w:ascii="Times New Roman" w:hAnsi="Times New Roman" w:cs="Times New Roman"/>
          <w:lang w:val="lv-LV"/>
        </w:rPr>
      </w:pPr>
      <w:r w:rsidRPr="00A02FC3">
        <w:rPr>
          <w:rFonts w:ascii="Times New Roman" w:hAnsi="Times New Roman" w:cs="Times New Roman"/>
          <w:lang w:val="lv-LV"/>
        </w:rPr>
        <w:t>Pasūtītājam ir tiesības jebkurā Pakalpojuma izpildes stadijā kontrolēt Pakalpojuma atbilstību Līguma un Tehniskās specifikācijas prasībām.</w:t>
      </w:r>
    </w:p>
    <w:p w14:paraId="34C62595" w14:textId="2B9A1583" w:rsidR="00B67CD4" w:rsidRPr="00A02FC3" w:rsidRDefault="00B67CD4" w:rsidP="004D5494">
      <w:pPr>
        <w:pStyle w:val="11Lgumam"/>
        <w:numPr>
          <w:ilvl w:val="2"/>
          <w:numId w:val="45"/>
        </w:numPr>
        <w:spacing w:after="0"/>
        <w:ind w:left="1134" w:right="142" w:hanging="708"/>
        <w:rPr>
          <w:rFonts w:ascii="Times New Roman" w:hAnsi="Times New Roman" w:cs="Times New Roman"/>
          <w:lang w:val="lv-LV"/>
        </w:rPr>
      </w:pPr>
      <w:r w:rsidRPr="00A02FC3">
        <w:rPr>
          <w:rFonts w:ascii="Times New Roman" w:hAnsi="Times New Roman" w:cs="Times New Roman"/>
          <w:lang w:val="lv-LV"/>
        </w:rPr>
        <w:t>Pasūtītājam ir tiesības:</w:t>
      </w:r>
    </w:p>
    <w:p w14:paraId="309C990D" w14:textId="77777777" w:rsidR="00B67CD4" w:rsidRPr="00A02FC3" w:rsidRDefault="00B67CD4" w:rsidP="004D5494">
      <w:pPr>
        <w:pStyle w:val="11Lgumam"/>
        <w:numPr>
          <w:ilvl w:val="0"/>
          <w:numId w:val="46"/>
        </w:numPr>
        <w:tabs>
          <w:tab w:val="clear" w:pos="720"/>
          <w:tab w:val="num" w:pos="1560"/>
        </w:tabs>
        <w:spacing w:after="0"/>
        <w:ind w:left="1560" w:right="142" w:hanging="426"/>
        <w:rPr>
          <w:rFonts w:ascii="Times New Roman" w:hAnsi="Times New Roman" w:cs="Times New Roman"/>
          <w:lang w:val="lv-LV"/>
        </w:rPr>
      </w:pPr>
      <w:r w:rsidRPr="00A02FC3">
        <w:rPr>
          <w:rFonts w:ascii="Times New Roman" w:hAnsi="Times New Roman" w:cs="Times New Roman"/>
          <w:lang w:val="lv-LV"/>
        </w:rPr>
        <w:lastRenderedPageBreak/>
        <w:t>pārbaudīt Objekta ekspluatāciju;</w:t>
      </w:r>
    </w:p>
    <w:p w14:paraId="02A84BFD" w14:textId="77777777" w:rsidR="00B67CD4" w:rsidRPr="00A02FC3" w:rsidRDefault="00B67CD4" w:rsidP="004D5494">
      <w:pPr>
        <w:pStyle w:val="11Lgumam"/>
        <w:numPr>
          <w:ilvl w:val="0"/>
          <w:numId w:val="46"/>
        </w:numPr>
        <w:tabs>
          <w:tab w:val="clear" w:pos="720"/>
          <w:tab w:val="num" w:pos="1560"/>
        </w:tabs>
        <w:spacing w:after="0"/>
        <w:ind w:left="1560" w:right="142" w:hanging="426"/>
        <w:rPr>
          <w:rFonts w:ascii="Times New Roman" w:hAnsi="Times New Roman" w:cs="Times New Roman"/>
          <w:lang w:val="lv-LV"/>
        </w:rPr>
      </w:pPr>
      <w:r w:rsidRPr="00A02FC3">
        <w:rPr>
          <w:rFonts w:ascii="Times New Roman" w:hAnsi="Times New Roman" w:cs="Times New Roman"/>
          <w:lang w:val="lv-LV"/>
        </w:rPr>
        <w:t>pieprasīt un saņemt SCADA sistēmas datus;</w:t>
      </w:r>
    </w:p>
    <w:p w14:paraId="0D77C83C" w14:textId="77777777" w:rsidR="00B67CD4" w:rsidRPr="00A02FC3" w:rsidRDefault="00B67CD4" w:rsidP="004D5494">
      <w:pPr>
        <w:pStyle w:val="11Lgumam"/>
        <w:numPr>
          <w:ilvl w:val="0"/>
          <w:numId w:val="46"/>
        </w:numPr>
        <w:tabs>
          <w:tab w:val="clear" w:pos="720"/>
          <w:tab w:val="num" w:pos="1560"/>
        </w:tabs>
        <w:spacing w:after="0"/>
        <w:ind w:left="1560" w:right="142" w:hanging="426"/>
        <w:rPr>
          <w:rFonts w:ascii="Times New Roman" w:hAnsi="Times New Roman" w:cs="Times New Roman"/>
          <w:lang w:val="lv-LV"/>
        </w:rPr>
      </w:pPr>
      <w:r w:rsidRPr="00A02FC3">
        <w:rPr>
          <w:rFonts w:ascii="Times New Roman" w:hAnsi="Times New Roman" w:cs="Times New Roman"/>
          <w:lang w:val="lv-LV"/>
        </w:rPr>
        <w:t>pieprasīt laboratorisko analīžu rezultātus;</w:t>
      </w:r>
    </w:p>
    <w:p w14:paraId="4749566D" w14:textId="77777777" w:rsidR="00B67CD4" w:rsidRPr="00A02FC3" w:rsidRDefault="00B67CD4" w:rsidP="004D5494">
      <w:pPr>
        <w:pStyle w:val="11Lgumam"/>
        <w:numPr>
          <w:ilvl w:val="0"/>
          <w:numId w:val="46"/>
        </w:numPr>
        <w:tabs>
          <w:tab w:val="clear" w:pos="720"/>
          <w:tab w:val="num" w:pos="1560"/>
        </w:tabs>
        <w:spacing w:after="0"/>
        <w:ind w:left="1560" w:right="142" w:hanging="426"/>
        <w:rPr>
          <w:rFonts w:ascii="Times New Roman" w:hAnsi="Times New Roman" w:cs="Times New Roman"/>
          <w:lang w:val="lv-LV"/>
        </w:rPr>
      </w:pPr>
      <w:r w:rsidRPr="00A02FC3">
        <w:rPr>
          <w:rFonts w:ascii="Times New Roman" w:hAnsi="Times New Roman" w:cs="Times New Roman"/>
          <w:lang w:val="lv-LV"/>
        </w:rPr>
        <w:t>pārbaudīt ekspluatācijas un apkopes žurnālus;</w:t>
      </w:r>
    </w:p>
    <w:p w14:paraId="63858004" w14:textId="77777777" w:rsidR="00B67CD4" w:rsidRPr="00A02FC3" w:rsidRDefault="00B67CD4" w:rsidP="004D5494">
      <w:pPr>
        <w:pStyle w:val="11Lgumam"/>
        <w:numPr>
          <w:ilvl w:val="0"/>
          <w:numId w:val="46"/>
        </w:numPr>
        <w:tabs>
          <w:tab w:val="clear" w:pos="720"/>
          <w:tab w:val="num" w:pos="1560"/>
        </w:tabs>
        <w:spacing w:after="0"/>
        <w:ind w:left="1560" w:right="142" w:hanging="426"/>
        <w:rPr>
          <w:rFonts w:ascii="Times New Roman" w:hAnsi="Times New Roman" w:cs="Times New Roman"/>
          <w:lang w:val="lv-LV"/>
        </w:rPr>
      </w:pPr>
      <w:r w:rsidRPr="00A02FC3">
        <w:rPr>
          <w:rFonts w:ascii="Times New Roman" w:hAnsi="Times New Roman" w:cs="Times New Roman"/>
          <w:lang w:val="lv-LV"/>
        </w:rPr>
        <w:t>pieprasīt informāciju par izmantotajiem reaģentiem un to atbilstību;</w:t>
      </w:r>
    </w:p>
    <w:p w14:paraId="138D134A" w14:textId="77777777" w:rsidR="00B67CD4" w:rsidRPr="00A02FC3" w:rsidRDefault="00B67CD4" w:rsidP="004D5494">
      <w:pPr>
        <w:pStyle w:val="11Lgumam"/>
        <w:numPr>
          <w:ilvl w:val="0"/>
          <w:numId w:val="46"/>
        </w:numPr>
        <w:tabs>
          <w:tab w:val="clear" w:pos="720"/>
          <w:tab w:val="num" w:pos="1560"/>
        </w:tabs>
        <w:spacing w:after="0"/>
        <w:ind w:left="1560" w:right="142" w:hanging="426"/>
        <w:rPr>
          <w:rFonts w:ascii="Times New Roman" w:hAnsi="Times New Roman" w:cs="Times New Roman"/>
          <w:lang w:val="lv-LV"/>
        </w:rPr>
      </w:pPr>
      <w:r w:rsidRPr="00A02FC3">
        <w:rPr>
          <w:rFonts w:ascii="Times New Roman" w:hAnsi="Times New Roman" w:cs="Times New Roman"/>
          <w:lang w:val="lv-LV"/>
        </w:rPr>
        <w:t>pārbaudīt garantijas nosacījumu ievērošanu;</w:t>
      </w:r>
    </w:p>
    <w:p w14:paraId="2629BEB3" w14:textId="77777777" w:rsidR="00B67CD4" w:rsidRPr="00A02FC3" w:rsidRDefault="00B67CD4" w:rsidP="004D5494">
      <w:pPr>
        <w:pStyle w:val="11Lgumam"/>
        <w:numPr>
          <w:ilvl w:val="0"/>
          <w:numId w:val="46"/>
        </w:numPr>
        <w:tabs>
          <w:tab w:val="clear" w:pos="720"/>
          <w:tab w:val="num" w:pos="1560"/>
        </w:tabs>
        <w:spacing w:after="0"/>
        <w:ind w:left="1560" w:right="142" w:hanging="426"/>
        <w:rPr>
          <w:rFonts w:ascii="Times New Roman" w:hAnsi="Times New Roman" w:cs="Times New Roman"/>
          <w:lang w:val="lv-LV"/>
        </w:rPr>
      </w:pPr>
      <w:r w:rsidRPr="00A02FC3">
        <w:rPr>
          <w:rFonts w:ascii="Times New Roman" w:hAnsi="Times New Roman" w:cs="Times New Roman"/>
          <w:lang w:val="lv-LV"/>
        </w:rPr>
        <w:t>veikt citas pārbaudes, kas nepieciešamas Pakalpojuma kvalitātes un atbilstības novērtēšanai.</w:t>
      </w:r>
    </w:p>
    <w:p w14:paraId="4DDD3A30" w14:textId="77777777" w:rsidR="00653A40" w:rsidRPr="00A02FC3" w:rsidRDefault="00B67CD4" w:rsidP="004D5494">
      <w:pPr>
        <w:pStyle w:val="11Lgumam"/>
        <w:numPr>
          <w:ilvl w:val="2"/>
          <w:numId w:val="45"/>
        </w:numPr>
        <w:spacing w:after="0"/>
        <w:ind w:left="1134" w:right="142" w:hanging="708"/>
        <w:rPr>
          <w:rFonts w:ascii="Times New Roman" w:hAnsi="Times New Roman" w:cs="Times New Roman"/>
          <w:lang w:val="lv-LV"/>
        </w:rPr>
      </w:pPr>
      <w:r w:rsidRPr="00A02FC3">
        <w:rPr>
          <w:rFonts w:ascii="Times New Roman" w:hAnsi="Times New Roman" w:cs="Times New Roman"/>
          <w:lang w:val="lv-LV"/>
        </w:rPr>
        <w:t>Izpildītājam ir pienākums nodrošināt Pasūtītājam pieprasīto informāciju un dokumentāciju bez nepamatotas kavēšanās.</w:t>
      </w:r>
    </w:p>
    <w:p w14:paraId="7171567D" w14:textId="3EFEBE74" w:rsidR="00B67CD4" w:rsidRPr="00A02FC3" w:rsidRDefault="00B67CD4" w:rsidP="004D5494">
      <w:pPr>
        <w:pStyle w:val="11Lgumam"/>
        <w:numPr>
          <w:ilvl w:val="0"/>
          <w:numId w:val="0"/>
        </w:numPr>
        <w:spacing w:after="0"/>
        <w:ind w:left="709" w:right="142" w:hanging="709"/>
        <w:rPr>
          <w:rFonts w:ascii="Times New Roman" w:hAnsi="Times New Roman" w:cs="Times New Roman"/>
          <w:lang w:val="lv-LV"/>
        </w:rPr>
      </w:pPr>
      <w:r w:rsidRPr="00A02FC3">
        <w:rPr>
          <w:rFonts w:ascii="Times New Roman" w:hAnsi="Times New Roman" w:cs="Times New Roman"/>
          <w:b/>
          <w:bCs/>
          <w:lang w:val="lv-LV"/>
        </w:rPr>
        <w:t>8.4. Pakalpojuma ikmēneša pieņemšana</w:t>
      </w:r>
    </w:p>
    <w:p w14:paraId="240FDE7E" w14:textId="2F0B273C" w:rsidR="00B67CD4" w:rsidRPr="00A02FC3" w:rsidRDefault="00B67CD4" w:rsidP="004D5494">
      <w:pPr>
        <w:pStyle w:val="11Lgumam"/>
        <w:numPr>
          <w:ilvl w:val="2"/>
          <w:numId w:val="47"/>
        </w:numPr>
        <w:spacing w:after="0"/>
        <w:ind w:left="1134" w:right="142" w:hanging="708"/>
        <w:rPr>
          <w:rFonts w:ascii="Times New Roman" w:hAnsi="Times New Roman" w:cs="Times New Roman"/>
          <w:lang w:val="lv-LV"/>
        </w:rPr>
      </w:pPr>
      <w:r w:rsidRPr="00A02FC3">
        <w:rPr>
          <w:rFonts w:ascii="Times New Roman" w:hAnsi="Times New Roman" w:cs="Times New Roman"/>
          <w:lang w:val="lv-LV"/>
        </w:rPr>
        <w:t>Pakalpojums tiek pieņemts katru kalendāro mēnesi, pamatojoties uz:</w:t>
      </w:r>
    </w:p>
    <w:p w14:paraId="0FD73C9A" w14:textId="77777777" w:rsidR="00B67CD4" w:rsidRPr="00A02FC3" w:rsidRDefault="00B67CD4" w:rsidP="004D5494">
      <w:pPr>
        <w:pStyle w:val="11Lgumam"/>
        <w:numPr>
          <w:ilvl w:val="0"/>
          <w:numId w:val="48"/>
        </w:numPr>
        <w:tabs>
          <w:tab w:val="clear" w:pos="720"/>
          <w:tab w:val="num" w:pos="1560"/>
        </w:tabs>
        <w:spacing w:after="0"/>
        <w:ind w:left="1560" w:right="142" w:hanging="426"/>
        <w:rPr>
          <w:rFonts w:ascii="Times New Roman" w:hAnsi="Times New Roman" w:cs="Times New Roman"/>
          <w:lang w:val="lv-LV"/>
        </w:rPr>
      </w:pPr>
      <w:r w:rsidRPr="00A02FC3">
        <w:rPr>
          <w:rFonts w:ascii="Times New Roman" w:hAnsi="Times New Roman" w:cs="Times New Roman"/>
          <w:lang w:val="lv-LV"/>
        </w:rPr>
        <w:t xml:space="preserve">faktiski attīrītā </w:t>
      </w:r>
      <w:proofErr w:type="spellStart"/>
      <w:r w:rsidRPr="00A02FC3">
        <w:rPr>
          <w:rFonts w:ascii="Times New Roman" w:hAnsi="Times New Roman" w:cs="Times New Roman"/>
          <w:lang w:val="lv-LV"/>
        </w:rPr>
        <w:t>permeāta</w:t>
      </w:r>
      <w:proofErr w:type="spellEnd"/>
      <w:r w:rsidRPr="00A02FC3">
        <w:rPr>
          <w:rFonts w:ascii="Times New Roman" w:hAnsi="Times New Roman" w:cs="Times New Roman"/>
          <w:lang w:val="lv-LV"/>
        </w:rPr>
        <w:t xml:space="preserve"> apjomu;</w:t>
      </w:r>
    </w:p>
    <w:p w14:paraId="4F3C9598" w14:textId="77777777" w:rsidR="00B67CD4" w:rsidRPr="00A02FC3" w:rsidRDefault="00B67CD4" w:rsidP="004D5494">
      <w:pPr>
        <w:pStyle w:val="11Lgumam"/>
        <w:numPr>
          <w:ilvl w:val="0"/>
          <w:numId w:val="48"/>
        </w:numPr>
        <w:tabs>
          <w:tab w:val="clear" w:pos="720"/>
          <w:tab w:val="num" w:pos="1560"/>
        </w:tabs>
        <w:spacing w:after="0"/>
        <w:ind w:left="1560" w:right="142" w:hanging="426"/>
        <w:rPr>
          <w:rFonts w:ascii="Times New Roman" w:hAnsi="Times New Roman" w:cs="Times New Roman"/>
          <w:lang w:val="lv-LV"/>
        </w:rPr>
      </w:pPr>
      <w:r w:rsidRPr="00A02FC3">
        <w:rPr>
          <w:rFonts w:ascii="Times New Roman" w:hAnsi="Times New Roman" w:cs="Times New Roman"/>
          <w:lang w:val="lv-LV"/>
        </w:rPr>
        <w:t>laboratorisko analīžu rezultātiem;</w:t>
      </w:r>
    </w:p>
    <w:p w14:paraId="6243C427" w14:textId="77777777" w:rsidR="00B67CD4" w:rsidRPr="00A02FC3" w:rsidRDefault="00B67CD4" w:rsidP="004D5494">
      <w:pPr>
        <w:pStyle w:val="11Lgumam"/>
        <w:numPr>
          <w:ilvl w:val="0"/>
          <w:numId w:val="48"/>
        </w:numPr>
        <w:tabs>
          <w:tab w:val="clear" w:pos="720"/>
          <w:tab w:val="num" w:pos="1560"/>
        </w:tabs>
        <w:spacing w:after="0"/>
        <w:ind w:left="1560" w:right="142" w:hanging="426"/>
        <w:rPr>
          <w:rFonts w:ascii="Times New Roman" w:hAnsi="Times New Roman" w:cs="Times New Roman"/>
          <w:lang w:val="lv-LV"/>
        </w:rPr>
      </w:pPr>
      <w:r w:rsidRPr="00A02FC3">
        <w:rPr>
          <w:rFonts w:ascii="Times New Roman" w:hAnsi="Times New Roman" w:cs="Times New Roman"/>
          <w:lang w:val="lv-LV"/>
        </w:rPr>
        <w:t>KPI izpildi;</w:t>
      </w:r>
    </w:p>
    <w:p w14:paraId="5CC90780" w14:textId="77777777" w:rsidR="00B67CD4" w:rsidRPr="00A02FC3" w:rsidRDefault="00B67CD4" w:rsidP="004D5494">
      <w:pPr>
        <w:pStyle w:val="11Lgumam"/>
        <w:numPr>
          <w:ilvl w:val="0"/>
          <w:numId w:val="48"/>
        </w:numPr>
        <w:tabs>
          <w:tab w:val="clear" w:pos="720"/>
          <w:tab w:val="num" w:pos="1560"/>
        </w:tabs>
        <w:spacing w:after="0"/>
        <w:ind w:left="1560" w:right="142" w:hanging="426"/>
        <w:rPr>
          <w:rFonts w:ascii="Times New Roman" w:hAnsi="Times New Roman" w:cs="Times New Roman"/>
          <w:lang w:val="lv-LV"/>
        </w:rPr>
      </w:pPr>
      <w:r w:rsidRPr="00A02FC3">
        <w:rPr>
          <w:rFonts w:ascii="Times New Roman" w:hAnsi="Times New Roman" w:cs="Times New Roman"/>
          <w:lang w:val="lv-LV"/>
        </w:rPr>
        <w:t>ekspluatācijas pārskatu;</w:t>
      </w:r>
    </w:p>
    <w:p w14:paraId="27319297" w14:textId="77777777" w:rsidR="00B67CD4" w:rsidRPr="00A02FC3" w:rsidRDefault="00B67CD4" w:rsidP="004D5494">
      <w:pPr>
        <w:pStyle w:val="11Lgumam"/>
        <w:numPr>
          <w:ilvl w:val="0"/>
          <w:numId w:val="48"/>
        </w:numPr>
        <w:tabs>
          <w:tab w:val="clear" w:pos="720"/>
          <w:tab w:val="num" w:pos="1560"/>
        </w:tabs>
        <w:spacing w:after="0"/>
        <w:ind w:left="1560" w:right="142" w:hanging="426"/>
        <w:rPr>
          <w:rFonts w:ascii="Times New Roman" w:hAnsi="Times New Roman" w:cs="Times New Roman"/>
          <w:lang w:val="lv-LV"/>
        </w:rPr>
      </w:pPr>
      <w:r w:rsidRPr="00A02FC3">
        <w:rPr>
          <w:rFonts w:ascii="Times New Roman" w:hAnsi="Times New Roman" w:cs="Times New Roman"/>
          <w:lang w:val="lv-LV"/>
        </w:rPr>
        <w:t>SCADA sistēmas datiem.</w:t>
      </w:r>
    </w:p>
    <w:p w14:paraId="6487AE3C" w14:textId="6C9DAC43" w:rsidR="00653A40" w:rsidRPr="00A02FC3" w:rsidRDefault="00B67CD4" w:rsidP="004D5494">
      <w:pPr>
        <w:pStyle w:val="11Lgumam"/>
        <w:numPr>
          <w:ilvl w:val="2"/>
          <w:numId w:val="47"/>
        </w:numPr>
        <w:spacing w:after="0"/>
        <w:ind w:left="1134" w:right="142" w:hanging="708"/>
        <w:rPr>
          <w:rFonts w:ascii="Times New Roman" w:hAnsi="Times New Roman" w:cs="Times New Roman"/>
          <w:lang w:val="lv-LV"/>
        </w:rPr>
      </w:pPr>
      <w:r w:rsidRPr="00A02FC3">
        <w:rPr>
          <w:rFonts w:ascii="Times New Roman" w:hAnsi="Times New Roman" w:cs="Times New Roman"/>
          <w:lang w:val="lv-LV"/>
        </w:rPr>
        <w:t xml:space="preserve">Izpildītājs līdz nākamā mēneša </w:t>
      </w:r>
      <w:r w:rsidR="0056759A" w:rsidRPr="00A02FC3">
        <w:rPr>
          <w:rFonts w:ascii="Times New Roman" w:hAnsi="Times New Roman" w:cs="Times New Roman"/>
          <w:lang w:val="lv-LV"/>
        </w:rPr>
        <w:t>5. (</w:t>
      </w:r>
      <w:r w:rsidRPr="00A02FC3">
        <w:rPr>
          <w:rFonts w:ascii="Times New Roman" w:hAnsi="Times New Roman" w:cs="Times New Roman"/>
          <w:lang w:val="lv-LV"/>
        </w:rPr>
        <w:t>piektajai</w:t>
      </w:r>
      <w:r w:rsidR="0056759A" w:rsidRPr="00A02FC3">
        <w:rPr>
          <w:rFonts w:ascii="Times New Roman" w:hAnsi="Times New Roman" w:cs="Times New Roman"/>
          <w:lang w:val="lv-LV"/>
        </w:rPr>
        <w:t>)</w:t>
      </w:r>
      <w:r w:rsidRPr="00A02FC3">
        <w:rPr>
          <w:rFonts w:ascii="Times New Roman" w:hAnsi="Times New Roman" w:cs="Times New Roman"/>
          <w:lang w:val="lv-LV"/>
        </w:rPr>
        <w:t xml:space="preserve"> darba dienai iesniedz Pasūtītājam Pakalpojuma izpildes pārskatu.</w:t>
      </w:r>
    </w:p>
    <w:p w14:paraId="07B15448" w14:textId="4B8FBE63" w:rsidR="00B67CD4" w:rsidRPr="00A02FC3" w:rsidRDefault="00B67CD4" w:rsidP="004D5494">
      <w:pPr>
        <w:pStyle w:val="11Lgumam"/>
        <w:numPr>
          <w:ilvl w:val="2"/>
          <w:numId w:val="47"/>
        </w:numPr>
        <w:spacing w:after="0"/>
        <w:ind w:left="1134" w:right="142" w:hanging="708"/>
        <w:rPr>
          <w:rFonts w:ascii="Times New Roman" w:hAnsi="Times New Roman" w:cs="Times New Roman"/>
          <w:lang w:val="lv-LV"/>
        </w:rPr>
      </w:pPr>
      <w:r w:rsidRPr="00A02FC3">
        <w:rPr>
          <w:rFonts w:ascii="Times New Roman" w:hAnsi="Times New Roman" w:cs="Times New Roman"/>
          <w:lang w:val="lv-LV"/>
        </w:rPr>
        <w:t>Pasūtītājam ir tiesības nepieņemt Pakalpojumu pilnā vai daļējā apjomā, ja:</w:t>
      </w:r>
    </w:p>
    <w:p w14:paraId="38FAF246" w14:textId="77777777" w:rsidR="00B67CD4" w:rsidRPr="00A02FC3" w:rsidRDefault="00B67CD4" w:rsidP="004D5494">
      <w:pPr>
        <w:pStyle w:val="11Lgumam"/>
        <w:numPr>
          <w:ilvl w:val="0"/>
          <w:numId w:val="49"/>
        </w:numPr>
        <w:tabs>
          <w:tab w:val="clear" w:pos="720"/>
          <w:tab w:val="num" w:pos="1560"/>
        </w:tabs>
        <w:spacing w:after="0"/>
        <w:ind w:left="1560" w:right="142" w:hanging="426"/>
        <w:rPr>
          <w:rFonts w:ascii="Times New Roman" w:hAnsi="Times New Roman" w:cs="Times New Roman"/>
          <w:lang w:val="lv-LV"/>
        </w:rPr>
      </w:pPr>
      <w:r w:rsidRPr="00A02FC3">
        <w:rPr>
          <w:rFonts w:ascii="Times New Roman" w:hAnsi="Times New Roman" w:cs="Times New Roman"/>
          <w:lang w:val="lv-LV"/>
        </w:rPr>
        <w:t>nav sasniegti noteiktie KPI;</w:t>
      </w:r>
    </w:p>
    <w:p w14:paraId="0E2D300A" w14:textId="77777777" w:rsidR="00B67CD4" w:rsidRPr="00A02FC3" w:rsidRDefault="00B67CD4" w:rsidP="004D5494">
      <w:pPr>
        <w:pStyle w:val="11Lgumam"/>
        <w:numPr>
          <w:ilvl w:val="0"/>
          <w:numId w:val="49"/>
        </w:numPr>
        <w:tabs>
          <w:tab w:val="clear" w:pos="720"/>
          <w:tab w:val="num" w:pos="1560"/>
        </w:tabs>
        <w:spacing w:after="0"/>
        <w:ind w:left="1560" w:right="142" w:hanging="426"/>
        <w:rPr>
          <w:rFonts w:ascii="Times New Roman" w:hAnsi="Times New Roman" w:cs="Times New Roman"/>
          <w:lang w:val="lv-LV"/>
        </w:rPr>
      </w:pPr>
      <w:r w:rsidRPr="00A02FC3">
        <w:rPr>
          <w:rFonts w:ascii="Times New Roman" w:hAnsi="Times New Roman" w:cs="Times New Roman"/>
          <w:lang w:val="lv-LV"/>
        </w:rPr>
        <w:t xml:space="preserve">nav nodrošināta attīrītā </w:t>
      </w:r>
      <w:proofErr w:type="spellStart"/>
      <w:r w:rsidRPr="00A02FC3">
        <w:rPr>
          <w:rFonts w:ascii="Times New Roman" w:hAnsi="Times New Roman" w:cs="Times New Roman"/>
          <w:lang w:val="lv-LV"/>
        </w:rPr>
        <w:t>permeāta</w:t>
      </w:r>
      <w:proofErr w:type="spellEnd"/>
      <w:r w:rsidRPr="00A02FC3">
        <w:rPr>
          <w:rFonts w:ascii="Times New Roman" w:hAnsi="Times New Roman" w:cs="Times New Roman"/>
          <w:lang w:val="lv-LV"/>
        </w:rPr>
        <w:t xml:space="preserve"> atbilstība noteiktajiem kvalitātes rādītājiem;</w:t>
      </w:r>
    </w:p>
    <w:p w14:paraId="7698A37B" w14:textId="77777777" w:rsidR="00B67CD4" w:rsidRPr="00A02FC3" w:rsidRDefault="00B67CD4" w:rsidP="004D5494">
      <w:pPr>
        <w:pStyle w:val="11Lgumam"/>
        <w:numPr>
          <w:ilvl w:val="0"/>
          <w:numId w:val="49"/>
        </w:numPr>
        <w:tabs>
          <w:tab w:val="clear" w:pos="720"/>
          <w:tab w:val="num" w:pos="1560"/>
        </w:tabs>
        <w:spacing w:after="0"/>
        <w:ind w:left="1560" w:right="142" w:hanging="426"/>
        <w:rPr>
          <w:rFonts w:ascii="Times New Roman" w:hAnsi="Times New Roman" w:cs="Times New Roman"/>
          <w:lang w:val="lv-LV"/>
        </w:rPr>
      </w:pPr>
      <w:r w:rsidRPr="00A02FC3">
        <w:rPr>
          <w:rFonts w:ascii="Times New Roman" w:hAnsi="Times New Roman" w:cs="Times New Roman"/>
          <w:lang w:val="lv-LV"/>
        </w:rPr>
        <w:t>nav ievērotas tehnoloģiskās prasības;</w:t>
      </w:r>
    </w:p>
    <w:p w14:paraId="58C49A32" w14:textId="77777777" w:rsidR="00B67CD4" w:rsidRPr="00A02FC3" w:rsidRDefault="00B67CD4" w:rsidP="004D5494">
      <w:pPr>
        <w:pStyle w:val="11Lgumam"/>
        <w:numPr>
          <w:ilvl w:val="0"/>
          <w:numId w:val="49"/>
        </w:numPr>
        <w:tabs>
          <w:tab w:val="clear" w:pos="720"/>
          <w:tab w:val="num" w:pos="1560"/>
        </w:tabs>
        <w:spacing w:after="0"/>
        <w:ind w:left="1560" w:right="142" w:hanging="426"/>
        <w:rPr>
          <w:rFonts w:ascii="Times New Roman" w:hAnsi="Times New Roman" w:cs="Times New Roman"/>
          <w:lang w:val="lv-LV"/>
        </w:rPr>
      </w:pPr>
      <w:r w:rsidRPr="00A02FC3">
        <w:rPr>
          <w:rFonts w:ascii="Times New Roman" w:hAnsi="Times New Roman" w:cs="Times New Roman"/>
          <w:lang w:val="lv-LV"/>
        </w:rPr>
        <w:t>nav iesniegti obligātie pārskati vai dokumentācija;</w:t>
      </w:r>
    </w:p>
    <w:p w14:paraId="095C5B64" w14:textId="77777777" w:rsidR="00B67CD4" w:rsidRPr="00A02FC3" w:rsidRDefault="00B67CD4" w:rsidP="004D5494">
      <w:pPr>
        <w:pStyle w:val="11Lgumam"/>
        <w:numPr>
          <w:ilvl w:val="0"/>
          <w:numId w:val="49"/>
        </w:numPr>
        <w:tabs>
          <w:tab w:val="clear" w:pos="720"/>
          <w:tab w:val="num" w:pos="1560"/>
        </w:tabs>
        <w:spacing w:after="0"/>
        <w:ind w:left="1560" w:right="142" w:hanging="426"/>
        <w:rPr>
          <w:rFonts w:ascii="Times New Roman" w:hAnsi="Times New Roman" w:cs="Times New Roman"/>
          <w:lang w:val="lv-LV"/>
        </w:rPr>
      </w:pPr>
      <w:r w:rsidRPr="00A02FC3">
        <w:rPr>
          <w:rFonts w:ascii="Times New Roman" w:hAnsi="Times New Roman" w:cs="Times New Roman"/>
          <w:lang w:val="lv-LV"/>
        </w:rPr>
        <w:t>nav veikta noteiktā laboratoriskā kontrole;</w:t>
      </w:r>
    </w:p>
    <w:p w14:paraId="372ABC08" w14:textId="77777777" w:rsidR="00B67CD4" w:rsidRPr="00A02FC3" w:rsidRDefault="00B67CD4" w:rsidP="004D5494">
      <w:pPr>
        <w:pStyle w:val="11Lgumam"/>
        <w:numPr>
          <w:ilvl w:val="0"/>
          <w:numId w:val="49"/>
        </w:numPr>
        <w:tabs>
          <w:tab w:val="clear" w:pos="720"/>
          <w:tab w:val="num" w:pos="1560"/>
        </w:tabs>
        <w:spacing w:after="0"/>
        <w:ind w:left="1560" w:right="142" w:hanging="426"/>
        <w:rPr>
          <w:rFonts w:ascii="Times New Roman" w:hAnsi="Times New Roman" w:cs="Times New Roman"/>
          <w:lang w:val="lv-LV"/>
        </w:rPr>
      </w:pPr>
      <w:r w:rsidRPr="00A02FC3">
        <w:rPr>
          <w:rFonts w:ascii="Times New Roman" w:hAnsi="Times New Roman" w:cs="Times New Roman"/>
          <w:lang w:val="lv-LV"/>
        </w:rPr>
        <w:t>nav nodrošināta garantijas nosacījumu saglabāšana;</w:t>
      </w:r>
    </w:p>
    <w:p w14:paraId="7D7C5B4A" w14:textId="77777777" w:rsidR="00B67CD4" w:rsidRPr="00A02FC3" w:rsidRDefault="00B67CD4" w:rsidP="004D5494">
      <w:pPr>
        <w:pStyle w:val="11Lgumam"/>
        <w:numPr>
          <w:ilvl w:val="0"/>
          <w:numId w:val="49"/>
        </w:numPr>
        <w:tabs>
          <w:tab w:val="clear" w:pos="720"/>
          <w:tab w:val="num" w:pos="1560"/>
        </w:tabs>
        <w:spacing w:after="0"/>
        <w:ind w:left="1560" w:right="142" w:hanging="426"/>
        <w:rPr>
          <w:rFonts w:ascii="Times New Roman" w:hAnsi="Times New Roman" w:cs="Times New Roman"/>
          <w:lang w:val="lv-LV"/>
        </w:rPr>
      </w:pPr>
      <w:r w:rsidRPr="00A02FC3">
        <w:rPr>
          <w:rFonts w:ascii="Times New Roman" w:hAnsi="Times New Roman" w:cs="Times New Roman"/>
          <w:lang w:val="lv-LV"/>
        </w:rPr>
        <w:t>Pakalpojums citādi neatbilst Līguma prasībām.</w:t>
      </w:r>
    </w:p>
    <w:p w14:paraId="40D64E1F" w14:textId="37B129F1" w:rsidR="00B67CD4" w:rsidRPr="00A02FC3" w:rsidRDefault="00B67CD4" w:rsidP="004D5494">
      <w:pPr>
        <w:pStyle w:val="11Lgumam"/>
        <w:numPr>
          <w:ilvl w:val="1"/>
          <w:numId w:val="47"/>
        </w:numPr>
        <w:spacing w:after="0"/>
        <w:ind w:left="426" w:right="142" w:hanging="426"/>
        <w:rPr>
          <w:rFonts w:ascii="Times New Roman" w:hAnsi="Times New Roman" w:cs="Times New Roman"/>
          <w:b/>
          <w:bCs/>
          <w:lang w:val="lv-LV"/>
        </w:rPr>
      </w:pPr>
      <w:r w:rsidRPr="00A02FC3">
        <w:rPr>
          <w:rFonts w:ascii="Times New Roman" w:hAnsi="Times New Roman" w:cs="Times New Roman"/>
          <w:b/>
          <w:bCs/>
          <w:lang w:val="lv-LV"/>
        </w:rPr>
        <w:t>Neatbilstību konstatēšana un novēršana</w:t>
      </w:r>
    </w:p>
    <w:p w14:paraId="24B73168" w14:textId="77777777" w:rsidR="00765B32" w:rsidRPr="00A02FC3" w:rsidRDefault="00B67CD4" w:rsidP="004D5494">
      <w:pPr>
        <w:pStyle w:val="11Lgumam"/>
        <w:numPr>
          <w:ilvl w:val="2"/>
          <w:numId w:val="47"/>
        </w:numPr>
        <w:spacing w:after="0"/>
        <w:ind w:left="1276" w:right="142" w:hanging="709"/>
        <w:rPr>
          <w:rFonts w:ascii="Times New Roman" w:hAnsi="Times New Roman" w:cs="Times New Roman"/>
          <w:lang w:val="lv-LV"/>
        </w:rPr>
      </w:pPr>
      <w:r w:rsidRPr="00A02FC3">
        <w:rPr>
          <w:rFonts w:ascii="Times New Roman" w:hAnsi="Times New Roman" w:cs="Times New Roman"/>
          <w:lang w:val="lv-LV"/>
        </w:rPr>
        <w:t>Konstatējot Pakalpojuma neatbilstību Līguma prasībām, Pasūtītājs sagatavo neatbilstību aktu.</w:t>
      </w:r>
    </w:p>
    <w:p w14:paraId="0BF5C479" w14:textId="77777777" w:rsidR="00765B32" w:rsidRPr="00A02FC3" w:rsidRDefault="00B67CD4" w:rsidP="004D5494">
      <w:pPr>
        <w:pStyle w:val="11Lgumam"/>
        <w:numPr>
          <w:ilvl w:val="2"/>
          <w:numId w:val="47"/>
        </w:numPr>
        <w:spacing w:after="0"/>
        <w:ind w:left="1276" w:right="142" w:hanging="709"/>
        <w:rPr>
          <w:rFonts w:ascii="Times New Roman" w:hAnsi="Times New Roman" w:cs="Times New Roman"/>
          <w:lang w:val="lv-LV"/>
        </w:rPr>
      </w:pPr>
      <w:r w:rsidRPr="00A02FC3">
        <w:rPr>
          <w:rFonts w:ascii="Times New Roman" w:hAnsi="Times New Roman" w:cs="Times New Roman"/>
          <w:lang w:val="lv-LV"/>
        </w:rPr>
        <w:t>Ja Izpildītājs neierodas uz akta sastādīšanu vai atsakās to parakstīt, Pasūtītājs ir tiesīgs sagatavot aktu vienpusēji un nosūtīt to Izpildītājam uz Līgumā norādīto elektroniskā pasta adresi.</w:t>
      </w:r>
    </w:p>
    <w:p w14:paraId="2EEB1F13" w14:textId="77777777" w:rsidR="00765B32" w:rsidRPr="00A02FC3" w:rsidRDefault="00B67CD4" w:rsidP="004D5494">
      <w:pPr>
        <w:pStyle w:val="11Lgumam"/>
        <w:numPr>
          <w:ilvl w:val="2"/>
          <w:numId w:val="47"/>
        </w:numPr>
        <w:spacing w:after="0"/>
        <w:ind w:left="1276" w:right="142" w:hanging="709"/>
        <w:rPr>
          <w:rFonts w:ascii="Times New Roman" w:hAnsi="Times New Roman" w:cs="Times New Roman"/>
          <w:lang w:val="lv-LV"/>
        </w:rPr>
      </w:pPr>
      <w:r w:rsidRPr="00A02FC3">
        <w:rPr>
          <w:rFonts w:ascii="Times New Roman" w:hAnsi="Times New Roman" w:cs="Times New Roman"/>
          <w:lang w:val="lv-LV"/>
        </w:rPr>
        <w:t>Vienpusēji sastādīts neatbilstību akts ir saistošs Izpildītājam, ja tas 5 (piecu) darba dienu laikā pēc tā saņemšanas nav iesniedzis motivētus rakstveida iebildumus.</w:t>
      </w:r>
    </w:p>
    <w:p w14:paraId="1D124806" w14:textId="3D59890A" w:rsidR="00B67CD4" w:rsidRPr="00A02FC3" w:rsidRDefault="00B67CD4" w:rsidP="004D5494">
      <w:pPr>
        <w:pStyle w:val="11Lgumam"/>
        <w:numPr>
          <w:ilvl w:val="2"/>
          <w:numId w:val="47"/>
        </w:numPr>
        <w:spacing w:after="0"/>
        <w:ind w:left="1276" w:right="142" w:hanging="709"/>
        <w:rPr>
          <w:rFonts w:ascii="Times New Roman" w:hAnsi="Times New Roman" w:cs="Times New Roman"/>
          <w:lang w:val="lv-LV"/>
        </w:rPr>
      </w:pPr>
      <w:r w:rsidRPr="00A02FC3">
        <w:rPr>
          <w:rFonts w:ascii="Times New Roman" w:hAnsi="Times New Roman" w:cs="Times New Roman"/>
          <w:lang w:val="lv-LV"/>
        </w:rPr>
        <w:t>Izpildītājam ir pienākums par saviem līdzekļiem novērst konstatētās neatbilstības Pasūtītāja noteiktajā termiņā, bet ne vēlāk kā:</w:t>
      </w:r>
    </w:p>
    <w:p w14:paraId="6161C759" w14:textId="514A4CF8" w:rsidR="00B67CD4" w:rsidRPr="00A02FC3" w:rsidRDefault="00B67CD4" w:rsidP="004D5494">
      <w:pPr>
        <w:pStyle w:val="11Lgumam"/>
        <w:numPr>
          <w:ilvl w:val="1"/>
          <w:numId w:val="53"/>
        </w:numPr>
        <w:spacing w:after="0"/>
        <w:ind w:right="142"/>
        <w:rPr>
          <w:rFonts w:ascii="Times New Roman" w:hAnsi="Times New Roman" w:cs="Times New Roman"/>
          <w:b/>
          <w:bCs/>
          <w:lang w:val="lv-LV"/>
        </w:rPr>
      </w:pPr>
      <w:r w:rsidRPr="00A02FC3">
        <w:rPr>
          <w:rFonts w:ascii="Times New Roman" w:hAnsi="Times New Roman" w:cs="Times New Roman"/>
          <w:b/>
          <w:bCs/>
          <w:lang w:val="lv-LV"/>
        </w:rPr>
        <w:t>kritiskas neatbilstības – 24 stundu laikā;</w:t>
      </w:r>
    </w:p>
    <w:p w14:paraId="7F2991DF" w14:textId="2A779DFC" w:rsidR="00B67CD4" w:rsidRPr="00A02FC3" w:rsidRDefault="00B67CD4" w:rsidP="004D5494">
      <w:pPr>
        <w:pStyle w:val="11Lgumam"/>
        <w:numPr>
          <w:ilvl w:val="1"/>
          <w:numId w:val="53"/>
        </w:numPr>
        <w:spacing w:after="0"/>
        <w:ind w:right="142"/>
        <w:rPr>
          <w:rFonts w:ascii="Times New Roman" w:hAnsi="Times New Roman" w:cs="Times New Roman"/>
          <w:b/>
          <w:bCs/>
          <w:lang w:val="lv-LV"/>
        </w:rPr>
      </w:pPr>
      <w:r w:rsidRPr="00A02FC3">
        <w:rPr>
          <w:rFonts w:ascii="Times New Roman" w:hAnsi="Times New Roman" w:cs="Times New Roman"/>
          <w:b/>
          <w:bCs/>
          <w:lang w:val="lv-LV"/>
        </w:rPr>
        <w:t>būtiskas neatbilstības – 3 darba dienu laikā;</w:t>
      </w:r>
    </w:p>
    <w:p w14:paraId="78CE1178" w14:textId="49F4A8DC" w:rsidR="00B67CD4" w:rsidRPr="00A02FC3" w:rsidRDefault="00B67CD4" w:rsidP="004D5494">
      <w:pPr>
        <w:pStyle w:val="11Lgumam"/>
        <w:numPr>
          <w:ilvl w:val="1"/>
          <w:numId w:val="53"/>
        </w:numPr>
        <w:spacing w:after="0"/>
        <w:ind w:right="142"/>
        <w:rPr>
          <w:rFonts w:ascii="Times New Roman" w:hAnsi="Times New Roman" w:cs="Times New Roman"/>
          <w:b/>
          <w:bCs/>
          <w:lang w:val="lv-LV"/>
        </w:rPr>
      </w:pPr>
      <w:r w:rsidRPr="00A02FC3">
        <w:rPr>
          <w:rFonts w:ascii="Times New Roman" w:hAnsi="Times New Roman" w:cs="Times New Roman"/>
          <w:b/>
          <w:bCs/>
          <w:lang w:val="lv-LV"/>
        </w:rPr>
        <w:t>pārējās neatbilstības – 10 darba dienu laikā,</w:t>
      </w:r>
    </w:p>
    <w:p w14:paraId="1481135F" w14:textId="77777777" w:rsidR="00B67CD4" w:rsidRPr="00A02FC3" w:rsidRDefault="00B67CD4" w:rsidP="004D5494">
      <w:pPr>
        <w:pStyle w:val="11Lgumam"/>
        <w:numPr>
          <w:ilvl w:val="0"/>
          <w:numId w:val="0"/>
        </w:numPr>
        <w:spacing w:after="0"/>
        <w:ind w:left="567" w:right="142"/>
        <w:rPr>
          <w:rFonts w:ascii="Times New Roman" w:hAnsi="Times New Roman" w:cs="Times New Roman"/>
          <w:lang w:val="lv-LV"/>
        </w:rPr>
      </w:pPr>
      <w:r w:rsidRPr="00A02FC3">
        <w:rPr>
          <w:rFonts w:ascii="Times New Roman" w:hAnsi="Times New Roman" w:cs="Times New Roman"/>
          <w:lang w:val="lv-LV"/>
        </w:rPr>
        <w:t xml:space="preserve">ja Puses </w:t>
      </w:r>
      <w:proofErr w:type="spellStart"/>
      <w:r w:rsidRPr="00A02FC3">
        <w:rPr>
          <w:rFonts w:ascii="Times New Roman" w:hAnsi="Times New Roman" w:cs="Times New Roman"/>
          <w:lang w:val="lv-LV"/>
        </w:rPr>
        <w:t>rakstveidā</w:t>
      </w:r>
      <w:proofErr w:type="spellEnd"/>
      <w:r w:rsidRPr="00A02FC3">
        <w:rPr>
          <w:rFonts w:ascii="Times New Roman" w:hAnsi="Times New Roman" w:cs="Times New Roman"/>
          <w:lang w:val="lv-LV"/>
        </w:rPr>
        <w:t xml:space="preserve"> nav vienojušās par citu termiņu.</w:t>
      </w:r>
    </w:p>
    <w:p w14:paraId="36D0D0D8" w14:textId="3B384DEC" w:rsidR="00B67CD4" w:rsidRPr="00A02FC3" w:rsidRDefault="00B67CD4" w:rsidP="004D5494">
      <w:pPr>
        <w:pStyle w:val="11Lgumam"/>
        <w:numPr>
          <w:ilvl w:val="2"/>
          <w:numId w:val="47"/>
        </w:numPr>
        <w:spacing w:after="0"/>
        <w:ind w:left="1276" w:right="142" w:hanging="709"/>
        <w:rPr>
          <w:rFonts w:ascii="Times New Roman" w:hAnsi="Times New Roman" w:cs="Times New Roman"/>
          <w:lang w:val="lv-LV"/>
        </w:rPr>
      </w:pPr>
      <w:r w:rsidRPr="00A02FC3">
        <w:rPr>
          <w:rFonts w:ascii="Times New Roman" w:hAnsi="Times New Roman" w:cs="Times New Roman"/>
          <w:lang w:val="lv-LV"/>
        </w:rPr>
        <w:t>Ja Pusēm rodas domstarpības par neatbilstības cēloņiem vai novēršanas nepieciešamību, Puses var vienoties par neatkarīga eksperta pieaicināšanu. Eksperta atzinums ir saistošs abām Pusēm, un eksperta izmaksas sedz Puse, kurai atzinums ir nelabvēlīgs.</w:t>
      </w:r>
    </w:p>
    <w:p w14:paraId="13BB377D" w14:textId="63580EB7" w:rsidR="00B67CD4" w:rsidRPr="00A02FC3" w:rsidRDefault="00B67CD4" w:rsidP="004D5494">
      <w:pPr>
        <w:pStyle w:val="11Lgumam"/>
        <w:numPr>
          <w:ilvl w:val="1"/>
          <w:numId w:val="47"/>
        </w:numPr>
        <w:spacing w:after="0"/>
        <w:ind w:left="567" w:right="142" w:hanging="567"/>
        <w:rPr>
          <w:rFonts w:ascii="Times New Roman" w:hAnsi="Times New Roman" w:cs="Times New Roman"/>
          <w:b/>
          <w:bCs/>
          <w:lang w:val="lv-LV"/>
        </w:rPr>
      </w:pPr>
      <w:r w:rsidRPr="00A02FC3">
        <w:rPr>
          <w:rFonts w:ascii="Times New Roman" w:hAnsi="Times New Roman" w:cs="Times New Roman"/>
          <w:b/>
          <w:bCs/>
          <w:lang w:val="lv-LV"/>
        </w:rPr>
        <w:t>Avārijas reaģēšana</w:t>
      </w:r>
    </w:p>
    <w:p w14:paraId="60F52AA3" w14:textId="77777777" w:rsidR="00765B32" w:rsidRPr="00A02FC3" w:rsidRDefault="00B67CD4" w:rsidP="004D5494">
      <w:pPr>
        <w:pStyle w:val="11Lgumam"/>
        <w:numPr>
          <w:ilvl w:val="2"/>
          <w:numId w:val="47"/>
        </w:numPr>
        <w:spacing w:after="0"/>
        <w:ind w:left="1276" w:right="142" w:hanging="709"/>
        <w:rPr>
          <w:rFonts w:ascii="Times New Roman" w:hAnsi="Times New Roman" w:cs="Times New Roman"/>
          <w:lang w:val="lv-LV"/>
        </w:rPr>
      </w:pPr>
      <w:r w:rsidRPr="00A02FC3">
        <w:rPr>
          <w:rFonts w:ascii="Times New Roman" w:hAnsi="Times New Roman" w:cs="Times New Roman"/>
          <w:lang w:val="lv-LV"/>
        </w:rPr>
        <w:t>Izpildītājam ir pienākums nodrošināt diennakts avārijas dienesta (24/7) pieejamību un iespēju Pasūtītājam jebkurā laikā pieteikt bojājumus, tehnoloģiskās novirzes vai citus ar Objekta darbību saistītus traucējumus.</w:t>
      </w:r>
    </w:p>
    <w:p w14:paraId="356E5B16" w14:textId="77777777" w:rsidR="00765B32" w:rsidRPr="00A02FC3" w:rsidRDefault="00B67CD4" w:rsidP="004D5494">
      <w:pPr>
        <w:pStyle w:val="11Lgumam"/>
        <w:numPr>
          <w:ilvl w:val="2"/>
          <w:numId w:val="47"/>
        </w:numPr>
        <w:spacing w:after="0"/>
        <w:ind w:left="1276" w:right="142" w:hanging="709"/>
        <w:rPr>
          <w:rFonts w:ascii="Times New Roman" w:hAnsi="Times New Roman" w:cs="Times New Roman"/>
          <w:lang w:val="lv-LV"/>
        </w:rPr>
      </w:pPr>
      <w:r w:rsidRPr="00A02FC3">
        <w:rPr>
          <w:rFonts w:ascii="Times New Roman" w:hAnsi="Times New Roman" w:cs="Times New Roman"/>
          <w:lang w:val="lv-LV"/>
        </w:rPr>
        <w:lastRenderedPageBreak/>
        <w:t>Reaģēšanas un avāriju novēršanas termiņi tiek piemēroti saskaņā ar Tehniskajā specifikācijā noteiktajiem KPI un Līguma prasībām.</w:t>
      </w:r>
    </w:p>
    <w:p w14:paraId="26C95AE7" w14:textId="294E21AB" w:rsidR="00B67CD4" w:rsidRPr="00A02FC3" w:rsidRDefault="00B67CD4" w:rsidP="004D5494">
      <w:pPr>
        <w:pStyle w:val="11Lgumam"/>
        <w:numPr>
          <w:ilvl w:val="2"/>
          <w:numId w:val="47"/>
        </w:numPr>
        <w:spacing w:after="0"/>
        <w:ind w:left="1276" w:right="142" w:hanging="709"/>
        <w:rPr>
          <w:rFonts w:ascii="Times New Roman" w:hAnsi="Times New Roman" w:cs="Times New Roman"/>
          <w:lang w:val="lv-LV"/>
        </w:rPr>
      </w:pPr>
      <w:r w:rsidRPr="00A02FC3">
        <w:rPr>
          <w:rFonts w:ascii="Times New Roman" w:hAnsi="Times New Roman" w:cs="Times New Roman"/>
          <w:lang w:val="lv-LV"/>
        </w:rPr>
        <w:t>Pasūtītājam ir tiesības atteikties parakstīt Pakalpojuma pieņemšanas–nodošanas aktu, ja Pakalpojums nav izpildīts atbilstoši Līguma noteikumiem, tai skaitā nav nodrošināta tehnoloģiskā procesa atbilstība, kvalitātes rādītāji vai citas Līguma prasības.</w:t>
      </w:r>
    </w:p>
    <w:p w14:paraId="49CF9E32" w14:textId="4DA8434B" w:rsidR="004D5494" w:rsidRPr="00A02FC3" w:rsidRDefault="004D5494" w:rsidP="004D5494">
      <w:pPr>
        <w:pStyle w:val="11Lgumam"/>
        <w:numPr>
          <w:ilvl w:val="1"/>
          <w:numId w:val="47"/>
        </w:numPr>
        <w:spacing w:after="0"/>
        <w:ind w:left="567" w:right="142" w:hanging="567"/>
        <w:rPr>
          <w:rFonts w:ascii="Times New Roman" w:hAnsi="Times New Roman" w:cs="Times New Roman"/>
          <w:lang w:val="lv-LV"/>
        </w:rPr>
      </w:pPr>
      <w:r w:rsidRPr="00A02FC3">
        <w:rPr>
          <w:rFonts w:ascii="Times New Roman" w:hAnsi="Times New Roman" w:cs="Times New Roman"/>
          <w:b/>
          <w:bCs/>
          <w:lang w:val="lv-LV"/>
        </w:rPr>
        <w:t>Dokumentācijas nodošana pēc Līguma termiņa beigām</w:t>
      </w:r>
    </w:p>
    <w:p w14:paraId="23E4F15B" w14:textId="63575251" w:rsidR="004D5494" w:rsidRPr="00A02FC3" w:rsidRDefault="004D5494" w:rsidP="004D5494">
      <w:pPr>
        <w:pStyle w:val="11Lgumam"/>
        <w:numPr>
          <w:ilvl w:val="2"/>
          <w:numId w:val="47"/>
        </w:numPr>
        <w:spacing w:after="0"/>
        <w:ind w:left="1276" w:right="142" w:hanging="709"/>
        <w:rPr>
          <w:rFonts w:ascii="Times New Roman" w:hAnsi="Times New Roman" w:cs="Times New Roman"/>
          <w:lang w:val="lv-LV"/>
        </w:rPr>
      </w:pPr>
      <w:r w:rsidRPr="00A02FC3">
        <w:rPr>
          <w:rFonts w:ascii="Times New Roman" w:hAnsi="Times New Roman" w:cs="Times New Roman"/>
          <w:lang w:val="lv-LV"/>
        </w:rPr>
        <w:t>Ne vēlāk kā 10 darba dienu laikā pēc Līguma izbeigšanās vai termiņa beigām Izpildītājs nodod Pasūtītājam visu ar Pakalpojuma izpildi saistīto dokumentāciju:</w:t>
      </w:r>
    </w:p>
    <w:p w14:paraId="210BE87B" w14:textId="77777777" w:rsidR="004D5494" w:rsidRPr="00A02FC3" w:rsidRDefault="004D5494" w:rsidP="004D5494">
      <w:pPr>
        <w:pStyle w:val="11Lgumam"/>
        <w:numPr>
          <w:ilvl w:val="0"/>
          <w:numId w:val="72"/>
        </w:numPr>
        <w:tabs>
          <w:tab w:val="clear" w:pos="720"/>
          <w:tab w:val="num" w:pos="1701"/>
        </w:tabs>
        <w:spacing w:after="0"/>
        <w:ind w:left="1701" w:right="142" w:hanging="425"/>
        <w:rPr>
          <w:rFonts w:ascii="Times New Roman" w:hAnsi="Times New Roman" w:cs="Times New Roman"/>
          <w:lang w:val="lv-LV"/>
        </w:rPr>
      </w:pPr>
      <w:r w:rsidRPr="00A02FC3">
        <w:rPr>
          <w:rFonts w:ascii="Times New Roman" w:hAnsi="Times New Roman" w:cs="Times New Roman"/>
          <w:lang w:val="lv-LV"/>
        </w:rPr>
        <w:t xml:space="preserve">ekspluatācijas žurnālus; </w:t>
      </w:r>
    </w:p>
    <w:p w14:paraId="60E287E7" w14:textId="77777777" w:rsidR="004D5494" w:rsidRPr="00A02FC3" w:rsidRDefault="004D5494" w:rsidP="004D5494">
      <w:pPr>
        <w:pStyle w:val="11Lgumam"/>
        <w:numPr>
          <w:ilvl w:val="0"/>
          <w:numId w:val="72"/>
        </w:numPr>
        <w:tabs>
          <w:tab w:val="clear" w:pos="720"/>
          <w:tab w:val="num" w:pos="1701"/>
        </w:tabs>
        <w:spacing w:after="0"/>
        <w:ind w:left="1701" w:right="142" w:hanging="425"/>
        <w:rPr>
          <w:rFonts w:ascii="Times New Roman" w:hAnsi="Times New Roman" w:cs="Times New Roman"/>
          <w:lang w:val="lv-LV"/>
        </w:rPr>
      </w:pPr>
      <w:r w:rsidRPr="00A02FC3">
        <w:rPr>
          <w:rFonts w:ascii="Times New Roman" w:hAnsi="Times New Roman" w:cs="Times New Roman"/>
          <w:lang w:val="lv-LV"/>
        </w:rPr>
        <w:t xml:space="preserve">apkopes un remontu vēsturi; </w:t>
      </w:r>
    </w:p>
    <w:p w14:paraId="6D84A539" w14:textId="77777777" w:rsidR="004D5494" w:rsidRPr="00A02FC3" w:rsidRDefault="004D5494" w:rsidP="004D5494">
      <w:pPr>
        <w:pStyle w:val="11Lgumam"/>
        <w:numPr>
          <w:ilvl w:val="0"/>
          <w:numId w:val="72"/>
        </w:numPr>
        <w:tabs>
          <w:tab w:val="clear" w:pos="720"/>
          <w:tab w:val="num" w:pos="1701"/>
        </w:tabs>
        <w:spacing w:after="0"/>
        <w:ind w:left="1701" w:right="142" w:hanging="425"/>
        <w:rPr>
          <w:rFonts w:ascii="Times New Roman" w:hAnsi="Times New Roman" w:cs="Times New Roman"/>
          <w:lang w:val="lv-LV"/>
        </w:rPr>
      </w:pPr>
      <w:r w:rsidRPr="00A02FC3">
        <w:rPr>
          <w:rFonts w:ascii="Times New Roman" w:hAnsi="Times New Roman" w:cs="Times New Roman"/>
          <w:lang w:val="lv-LV"/>
        </w:rPr>
        <w:t xml:space="preserve">laboratorisko analīžu rezultātus; </w:t>
      </w:r>
    </w:p>
    <w:p w14:paraId="14C362A9" w14:textId="77777777" w:rsidR="004D5494" w:rsidRPr="00A02FC3" w:rsidRDefault="004D5494" w:rsidP="004D5494">
      <w:pPr>
        <w:pStyle w:val="11Lgumam"/>
        <w:numPr>
          <w:ilvl w:val="0"/>
          <w:numId w:val="72"/>
        </w:numPr>
        <w:tabs>
          <w:tab w:val="clear" w:pos="720"/>
          <w:tab w:val="num" w:pos="1701"/>
        </w:tabs>
        <w:spacing w:after="0"/>
        <w:ind w:left="1701" w:right="142" w:hanging="425"/>
        <w:rPr>
          <w:rFonts w:ascii="Times New Roman" w:hAnsi="Times New Roman" w:cs="Times New Roman"/>
          <w:lang w:val="lv-LV"/>
        </w:rPr>
      </w:pPr>
      <w:r w:rsidRPr="00A02FC3">
        <w:rPr>
          <w:rFonts w:ascii="Times New Roman" w:hAnsi="Times New Roman" w:cs="Times New Roman"/>
          <w:lang w:val="lv-LV"/>
        </w:rPr>
        <w:t xml:space="preserve">SCADA datu arhīvus; </w:t>
      </w:r>
    </w:p>
    <w:p w14:paraId="26ACB70D" w14:textId="77777777" w:rsidR="004D5494" w:rsidRPr="00A02FC3" w:rsidRDefault="004D5494" w:rsidP="004D5494">
      <w:pPr>
        <w:pStyle w:val="11Lgumam"/>
        <w:numPr>
          <w:ilvl w:val="0"/>
          <w:numId w:val="72"/>
        </w:numPr>
        <w:tabs>
          <w:tab w:val="clear" w:pos="720"/>
          <w:tab w:val="num" w:pos="1701"/>
        </w:tabs>
        <w:spacing w:after="0"/>
        <w:ind w:left="1701" w:right="142" w:hanging="425"/>
        <w:rPr>
          <w:rFonts w:ascii="Times New Roman" w:hAnsi="Times New Roman" w:cs="Times New Roman"/>
          <w:lang w:val="lv-LV"/>
        </w:rPr>
      </w:pPr>
      <w:r w:rsidRPr="00A02FC3">
        <w:rPr>
          <w:rFonts w:ascii="Times New Roman" w:hAnsi="Times New Roman" w:cs="Times New Roman"/>
          <w:lang w:val="lv-LV"/>
        </w:rPr>
        <w:t xml:space="preserve">reaģentu patēriņa informāciju; </w:t>
      </w:r>
    </w:p>
    <w:p w14:paraId="4AF73667" w14:textId="77777777" w:rsidR="004D5494" w:rsidRPr="00A02FC3" w:rsidRDefault="004D5494" w:rsidP="004D5494">
      <w:pPr>
        <w:pStyle w:val="11Lgumam"/>
        <w:numPr>
          <w:ilvl w:val="0"/>
          <w:numId w:val="72"/>
        </w:numPr>
        <w:tabs>
          <w:tab w:val="clear" w:pos="720"/>
          <w:tab w:val="num" w:pos="1701"/>
        </w:tabs>
        <w:spacing w:after="0"/>
        <w:ind w:left="1701" w:right="142" w:hanging="425"/>
        <w:rPr>
          <w:rFonts w:ascii="Times New Roman" w:hAnsi="Times New Roman" w:cs="Times New Roman"/>
          <w:lang w:val="lv-LV"/>
        </w:rPr>
      </w:pPr>
      <w:r w:rsidRPr="00A02FC3">
        <w:rPr>
          <w:rFonts w:ascii="Times New Roman" w:hAnsi="Times New Roman" w:cs="Times New Roman"/>
          <w:lang w:val="lv-LV"/>
        </w:rPr>
        <w:t>tehnoloģisko procesu iestatījumus un parametrus.</w:t>
      </w:r>
    </w:p>
    <w:p w14:paraId="3EF9BBEB" w14:textId="77777777" w:rsidR="008D69DC" w:rsidRPr="00A02FC3" w:rsidRDefault="008D69DC" w:rsidP="004D5494">
      <w:pPr>
        <w:pStyle w:val="11Lgumam"/>
        <w:numPr>
          <w:ilvl w:val="0"/>
          <w:numId w:val="0"/>
        </w:numPr>
        <w:spacing w:after="0"/>
        <w:ind w:left="567" w:right="142"/>
        <w:rPr>
          <w:rFonts w:ascii="Times New Roman" w:hAnsi="Times New Roman" w:cs="Times New Roman"/>
          <w:lang w:val="lv-LV"/>
        </w:rPr>
      </w:pPr>
    </w:p>
    <w:p w14:paraId="0DAAFB1E" w14:textId="77777777" w:rsidR="008D69DC" w:rsidRPr="00A02FC3" w:rsidRDefault="008D69DC" w:rsidP="004D5494">
      <w:pPr>
        <w:pStyle w:val="Sanita1"/>
        <w:numPr>
          <w:ilvl w:val="0"/>
          <w:numId w:val="47"/>
        </w:numPr>
        <w:spacing w:before="0" w:after="0"/>
        <w:ind w:left="142" w:right="142" w:firstLine="0"/>
        <w:rPr>
          <w:b w:val="0"/>
          <w:lang w:val="lv-LV"/>
        </w:rPr>
      </w:pPr>
      <w:r w:rsidRPr="00A02FC3">
        <w:rPr>
          <w:lang w:val="lv-LV"/>
        </w:rPr>
        <w:t>Pušu tiesības un pienākumi</w:t>
      </w:r>
    </w:p>
    <w:p w14:paraId="73707215" w14:textId="6B1F875C" w:rsidR="008D69DC" w:rsidRPr="00A02FC3" w:rsidRDefault="008D69DC" w:rsidP="004D5494">
      <w:pPr>
        <w:pStyle w:val="11Lgumam"/>
        <w:numPr>
          <w:ilvl w:val="1"/>
          <w:numId w:val="55"/>
        </w:numPr>
        <w:suppressAutoHyphens/>
        <w:autoSpaceDN w:val="0"/>
        <w:spacing w:after="0"/>
        <w:ind w:left="567" w:right="142" w:hanging="567"/>
        <w:textAlignment w:val="baseline"/>
        <w:outlineLvl w:val="9"/>
        <w:rPr>
          <w:rFonts w:ascii="Times New Roman" w:hAnsi="Times New Roman" w:cs="Times New Roman"/>
          <w:lang w:val="lv-LV"/>
        </w:rPr>
      </w:pPr>
      <w:r w:rsidRPr="00A02FC3">
        <w:rPr>
          <w:rFonts w:ascii="Times New Roman" w:hAnsi="Times New Roman" w:cs="Times New Roman"/>
          <w:lang w:val="lv-LV"/>
        </w:rPr>
        <w:t>Pasūtītājs:</w:t>
      </w:r>
    </w:p>
    <w:p w14:paraId="3BD574B5" w14:textId="77777777" w:rsidR="008D69DC" w:rsidRPr="00A02FC3" w:rsidRDefault="008D69DC" w:rsidP="004D5494">
      <w:pPr>
        <w:pStyle w:val="111Lgumam"/>
        <w:numPr>
          <w:ilvl w:val="2"/>
          <w:numId w:val="55"/>
        </w:numPr>
        <w:spacing w:after="0"/>
        <w:ind w:left="1276" w:right="142" w:hanging="709"/>
        <w:rPr>
          <w:rFonts w:ascii="Times New Roman" w:hAnsi="Times New Roman" w:cs="Times New Roman"/>
          <w:lang w:val="lv-LV"/>
        </w:rPr>
      </w:pPr>
      <w:r w:rsidRPr="00A02FC3">
        <w:rPr>
          <w:rFonts w:ascii="Times New Roman" w:hAnsi="Times New Roman" w:cs="Times New Roman"/>
          <w:lang w:val="lv-LV"/>
        </w:rPr>
        <w:t>nodrošina Izpildītāja darbinieku un transporta iekļūšanu Objektā, informējot par iekļūšanas vietu un laiku Izpildītāja pilnvaroto personu;</w:t>
      </w:r>
    </w:p>
    <w:p w14:paraId="06EB1EF2" w14:textId="77777777" w:rsidR="008D69DC" w:rsidRPr="00A02FC3" w:rsidRDefault="008D69DC" w:rsidP="004D5494">
      <w:pPr>
        <w:pStyle w:val="111Lgumam"/>
        <w:numPr>
          <w:ilvl w:val="2"/>
          <w:numId w:val="55"/>
        </w:numPr>
        <w:spacing w:after="0"/>
        <w:ind w:left="1276" w:right="142" w:hanging="709"/>
        <w:rPr>
          <w:rFonts w:ascii="Times New Roman" w:hAnsi="Times New Roman" w:cs="Times New Roman"/>
          <w:lang w:val="lv-LV"/>
        </w:rPr>
      </w:pPr>
      <w:r w:rsidRPr="00A02FC3">
        <w:rPr>
          <w:rFonts w:ascii="Times New Roman" w:hAnsi="Times New Roman" w:cs="Times New Roman"/>
          <w:lang w:val="lv-LV"/>
        </w:rPr>
        <w:t>pieņem izpildītu, Līguma prasībām atbilstošu kvalitatīvu Pakalpojumu, kas izpildīts atbilstoši Līgumam un spēkā esošiem normatīviem aktiem, kas attiecas uz Pakalpojuma izpildes kārtību un kvalitāti;</w:t>
      </w:r>
    </w:p>
    <w:p w14:paraId="050EDF91" w14:textId="77777777" w:rsidR="008D69DC" w:rsidRPr="00A02FC3" w:rsidRDefault="008D69DC" w:rsidP="004D5494">
      <w:pPr>
        <w:pStyle w:val="111Lgumam"/>
        <w:numPr>
          <w:ilvl w:val="2"/>
          <w:numId w:val="55"/>
        </w:numPr>
        <w:spacing w:after="0"/>
        <w:ind w:left="1276" w:right="142" w:hanging="709"/>
        <w:rPr>
          <w:rFonts w:ascii="Times New Roman" w:hAnsi="Times New Roman" w:cs="Times New Roman"/>
          <w:lang w:val="lv-LV"/>
        </w:rPr>
      </w:pPr>
      <w:r w:rsidRPr="00A02FC3">
        <w:rPr>
          <w:rFonts w:ascii="Times New Roman" w:hAnsi="Times New Roman" w:cs="Times New Roman"/>
          <w:lang w:val="lv-LV"/>
        </w:rPr>
        <w:t>sniedz Izpildītāja pieprasīto Pakalpojuma izpildei nepieciešamo informāciju;</w:t>
      </w:r>
    </w:p>
    <w:p w14:paraId="26A37340" w14:textId="77777777" w:rsidR="008D69DC" w:rsidRPr="00A02FC3" w:rsidRDefault="008D69DC" w:rsidP="004D5494">
      <w:pPr>
        <w:pStyle w:val="111Lgumam"/>
        <w:numPr>
          <w:ilvl w:val="2"/>
          <w:numId w:val="55"/>
        </w:numPr>
        <w:spacing w:after="0"/>
        <w:ind w:left="1276" w:right="142" w:hanging="709"/>
        <w:rPr>
          <w:rFonts w:ascii="Times New Roman" w:hAnsi="Times New Roman" w:cs="Times New Roman"/>
          <w:lang w:val="lv-LV"/>
        </w:rPr>
      </w:pPr>
      <w:r w:rsidRPr="00A02FC3">
        <w:rPr>
          <w:rFonts w:ascii="Times New Roman" w:hAnsi="Times New Roman" w:cs="Times New Roman"/>
          <w:lang w:val="lv-LV"/>
        </w:rPr>
        <w:t>savlaicīgi un pilnā apjomā apmaksā Izpildītāja kvalitatīvi veikto un Pasūtītāja pieņemto Pakalpojumu saskaņā ar Līguma noteikumiem;</w:t>
      </w:r>
    </w:p>
    <w:p w14:paraId="67893337" w14:textId="77777777" w:rsidR="008D69DC" w:rsidRPr="00A02FC3" w:rsidRDefault="008D69DC" w:rsidP="004D5494">
      <w:pPr>
        <w:pStyle w:val="111Lgumam"/>
        <w:numPr>
          <w:ilvl w:val="2"/>
          <w:numId w:val="55"/>
        </w:numPr>
        <w:spacing w:after="0"/>
        <w:ind w:left="1276" w:right="142" w:hanging="709"/>
        <w:rPr>
          <w:rFonts w:ascii="Times New Roman" w:hAnsi="Times New Roman" w:cs="Times New Roman"/>
          <w:lang w:val="lv-LV"/>
        </w:rPr>
      </w:pPr>
      <w:r w:rsidRPr="00A02FC3">
        <w:rPr>
          <w:rFonts w:ascii="Times New Roman" w:hAnsi="Times New Roman" w:cs="Times New Roman"/>
          <w:lang w:val="lv-LV"/>
        </w:rPr>
        <w:t>ir tiesīgs apturēt Pakalpojuma izpildi līdz pārkāpuma novēršanai, nepagarinot Pakalpojuma izpildes termiņu, ja konstatē, ka Izpildītājs Pakalpojuma izpildē neievēro darba drošības, darba aizsardzības, ugunsdrošības, apkārtējās vides un citu spēkā esošo normatīvo aktu, kas reglamentē konkrēto darbu veikšanu prasības;</w:t>
      </w:r>
    </w:p>
    <w:p w14:paraId="157EC470" w14:textId="77777777" w:rsidR="008D69DC" w:rsidRPr="00A02FC3" w:rsidRDefault="008D69DC" w:rsidP="004D5494">
      <w:pPr>
        <w:pStyle w:val="11Lgumam"/>
        <w:numPr>
          <w:ilvl w:val="1"/>
          <w:numId w:val="55"/>
        </w:numPr>
        <w:suppressAutoHyphens/>
        <w:autoSpaceDN w:val="0"/>
        <w:spacing w:after="0"/>
        <w:ind w:left="567" w:right="142" w:hanging="567"/>
        <w:textAlignment w:val="baseline"/>
        <w:outlineLvl w:val="9"/>
        <w:rPr>
          <w:rFonts w:ascii="Times New Roman" w:hAnsi="Times New Roman" w:cs="Times New Roman"/>
          <w:lang w:val="lv-LV"/>
        </w:rPr>
      </w:pPr>
      <w:r w:rsidRPr="00A02FC3">
        <w:rPr>
          <w:rFonts w:ascii="Times New Roman" w:hAnsi="Times New Roman" w:cs="Times New Roman"/>
          <w:lang w:val="lv-LV"/>
        </w:rPr>
        <w:t>Izpildītājs:</w:t>
      </w:r>
    </w:p>
    <w:p w14:paraId="3B42AF0A" w14:textId="77777777" w:rsidR="008D69DC" w:rsidRPr="00A02FC3" w:rsidRDefault="008D69DC" w:rsidP="004D5494">
      <w:pPr>
        <w:pStyle w:val="111Lgumam"/>
        <w:numPr>
          <w:ilvl w:val="2"/>
          <w:numId w:val="55"/>
        </w:numPr>
        <w:spacing w:after="0"/>
        <w:ind w:left="1276" w:right="142" w:hanging="709"/>
        <w:rPr>
          <w:rFonts w:ascii="Times New Roman" w:hAnsi="Times New Roman" w:cs="Times New Roman"/>
          <w:lang w:val="lv-LV"/>
        </w:rPr>
      </w:pPr>
      <w:r w:rsidRPr="00A02FC3">
        <w:rPr>
          <w:rFonts w:ascii="Times New Roman" w:hAnsi="Times New Roman" w:cs="Times New Roman"/>
          <w:lang w:val="lv-LV"/>
        </w:rPr>
        <w:t>ar savu darbaspēku, inventāru, materiāliem un tehnisko nodrošinājumu sniedz Pasūtītājam kvalitatīvu un Līguma noteikumiem atbilstošu Pakalpojumu;</w:t>
      </w:r>
    </w:p>
    <w:p w14:paraId="0841EEE0" w14:textId="77777777" w:rsidR="008D69DC" w:rsidRPr="00A02FC3" w:rsidRDefault="008D69DC" w:rsidP="004D5494">
      <w:pPr>
        <w:pStyle w:val="111Lgumam"/>
        <w:numPr>
          <w:ilvl w:val="2"/>
          <w:numId w:val="55"/>
        </w:numPr>
        <w:suppressAutoHyphens/>
        <w:spacing w:after="0"/>
        <w:ind w:left="1276" w:right="142" w:hanging="709"/>
        <w:rPr>
          <w:rFonts w:ascii="Times New Roman" w:hAnsi="Times New Roman" w:cs="Times New Roman"/>
          <w:lang w:val="lv-LV"/>
        </w:rPr>
      </w:pPr>
      <w:r w:rsidRPr="00A02FC3">
        <w:rPr>
          <w:rFonts w:ascii="Times New Roman" w:hAnsi="Times New Roman" w:cs="Times New Roman"/>
          <w:bCs/>
          <w:lang w:val="lv-LV"/>
        </w:rPr>
        <w:t xml:space="preserve">nodrošina Pakalpojuma izpildi saskaņā ar spēkā esošajiem normatīvajiem aktiem, atbilstošā kvalitātē un Līgumā noteiktajā termiņā. Par visiem apstākļiem, kas ietekmē Pakalpojuma izpildi, Izpildītājs nekavējoties </w:t>
      </w:r>
      <w:proofErr w:type="spellStart"/>
      <w:r w:rsidRPr="00A02FC3">
        <w:rPr>
          <w:rFonts w:ascii="Times New Roman" w:hAnsi="Times New Roman" w:cs="Times New Roman"/>
          <w:bCs/>
          <w:lang w:val="lv-LV"/>
        </w:rPr>
        <w:t>rakstveidā</w:t>
      </w:r>
      <w:proofErr w:type="spellEnd"/>
      <w:r w:rsidRPr="00A02FC3">
        <w:rPr>
          <w:rFonts w:ascii="Times New Roman" w:hAnsi="Times New Roman" w:cs="Times New Roman"/>
          <w:bCs/>
          <w:lang w:val="lv-LV"/>
        </w:rPr>
        <w:t xml:space="preserve"> informē Pasūtītāju;</w:t>
      </w:r>
      <w:r w:rsidRPr="00A02FC3">
        <w:rPr>
          <w:rFonts w:ascii="Times New Roman" w:hAnsi="Times New Roman" w:cs="Times New Roman"/>
          <w:lang w:val="lv-LV"/>
        </w:rPr>
        <w:t xml:space="preserve"> </w:t>
      </w:r>
    </w:p>
    <w:p w14:paraId="6475AB7D" w14:textId="77777777" w:rsidR="008D69DC" w:rsidRPr="00A02FC3" w:rsidRDefault="008D69DC" w:rsidP="004D5494">
      <w:pPr>
        <w:pStyle w:val="111Lgumam"/>
        <w:numPr>
          <w:ilvl w:val="2"/>
          <w:numId w:val="55"/>
        </w:numPr>
        <w:spacing w:after="0"/>
        <w:ind w:left="1276" w:right="142" w:hanging="709"/>
        <w:contextualSpacing/>
        <w:outlineLvl w:val="2"/>
        <w:rPr>
          <w:rFonts w:ascii="Times New Roman" w:hAnsi="Times New Roman" w:cs="Times New Roman"/>
          <w:lang w:val="lv-LV"/>
        </w:rPr>
      </w:pPr>
      <w:r w:rsidRPr="00A02FC3">
        <w:rPr>
          <w:rFonts w:ascii="Times New Roman" w:hAnsi="Times New Roman" w:cs="Times New Roman"/>
          <w:lang w:val="lv-LV"/>
        </w:rPr>
        <w:t xml:space="preserve">pirms Pakalpojuma uzsākšanas brīdina Pasūtītāju par Līgumā neparedzētiem apstākļiem, kas var ietekmēt Pakalpojuma izpildi, vienlaicīgi iesniedzot savus priekšlikumus situācijas risinājumam. Pasūtītājs vienpersoniski izlemj jautājumu par risinājumu šajā </w:t>
      </w:r>
      <w:r w:rsidRPr="00A02FC3">
        <w:rPr>
          <w:rFonts w:ascii="Times New Roman" w:hAnsi="Times New Roman" w:cs="Times New Roman"/>
          <w:noProof/>
          <w:lang w:val="lv-LV"/>
        </w:rPr>
        <w:t>apakšpunktā</w:t>
      </w:r>
      <w:r w:rsidRPr="00A02FC3">
        <w:rPr>
          <w:rFonts w:ascii="Times New Roman" w:hAnsi="Times New Roman" w:cs="Times New Roman"/>
          <w:lang w:val="lv-LV"/>
        </w:rPr>
        <w:t xml:space="preserve"> paredzētajās situācijās;</w:t>
      </w:r>
    </w:p>
    <w:p w14:paraId="1140C962" w14:textId="77777777" w:rsidR="008D69DC" w:rsidRPr="00A02FC3" w:rsidRDefault="008D69DC" w:rsidP="004D5494">
      <w:pPr>
        <w:pStyle w:val="111Lgumam"/>
        <w:numPr>
          <w:ilvl w:val="2"/>
          <w:numId w:val="55"/>
        </w:numPr>
        <w:spacing w:after="0"/>
        <w:ind w:left="1276" w:right="142" w:hanging="709"/>
        <w:contextualSpacing/>
        <w:outlineLvl w:val="2"/>
        <w:rPr>
          <w:rFonts w:ascii="Times New Roman" w:hAnsi="Times New Roman" w:cs="Times New Roman"/>
          <w:lang w:val="lv-LV"/>
        </w:rPr>
      </w:pPr>
      <w:r w:rsidRPr="00A02FC3">
        <w:rPr>
          <w:rFonts w:ascii="Times New Roman" w:hAnsi="Times New Roman" w:cs="Times New Roman"/>
          <w:lang w:val="lv-LV"/>
        </w:rPr>
        <w:t xml:space="preserve">nodrošina kvalificēta personāla piesaisti Pakalpojumam visā Līguma darbības laikā. Kvalificētu personālu drīkst nomainīt tikai ar Pasūtītāja rakstveida atļaujas saņemšanu; </w:t>
      </w:r>
    </w:p>
    <w:p w14:paraId="7D7A6873" w14:textId="77777777" w:rsidR="008D69DC" w:rsidRPr="00A02FC3" w:rsidRDefault="008D69DC" w:rsidP="004D5494">
      <w:pPr>
        <w:pStyle w:val="111Lgumam"/>
        <w:numPr>
          <w:ilvl w:val="2"/>
          <w:numId w:val="55"/>
        </w:numPr>
        <w:spacing w:after="0"/>
        <w:ind w:left="1276" w:right="142" w:hanging="709"/>
        <w:rPr>
          <w:rFonts w:ascii="Times New Roman" w:hAnsi="Times New Roman" w:cs="Times New Roman"/>
          <w:lang w:val="lv-LV"/>
        </w:rPr>
      </w:pPr>
      <w:r w:rsidRPr="00A02FC3">
        <w:rPr>
          <w:rFonts w:ascii="Times New Roman" w:hAnsi="Times New Roman" w:cs="Times New Roman"/>
          <w:lang w:val="lv-LV"/>
        </w:rPr>
        <w:t>pēc Pasūtītāja pieprasījuma sniedz pilnu informāciju par Pakalpojuma izpildes gaitu un nepieciešamības gadījumā sniedz visu nepieciešamo informāciju, kas ir Izpildītāja rīcībā un ir saistīta ar Līguma izpildi;</w:t>
      </w:r>
    </w:p>
    <w:p w14:paraId="5C05F84A" w14:textId="77777777" w:rsidR="008D69DC" w:rsidRPr="00A02FC3" w:rsidRDefault="008D69DC" w:rsidP="004D5494">
      <w:pPr>
        <w:pStyle w:val="111Lgumam"/>
        <w:numPr>
          <w:ilvl w:val="2"/>
          <w:numId w:val="55"/>
        </w:numPr>
        <w:spacing w:after="0"/>
        <w:ind w:left="1276" w:right="142" w:hanging="709"/>
        <w:rPr>
          <w:rFonts w:ascii="Times New Roman" w:hAnsi="Times New Roman" w:cs="Times New Roman"/>
          <w:lang w:val="lv-LV"/>
        </w:rPr>
      </w:pPr>
      <w:r w:rsidRPr="00A02FC3">
        <w:rPr>
          <w:rFonts w:ascii="Times New Roman" w:hAnsi="Times New Roman" w:cs="Times New Roman"/>
          <w:lang w:val="lv-LV"/>
        </w:rPr>
        <w:t>ir atbildīgs par darba drošības, darba aizsardzības, ugunsdrošības, apkārtējās vides, kā arī citu spēkā esošo ārējo normatīvo aktu, kas reglamentē darbu veikšanu, prasību ievērošanu un pasākumu nodrošināšanu;</w:t>
      </w:r>
    </w:p>
    <w:p w14:paraId="6C131A1A" w14:textId="77777777" w:rsidR="008D69DC" w:rsidRPr="00A02FC3" w:rsidRDefault="008D69DC" w:rsidP="004D5494">
      <w:pPr>
        <w:pStyle w:val="111Lgumam"/>
        <w:numPr>
          <w:ilvl w:val="2"/>
          <w:numId w:val="55"/>
        </w:numPr>
        <w:spacing w:after="0"/>
        <w:ind w:left="1276" w:right="142" w:hanging="709"/>
        <w:rPr>
          <w:rFonts w:ascii="Times New Roman" w:hAnsi="Times New Roman" w:cs="Times New Roman"/>
          <w:lang w:val="lv-LV"/>
        </w:rPr>
      </w:pPr>
      <w:r w:rsidRPr="00A02FC3">
        <w:rPr>
          <w:rFonts w:ascii="Times New Roman" w:hAnsi="Times New Roman" w:cs="Times New Roman"/>
          <w:lang w:val="lv-LV"/>
        </w:rPr>
        <w:t>nodrošina visu nepieciešamo atļauju un sertifikātu spēkā esamību, kuri nepieciešami Pakalpojuma izpildei visā Līguma darbības laikā;</w:t>
      </w:r>
    </w:p>
    <w:p w14:paraId="33DD54E0" w14:textId="77777777" w:rsidR="008D69DC" w:rsidRPr="00A02FC3" w:rsidRDefault="008D69DC" w:rsidP="004D5494">
      <w:pPr>
        <w:pStyle w:val="111Lgumam"/>
        <w:numPr>
          <w:ilvl w:val="2"/>
          <w:numId w:val="55"/>
        </w:numPr>
        <w:spacing w:after="0"/>
        <w:ind w:left="1276" w:right="142" w:hanging="709"/>
        <w:rPr>
          <w:rFonts w:ascii="Times New Roman" w:hAnsi="Times New Roman" w:cs="Times New Roman"/>
          <w:lang w:val="lv-LV"/>
        </w:rPr>
      </w:pPr>
      <w:r w:rsidRPr="00A02FC3">
        <w:rPr>
          <w:rFonts w:ascii="Times New Roman" w:hAnsi="Times New Roman" w:cs="Times New Roman"/>
          <w:lang w:val="lv-LV"/>
        </w:rPr>
        <w:lastRenderedPageBreak/>
        <w:t>nodrošina, lai, sniedzot Pakalpojumu, netiktu bojātas esošās konstrukcijas, Objekta apkārtnē esošie apstādījumi, citas ēkas vai zemes gabali, kā arī netiktu izdarīti neatļauti vai nepamatoti traucējumi Objekta apkārtnē esošo ēku vai biroju, kā arī zemes īpašumu izmantošanai;</w:t>
      </w:r>
    </w:p>
    <w:p w14:paraId="4D0DF1E9" w14:textId="77777777" w:rsidR="008D69DC" w:rsidRPr="00A02FC3" w:rsidRDefault="008D69DC" w:rsidP="004D5494">
      <w:pPr>
        <w:pStyle w:val="111Lgumam"/>
        <w:numPr>
          <w:ilvl w:val="2"/>
          <w:numId w:val="55"/>
        </w:numPr>
        <w:tabs>
          <w:tab w:val="left" w:pos="567"/>
        </w:tabs>
        <w:spacing w:after="0"/>
        <w:ind w:left="1276" w:right="142" w:hanging="709"/>
        <w:outlineLvl w:val="0"/>
        <w:rPr>
          <w:rFonts w:ascii="Times New Roman" w:hAnsi="Times New Roman" w:cs="Times New Roman"/>
          <w:lang w:val="lv-LV"/>
        </w:rPr>
      </w:pPr>
      <w:r w:rsidRPr="00A02FC3">
        <w:rPr>
          <w:rFonts w:ascii="Times New Roman" w:hAnsi="Times New Roman" w:cs="Times New Roman"/>
          <w:bCs/>
          <w:lang w:val="lv-LV"/>
        </w:rPr>
        <w:t>uzņemas pilnu materiālo atbildību par Objektam, Pasūtītājam vai trešajām personām nodarītajiem bojājumiem, nodarītajiem zaudējumiem, novērš radītos bojājums, sedz visas izmaiņas vai sedz visus zaudējumus, kas Izpildītāja, tā darbinieku vai apakšuzņēmēju darbības vai bezdarbības rezultātā radušies</w:t>
      </w:r>
      <w:r w:rsidRPr="00A02FC3">
        <w:rPr>
          <w:rFonts w:ascii="Times New Roman" w:hAnsi="Times New Roman" w:cs="Times New Roman"/>
          <w:lang w:val="lv-LV"/>
        </w:rPr>
        <w:t>;</w:t>
      </w:r>
    </w:p>
    <w:p w14:paraId="2B065E00" w14:textId="77777777" w:rsidR="008D69DC" w:rsidRPr="00A02FC3" w:rsidRDefault="008D69DC" w:rsidP="004D5494">
      <w:pPr>
        <w:pStyle w:val="111Lgumam"/>
        <w:numPr>
          <w:ilvl w:val="2"/>
          <w:numId w:val="55"/>
        </w:numPr>
        <w:spacing w:after="0"/>
        <w:ind w:left="1276" w:right="142" w:hanging="709"/>
        <w:rPr>
          <w:rFonts w:ascii="Times New Roman" w:hAnsi="Times New Roman" w:cs="Times New Roman"/>
          <w:lang w:val="lv-LV"/>
        </w:rPr>
      </w:pPr>
      <w:r w:rsidRPr="00A02FC3">
        <w:rPr>
          <w:rFonts w:ascii="Times New Roman" w:hAnsi="Times New Roman" w:cs="Times New Roman"/>
          <w:lang w:val="lv-LV"/>
        </w:rPr>
        <w:t>nodrošina kārtību un tīrību Objektā, pastāvīgi izvāc no Objekta Pakalpojuma izpildes rezultātā radušos gružus un netīrumus, ja tādi būs radušies. Ja Izpildītājs šo pienākumu neveic, Pasūtītājam ir tiesības organizēt atkritumu aizvākšanu pašam vai uzdot to darīt trešajām personām, attiecīgās izmaksas ieturot no Līguma ietvaros Izpildītājam veicamajiem maksājumiem;</w:t>
      </w:r>
    </w:p>
    <w:p w14:paraId="2E50DE1F" w14:textId="77777777" w:rsidR="008D69DC" w:rsidRPr="00A02FC3" w:rsidRDefault="008D69DC" w:rsidP="004D5494">
      <w:pPr>
        <w:pStyle w:val="111Lgumam"/>
        <w:numPr>
          <w:ilvl w:val="2"/>
          <w:numId w:val="55"/>
        </w:numPr>
        <w:spacing w:after="0"/>
        <w:ind w:left="1276" w:right="142" w:hanging="709"/>
        <w:rPr>
          <w:rFonts w:ascii="Times New Roman" w:hAnsi="Times New Roman" w:cs="Times New Roman"/>
          <w:lang w:val="lv-LV"/>
        </w:rPr>
      </w:pPr>
      <w:r w:rsidRPr="00A02FC3">
        <w:rPr>
          <w:rFonts w:ascii="Times New Roman" w:hAnsi="Times New Roman" w:cs="Times New Roman"/>
          <w:lang w:val="lv-LV"/>
        </w:rPr>
        <w:t>pēc Pasūtītāja pieprasījuma iesniedz Pasūtītājam Pakalpojumā izmantoto materiālu ražotāja ekspluatācijas īpašību deklarāciju vai citus ražotāja apliecinošus dokumentus, kas apliecina izmantoto materiālu atbilstību normatīvo aktu prasībām;</w:t>
      </w:r>
    </w:p>
    <w:p w14:paraId="6F6626F9" w14:textId="77777777" w:rsidR="008D69DC" w:rsidRPr="00A02FC3" w:rsidRDefault="008D69DC" w:rsidP="004D5494">
      <w:pPr>
        <w:pStyle w:val="111Lgumam"/>
        <w:numPr>
          <w:ilvl w:val="2"/>
          <w:numId w:val="55"/>
        </w:numPr>
        <w:spacing w:after="0"/>
        <w:ind w:left="1276" w:right="142" w:hanging="709"/>
        <w:rPr>
          <w:rFonts w:ascii="Times New Roman" w:hAnsi="Times New Roman" w:cs="Times New Roman"/>
          <w:lang w:val="lv-LV"/>
        </w:rPr>
      </w:pPr>
      <w:r w:rsidRPr="00A02FC3">
        <w:rPr>
          <w:rFonts w:ascii="Times New Roman" w:hAnsi="Times New Roman" w:cs="Times New Roman"/>
          <w:lang w:val="lv-LV"/>
        </w:rPr>
        <w:t xml:space="preserve">iekārto un aizpilda tehniskās apkopes žurnālus, kuros regulāri veic nepieciešamos ierakstus par veiktajiem darbiem un citu nepieciešamo informāciju, kā arī nodrošina žurnāla esamību Objektā; </w:t>
      </w:r>
    </w:p>
    <w:p w14:paraId="3CF204E2" w14:textId="77777777" w:rsidR="008D69DC" w:rsidRPr="00A02FC3" w:rsidRDefault="008D69DC" w:rsidP="004D5494">
      <w:pPr>
        <w:pStyle w:val="111Lgumam"/>
        <w:numPr>
          <w:ilvl w:val="2"/>
          <w:numId w:val="55"/>
        </w:numPr>
        <w:spacing w:after="0"/>
        <w:ind w:left="1276" w:right="142" w:hanging="709"/>
        <w:rPr>
          <w:rFonts w:ascii="Times New Roman" w:hAnsi="Times New Roman" w:cs="Times New Roman"/>
          <w:lang w:val="lv-LV"/>
        </w:rPr>
      </w:pPr>
      <w:r w:rsidRPr="00A02FC3">
        <w:rPr>
          <w:rFonts w:ascii="Times New Roman" w:hAnsi="Times New Roman" w:cs="Times New Roman"/>
          <w:lang w:val="lv-LV"/>
        </w:rPr>
        <w:t>sniedz konsultācijas pēc Pasūtītāja pilnvarotās personas pieprasījuma skaidrojumus par Objekta darbību, tehnisko stāvokli un apkopi;</w:t>
      </w:r>
    </w:p>
    <w:p w14:paraId="7E452335" w14:textId="77777777" w:rsidR="007912A6" w:rsidRPr="00A02FC3" w:rsidRDefault="008D69DC" w:rsidP="004D5494">
      <w:pPr>
        <w:pStyle w:val="111Lgumam"/>
        <w:numPr>
          <w:ilvl w:val="2"/>
          <w:numId w:val="55"/>
        </w:numPr>
        <w:spacing w:after="0"/>
        <w:ind w:left="1276" w:right="142" w:hanging="709"/>
        <w:rPr>
          <w:rFonts w:ascii="Times New Roman" w:hAnsi="Times New Roman" w:cs="Times New Roman"/>
          <w:lang w:val="lv-LV"/>
        </w:rPr>
      </w:pPr>
      <w:r w:rsidRPr="00A02FC3">
        <w:rPr>
          <w:rFonts w:ascii="Times New Roman" w:hAnsi="Times New Roman" w:cs="Times New Roman"/>
          <w:lang w:val="lv-LV"/>
        </w:rPr>
        <w:t>ir tiesīgs saņemt samaksu par kvalitatīviem Līguma noteikumiem atbilstoši sniegtajiem Pakalpojumiem Līgumā noteiktajā kārtībā, termiņa un apmērā.</w:t>
      </w:r>
    </w:p>
    <w:p w14:paraId="5A4EDF40" w14:textId="3D64B545" w:rsidR="007912A6" w:rsidRPr="00A02FC3" w:rsidRDefault="007912A6" w:rsidP="004D5494">
      <w:pPr>
        <w:pStyle w:val="111Lgumam"/>
        <w:numPr>
          <w:ilvl w:val="2"/>
          <w:numId w:val="55"/>
        </w:numPr>
        <w:spacing w:after="0"/>
        <w:ind w:left="1276" w:right="142" w:hanging="709"/>
        <w:rPr>
          <w:rFonts w:ascii="Times New Roman" w:hAnsi="Times New Roman" w:cs="Times New Roman"/>
          <w:lang w:val="lv-LV"/>
        </w:rPr>
      </w:pPr>
      <w:r w:rsidRPr="00A02FC3">
        <w:rPr>
          <w:rFonts w:ascii="Times New Roman" w:hAnsi="Times New Roman" w:cs="Times New Roman"/>
          <w:lang w:val="lv-LV" w:eastAsia="lv-LV"/>
        </w:rPr>
        <w:t>nodrošina Pakalpojuma kvalitātes kontroli visā Līguma darbības laikā un pēc Pasūtītāja pieprasījuma iesniedz dokumentus, kas apliecina:</w:t>
      </w:r>
    </w:p>
    <w:p w14:paraId="1ED7718B" w14:textId="77777777" w:rsidR="007912A6" w:rsidRPr="00A02FC3" w:rsidRDefault="007912A6" w:rsidP="004D5494">
      <w:pPr>
        <w:numPr>
          <w:ilvl w:val="0"/>
          <w:numId w:val="67"/>
        </w:numPr>
        <w:suppressAutoHyphens w:val="0"/>
        <w:ind w:left="1560" w:hanging="426"/>
        <w:rPr>
          <w:lang w:eastAsia="lv-LV"/>
        </w:rPr>
      </w:pPr>
      <w:r w:rsidRPr="00A02FC3">
        <w:rPr>
          <w:lang w:eastAsia="lv-LV"/>
        </w:rPr>
        <w:t xml:space="preserve">tehnoloģisko parametru ievērošanu; </w:t>
      </w:r>
    </w:p>
    <w:p w14:paraId="4A2BAC6D" w14:textId="77777777" w:rsidR="007912A6" w:rsidRPr="00A02FC3" w:rsidRDefault="007912A6" w:rsidP="004D5494">
      <w:pPr>
        <w:numPr>
          <w:ilvl w:val="0"/>
          <w:numId w:val="67"/>
        </w:numPr>
        <w:suppressAutoHyphens w:val="0"/>
        <w:ind w:left="1560" w:hanging="426"/>
        <w:rPr>
          <w:lang w:eastAsia="lv-LV"/>
        </w:rPr>
      </w:pPr>
      <w:r w:rsidRPr="00A02FC3">
        <w:rPr>
          <w:lang w:eastAsia="lv-LV"/>
        </w:rPr>
        <w:t xml:space="preserve">laboratorisko analīžu rezultātus; </w:t>
      </w:r>
    </w:p>
    <w:p w14:paraId="08829DA7" w14:textId="77777777" w:rsidR="007912A6" w:rsidRPr="00A02FC3" w:rsidRDefault="007912A6" w:rsidP="004D5494">
      <w:pPr>
        <w:numPr>
          <w:ilvl w:val="0"/>
          <w:numId w:val="67"/>
        </w:numPr>
        <w:suppressAutoHyphens w:val="0"/>
        <w:ind w:left="1560" w:hanging="426"/>
        <w:rPr>
          <w:lang w:eastAsia="lv-LV"/>
        </w:rPr>
      </w:pPr>
      <w:r w:rsidRPr="00A02FC3">
        <w:rPr>
          <w:lang w:eastAsia="lv-LV"/>
        </w:rPr>
        <w:t xml:space="preserve">reaģentu patēriņu; </w:t>
      </w:r>
    </w:p>
    <w:p w14:paraId="15E6D128" w14:textId="77777777" w:rsidR="007912A6" w:rsidRPr="00A02FC3" w:rsidRDefault="007912A6" w:rsidP="004D5494">
      <w:pPr>
        <w:numPr>
          <w:ilvl w:val="0"/>
          <w:numId w:val="67"/>
        </w:numPr>
        <w:suppressAutoHyphens w:val="0"/>
        <w:ind w:left="1560" w:hanging="426"/>
        <w:rPr>
          <w:lang w:eastAsia="lv-LV"/>
        </w:rPr>
      </w:pPr>
      <w:r w:rsidRPr="00A02FC3">
        <w:rPr>
          <w:lang w:eastAsia="lv-LV"/>
        </w:rPr>
        <w:t xml:space="preserve">veikto apkopes darbu apjomu; </w:t>
      </w:r>
    </w:p>
    <w:p w14:paraId="52F2BBEE" w14:textId="77777777" w:rsidR="007912A6" w:rsidRPr="00A02FC3" w:rsidRDefault="007912A6" w:rsidP="004D5494">
      <w:pPr>
        <w:numPr>
          <w:ilvl w:val="0"/>
          <w:numId w:val="67"/>
        </w:numPr>
        <w:suppressAutoHyphens w:val="0"/>
        <w:ind w:left="1560" w:hanging="426"/>
        <w:rPr>
          <w:lang w:eastAsia="lv-LV"/>
        </w:rPr>
      </w:pPr>
      <w:r w:rsidRPr="00A02FC3">
        <w:rPr>
          <w:lang w:eastAsia="lv-LV"/>
        </w:rPr>
        <w:t>iekārtu darbības vēsturi.</w:t>
      </w:r>
    </w:p>
    <w:p w14:paraId="3F80A2F7" w14:textId="571C3269" w:rsidR="007912A6" w:rsidRPr="00A02FC3" w:rsidRDefault="007912A6" w:rsidP="004D5494">
      <w:pPr>
        <w:pStyle w:val="ListParagraph"/>
        <w:numPr>
          <w:ilvl w:val="1"/>
          <w:numId w:val="55"/>
        </w:numPr>
        <w:suppressAutoHyphens w:val="0"/>
        <w:ind w:left="567" w:hanging="567"/>
        <w:rPr>
          <w:lang w:eastAsia="lv-LV"/>
        </w:rPr>
      </w:pPr>
      <w:r w:rsidRPr="00A02FC3">
        <w:rPr>
          <w:lang w:eastAsia="lv-LV"/>
        </w:rPr>
        <w:t>Ja Pasūtītājs konstatē neatbilstību Līguma, Tehniskās specifikācijas vai normatīvo aktu prasībām, Izpildītājam ir pienākums:</w:t>
      </w:r>
    </w:p>
    <w:p w14:paraId="44F8AE94" w14:textId="77777777" w:rsidR="007912A6" w:rsidRPr="00A02FC3" w:rsidRDefault="007912A6" w:rsidP="004D5494">
      <w:pPr>
        <w:numPr>
          <w:ilvl w:val="0"/>
          <w:numId w:val="69"/>
        </w:numPr>
        <w:suppressAutoHyphens w:val="0"/>
        <w:ind w:firstLine="774"/>
        <w:rPr>
          <w:lang w:eastAsia="lv-LV"/>
        </w:rPr>
      </w:pPr>
      <w:r w:rsidRPr="00A02FC3">
        <w:rPr>
          <w:lang w:eastAsia="lv-LV"/>
        </w:rPr>
        <w:t xml:space="preserve">nekavējoties informēt Pasūtītāju par neatbilstību; </w:t>
      </w:r>
    </w:p>
    <w:p w14:paraId="134E3D3C" w14:textId="77777777" w:rsidR="007912A6" w:rsidRPr="00A02FC3" w:rsidRDefault="007912A6" w:rsidP="004D5494">
      <w:pPr>
        <w:numPr>
          <w:ilvl w:val="0"/>
          <w:numId w:val="69"/>
        </w:numPr>
        <w:suppressAutoHyphens w:val="0"/>
        <w:ind w:firstLine="774"/>
        <w:rPr>
          <w:lang w:eastAsia="lv-LV"/>
        </w:rPr>
      </w:pPr>
      <w:r w:rsidRPr="00A02FC3">
        <w:rPr>
          <w:lang w:eastAsia="lv-LV"/>
        </w:rPr>
        <w:t xml:space="preserve">veikt nepieciešamos pasākumus tās novēršanai; </w:t>
      </w:r>
    </w:p>
    <w:p w14:paraId="3B8FD5A1" w14:textId="77777777" w:rsidR="007912A6" w:rsidRPr="00A02FC3" w:rsidRDefault="007912A6" w:rsidP="004D5494">
      <w:pPr>
        <w:numPr>
          <w:ilvl w:val="0"/>
          <w:numId w:val="69"/>
        </w:numPr>
        <w:suppressAutoHyphens w:val="0"/>
        <w:ind w:firstLine="774"/>
        <w:rPr>
          <w:lang w:eastAsia="lv-LV"/>
        </w:rPr>
      </w:pPr>
      <w:r w:rsidRPr="00A02FC3">
        <w:rPr>
          <w:lang w:eastAsia="lv-LV"/>
        </w:rPr>
        <w:t>iesniegt Pasūtītājam informāciju par cēloņiem un veiktajiem korektīvajiem pasākumiem.</w:t>
      </w:r>
    </w:p>
    <w:p w14:paraId="36264612" w14:textId="77777777" w:rsidR="004D5494" w:rsidRPr="00A02FC3" w:rsidRDefault="004D5494" w:rsidP="004D5494">
      <w:pPr>
        <w:numPr>
          <w:ilvl w:val="0"/>
          <w:numId w:val="69"/>
        </w:numPr>
        <w:suppressAutoHyphens w:val="0"/>
        <w:ind w:firstLine="774"/>
        <w:rPr>
          <w:lang w:eastAsia="lv-LV"/>
        </w:rPr>
      </w:pPr>
    </w:p>
    <w:p w14:paraId="5FE1810A" w14:textId="77777777" w:rsidR="008D69DC" w:rsidRPr="00A02FC3" w:rsidRDefault="008D69DC" w:rsidP="004D5494">
      <w:pPr>
        <w:pStyle w:val="Sanita1"/>
        <w:numPr>
          <w:ilvl w:val="0"/>
          <w:numId w:val="55"/>
        </w:numPr>
        <w:spacing w:before="0" w:after="0"/>
        <w:ind w:left="142" w:right="142" w:firstLine="0"/>
        <w:rPr>
          <w:b w:val="0"/>
          <w:lang w:val="lv-LV"/>
        </w:rPr>
      </w:pPr>
      <w:r w:rsidRPr="00A02FC3">
        <w:rPr>
          <w:lang w:val="lv-LV"/>
        </w:rPr>
        <w:t>Pušu atbildība</w:t>
      </w:r>
    </w:p>
    <w:p w14:paraId="69203F03" w14:textId="77777777" w:rsidR="008D69DC" w:rsidRPr="00A02FC3" w:rsidRDefault="008D69DC" w:rsidP="004D5494">
      <w:pPr>
        <w:pStyle w:val="11Lgumam"/>
        <w:numPr>
          <w:ilvl w:val="1"/>
          <w:numId w:val="55"/>
        </w:numPr>
        <w:spacing w:after="0"/>
        <w:ind w:left="567" w:right="142" w:hanging="567"/>
        <w:rPr>
          <w:rFonts w:ascii="Times New Roman" w:hAnsi="Times New Roman" w:cs="Times New Roman"/>
          <w:lang w:val="lv-LV"/>
        </w:rPr>
      </w:pPr>
      <w:r w:rsidRPr="00A02FC3">
        <w:rPr>
          <w:rFonts w:ascii="Times New Roman" w:hAnsi="Times New Roman" w:cs="Times New Roman"/>
          <w:color w:val="000000"/>
          <w:lang w:val="lv-LV"/>
        </w:rPr>
        <w:t>Puses savstarpēji ir atbildīgas par otrai Pusei nodarītajiem zaudējumiem, ja tie radušies vienas Puses vai tās darbinieku, kā arī šīs Puses Līguma izpildē iesaistīto trešo personu darbības vai bezdarbības, kā arī rupjas neuzmanības, ļaunā nolūkā izdarīto darbību vai nolaidības rezultātā.</w:t>
      </w:r>
    </w:p>
    <w:p w14:paraId="151E42E3" w14:textId="77777777" w:rsidR="008D69DC" w:rsidRPr="00A02FC3" w:rsidRDefault="008D69DC" w:rsidP="004D5494">
      <w:pPr>
        <w:pStyle w:val="11Lgumam"/>
        <w:numPr>
          <w:ilvl w:val="1"/>
          <w:numId w:val="55"/>
        </w:numPr>
        <w:spacing w:after="0"/>
        <w:ind w:left="567" w:right="142" w:hanging="567"/>
        <w:rPr>
          <w:rFonts w:ascii="Times New Roman" w:hAnsi="Times New Roman" w:cs="Times New Roman"/>
          <w:lang w:val="lv-LV"/>
        </w:rPr>
      </w:pPr>
      <w:r w:rsidRPr="00A02FC3">
        <w:rPr>
          <w:rFonts w:ascii="Times New Roman" w:hAnsi="Times New Roman" w:cs="Times New Roman"/>
          <w:color w:val="000000"/>
          <w:lang w:val="lv-LV"/>
        </w:rPr>
        <w:t>Puses normatīvajos aktos noteiktajā kārtībā atbild par trešajām personām nodarītajiem zaudējumiem, ja tie radušies Puses vai tās darbinieku darbības vai bezdarbības rezultātā.</w:t>
      </w:r>
    </w:p>
    <w:p w14:paraId="44F8CE6A" w14:textId="77777777" w:rsidR="008D69DC" w:rsidRPr="00A02FC3" w:rsidRDefault="008D69DC" w:rsidP="004D5494">
      <w:pPr>
        <w:pStyle w:val="11Lgumam"/>
        <w:numPr>
          <w:ilvl w:val="1"/>
          <w:numId w:val="55"/>
        </w:numPr>
        <w:spacing w:after="0"/>
        <w:ind w:left="567" w:right="142" w:hanging="567"/>
        <w:rPr>
          <w:rFonts w:ascii="Times New Roman" w:hAnsi="Times New Roman" w:cs="Times New Roman"/>
          <w:lang w:val="lv-LV"/>
        </w:rPr>
      </w:pPr>
      <w:r w:rsidRPr="00A02FC3">
        <w:rPr>
          <w:rFonts w:ascii="Times New Roman" w:hAnsi="Times New Roman" w:cs="Times New Roman"/>
          <w:lang w:val="lv-LV"/>
        </w:rPr>
        <w:t>Izpildītājs ir atbildīgs par Līgumā un normatīvajos aktos noteikto Pakalpojumu izpildīšanas kvalitātes prasību ievērošanu un par šo prasību neievērošanu atbild Līgumā un normatīvajos aktos paredzētā kārtībā.</w:t>
      </w:r>
    </w:p>
    <w:p w14:paraId="18138B15" w14:textId="77777777" w:rsidR="008D69DC" w:rsidRPr="00A02FC3" w:rsidRDefault="008D69DC" w:rsidP="004D5494">
      <w:pPr>
        <w:pStyle w:val="11Lgumam"/>
        <w:numPr>
          <w:ilvl w:val="1"/>
          <w:numId w:val="55"/>
        </w:numPr>
        <w:spacing w:after="0"/>
        <w:ind w:left="567" w:right="142" w:hanging="567"/>
        <w:rPr>
          <w:rFonts w:ascii="Times New Roman" w:hAnsi="Times New Roman" w:cs="Times New Roman"/>
          <w:lang w:val="lv-LV"/>
        </w:rPr>
      </w:pPr>
      <w:r w:rsidRPr="00A02FC3">
        <w:rPr>
          <w:rFonts w:ascii="Times New Roman" w:hAnsi="Times New Roman" w:cs="Times New Roman"/>
          <w:lang w:val="lv-LV"/>
        </w:rPr>
        <w:t xml:space="preserve">Ja vienas Puses saistību izpildes nokavējums, kas ietekmē otras Puses spējas izpildīt savas saistības, liedz otrai Pusei veikt savlaicīgu saistību izpildi, tā izpilde tiek pagarināta par pirmās Puses nokavēto laika posmu. Šādos gadījumos par to tiek informēta otra Puse. Pusei, kura prasa, </w:t>
      </w:r>
      <w:r w:rsidRPr="00A02FC3">
        <w:rPr>
          <w:rFonts w:ascii="Times New Roman" w:hAnsi="Times New Roman" w:cs="Times New Roman"/>
          <w:lang w:val="lv-LV"/>
        </w:rPr>
        <w:lastRenderedPageBreak/>
        <w:t>lai minēto apstākļu dēļ tiktu pagarināts saistību izpildes termiņš, ir pienākums iesniegt pierādījumus, kuri apliecina otras Puses saistību izpildes nokavējuma faktu.</w:t>
      </w:r>
    </w:p>
    <w:p w14:paraId="40CB5E8C" w14:textId="2E6B9C1E" w:rsidR="008D69DC" w:rsidRPr="00A02FC3" w:rsidRDefault="008D69DC" w:rsidP="004D5494">
      <w:pPr>
        <w:pStyle w:val="11Lgumam"/>
        <w:numPr>
          <w:ilvl w:val="1"/>
          <w:numId w:val="55"/>
        </w:numPr>
        <w:suppressAutoHyphens/>
        <w:autoSpaceDN w:val="0"/>
        <w:spacing w:after="0"/>
        <w:ind w:left="567" w:right="142" w:hanging="567"/>
        <w:textAlignment w:val="baseline"/>
        <w:outlineLvl w:val="9"/>
        <w:rPr>
          <w:rFonts w:ascii="Times New Roman" w:hAnsi="Times New Roman" w:cs="Times New Roman"/>
          <w:lang w:val="lv-LV"/>
        </w:rPr>
      </w:pPr>
      <w:r w:rsidRPr="00A02FC3">
        <w:rPr>
          <w:rFonts w:ascii="Times New Roman" w:hAnsi="Times New Roman" w:cs="Times New Roman"/>
          <w:lang w:val="lv-LV"/>
        </w:rPr>
        <w:t xml:space="preserve">Gadījumā, ja Pasūtītājs neievēro Līguma noteikto Pakalpojumu samaksas termiņu, Izpildītājs ir tiesīgs prasīt Pasūtītājam maksāt līgumsodu </w:t>
      </w:r>
      <w:r w:rsidRPr="00A02FC3">
        <w:rPr>
          <w:rFonts w:ascii="Times New Roman" w:hAnsi="Times New Roman" w:cs="Times New Roman"/>
          <w:b/>
          <w:lang w:val="lv-LV"/>
        </w:rPr>
        <w:t>0,</w:t>
      </w:r>
      <w:r w:rsidR="00EA712C" w:rsidRPr="00A02FC3">
        <w:rPr>
          <w:rFonts w:ascii="Times New Roman" w:hAnsi="Times New Roman" w:cs="Times New Roman"/>
          <w:b/>
          <w:lang w:val="lv-LV"/>
        </w:rPr>
        <w:t>5</w:t>
      </w:r>
      <w:r w:rsidRPr="00A02FC3">
        <w:rPr>
          <w:rFonts w:ascii="Times New Roman" w:hAnsi="Times New Roman" w:cs="Times New Roman"/>
          <w:b/>
          <w:lang w:val="lv-LV"/>
        </w:rPr>
        <w:t>%</w:t>
      </w:r>
      <w:r w:rsidRPr="00A02FC3">
        <w:rPr>
          <w:rFonts w:ascii="Times New Roman" w:hAnsi="Times New Roman" w:cs="Times New Roman"/>
          <w:lang w:val="lv-LV"/>
        </w:rPr>
        <w:t xml:space="preserve"> (nulle komats </w:t>
      </w:r>
      <w:r w:rsidR="00EA712C" w:rsidRPr="00A02FC3">
        <w:rPr>
          <w:rFonts w:ascii="Times New Roman" w:hAnsi="Times New Roman" w:cs="Times New Roman"/>
          <w:lang w:val="lv-LV"/>
        </w:rPr>
        <w:t>pieci</w:t>
      </w:r>
      <w:r w:rsidRPr="00A02FC3">
        <w:rPr>
          <w:rFonts w:ascii="Times New Roman" w:hAnsi="Times New Roman" w:cs="Times New Roman"/>
          <w:lang w:val="lv-LV"/>
        </w:rPr>
        <w:t xml:space="preserve"> procenta) apmērā no termiņā nesamaksātās summas par katru kavējuma dienu, bet ne vairāk kā 10% no termiņā nesamaksātās summas. Pasūtītājs līgumsodu samaksā </w:t>
      </w:r>
      <w:r w:rsidRPr="00A02FC3">
        <w:rPr>
          <w:rFonts w:ascii="Times New Roman" w:hAnsi="Times New Roman" w:cs="Times New Roman"/>
          <w:b/>
          <w:lang w:val="lv-LV"/>
        </w:rPr>
        <w:t>10 (desmit) darba dienu</w:t>
      </w:r>
      <w:r w:rsidRPr="00A02FC3">
        <w:rPr>
          <w:rFonts w:ascii="Times New Roman" w:hAnsi="Times New Roman" w:cs="Times New Roman"/>
          <w:lang w:val="lv-LV"/>
        </w:rPr>
        <w:t xml:space="preserve"> laikā pēc rēķina par līgumsodu saņemšanas no Izpildītāja.</w:t>
      </w:r>
    </w:p>
    <w:p w14:paraId="54F70A5C" w14:textId="062E031D" w:rsidR="008D69DC" w:rsidRPr="00A02FC3" w:rsidRDefault="008D69DC" w:rsidP="004D5494">
      <w:pPr>
        <w:pStyle w:val="11Lgumam"/>
        <w:numPr>
          <w:ilvl w:val="1"/>
          <w:numId w:val="55"/>
        </w:numPr>
        <w:suppressAutoHyphens/>
        <w:autoSpaceDN w:val="0"/>
        <w:spacing w:after="0"/>
        <w:ind w:left="567" w:right="142" w:hanging="567"/>
        <w:textAlignment w:val="baseline"/>
        <w:outlineLvl w:val="9"/>
        <w:rPr>
          <w:rFonts w:ascii="Times New Roman" w:hAnsi="Times New Roman" w:cs="Times New Roman"/>
          <w:lang w:val="lv-LV"/>
        </w:rPr>
      </w:pPr>
      <w:r w:rsidRPr="00A02FC3">
        <w:rPr>
          <w:rFonts w:ascii="Times New Roman" w:hAnsi="Times New Roman" w:cs="Times New Roman"/>
          <w:lang w:val="lv-LV"/>
        </w:rPr>
        <w:t xml:space="preserve">Ja </w:t>
      </w:r>
      <w:r w:rsidRPr="00A02FC3">
        <w:rPr>
          <w:rFonts w:ascii="Times New Roman" w:hAnsi="Times New Roman" w:cs="Times New Roman"/>
          <w:lang w:val="lv-LV" w:eastAsia="zh-CN"/>
        </w:rPr>
        <w:t>Izpildītājs</w:t>
      </w:r>
      <w:r w:rsidRPr="00A02FC3">
        <w:rPr>
          <w:rFonts w:ascii="Times New Roman" w:hAnsi="Times New Roman" w:cs="Times New Roman"/>
          <w:lang w:val="lv-LV"/>
        </w:rPr>
        <w:t xml:space="preserve"> nav ievērojis Līgumā noteiktos Pakalpojumu izpildes termiņus, Pasūtītājs ir tiesīgs prasīt </w:t>
      </w:r>
      <w:r w:rsidRPr="00A02FC3">
        <w:rPr>
          <w:rFonts w:ascii="Times New Roman" w:hAnsi="Times New Roman" w:cs="Times New Roman"/>
          <w:lang w:val="lv-LV" w:eastAsia="zh-CN"/>
        </w:rPr>
        <w:t>Izpildītājam</w:t>
      </w:r>
      <w:r w:rsidRPr="00A02FC3">
        <w:rPr>
          <w:rFonts w:ascii="Times New Roman" w:hAnsi="Times New Roman" w:cs="Times New Roman"/>
          <w:lang w:val="lv-LV"/>
        </w:rPr>
        <w:t xml:space="preserve"> maksāt līgumsodu </w:t>
      </w:r>
      <w:r w:rsidRPr="00A02FC3">
        <w:rPr>
          <w:rFonts w:ascii="Times New Roman" w:hAnsi="Times New Roman" w:cs="Times New Roman"/>
          <w:b/>
          <w:lang w:val="lv-LV"/>
        </w:rPr>
        <w:t>0,</w:t>
      </w:r>
      <w:r w:rsidR="00EA712C" w:rsidRPr="00A02FC3">
        <w:rPr>
          <w:rFonts w:ascii="Times New Roman" w:hAnsi="Times New Roman" w:cs="Times New Roman"/>
          <w:b/>
          <w:lang w:val="lv-LV"/>
        </w:rPr>
        <w:t>5</w:t>
      </w:r>
      <w:r w:rsidRPr="00A02FC3">
        <w:rPr>
          <w:rFonts w:ascii="Times New Roman" w:hAnsi="Times New Roman" w:cs="Times New Roman"/>
          <w:b/>
          <w:lang w:val="lv-LV"/>
        </w:rPr>
        <w:t xml:space="preserve">% </w:t>
      </w:r>
      <w:r w:rsidRPr="00A02FC3">
        <w:rPr>
          <w:rFonts w:ascii="Times New Roman" w:hAnsi="Times New Roman" w:cs="Times New Roman"/>
          <w:lang w:val="lv-LV"/>
        </w:rPr>
        <w:t xml:space="preserve">(nulle komats </w:t>
      </w:r>
      <w:r w:rsidR="00EA712C" w:rsidRPr="00A02FC3">
        <w:rPr>
          <w:rFonts w:ascii="Times New Roman" w:hAnsi="Times New Roman" w:cs="Times New Roman"/>
          <w:lang w:val="lv-LV"/>
        </w:rPr>
        <w:t>pieci</w:t>
      </w:r>
      <w:r w:rsidRPr="00A02FC3">
        <w:rPr>
          <w:rFonts w:ascii="Times New Roman" w:hAnsi="Times New Roman" w:cs="Times New Roman"/>
          <w:lang w:val="lv-LV"/>
        </w:rPr>
        <w:t xml:space="preserve"> procenta) apmērā no termiņā neizpildītā Pakalpojuma vērtības (izmaksām) bez PVN par katru kavējuma dienu, bet ne vairāk kā 10% no attiecīgā Pakalpojuma vērtības bez PVN.</w:t>
      </w:r>
    </w:p>
    <w:p w14:paraId="24553BAC" w14:textId="77777777" w:rsidR="008D69DC" w:rsidRPr="00A02FC3" w:rsidRDefault="008D69DC" w:rsidP="004D5494">
      <w:pPr>
        <w:pStyle w:val="11Lgumam"/>
        <w:numPr>
          <w:ilvl w:val="1"/>
          <w:numId w:val="55"/>
        </w:numPr>
        <w:suppressAutoHyphens/>
        <w:autoSpaceDN w:val="0"/>
        <w:spacing w:after="0"/>
        <w:ind w:left="567" w:right="142" w:hanging="567"/>
        <w:textAlignment w:val="baseline"/>
        <w:outlineLvl w:val="9"/>
        <w:rPr>
          <w:rFonts w:ascii="Times New Roman" w:hAnsi="Times New Roman" w:cs="Times New Roman"/>
          <w:lang w:val="lv-LV"/>
        </w:rPr>
      </w:pPr>
      <w:r w:rsidRPr="00A02FC3">
        <w:rPr>
          <w:rFonts w:ascii="Times New Roman" w:hAnsi="Times New Roman" w:cs="Times New Roman"/>
          <w:lang w:val="lv-LV"/>
        </w:rPr>
        <w:t xml:space="preserve">Ja </w:t>
      </w:r>
      <w:r w:rsidRPr="00A02FC3">
        <w:rPr>
          <w:rFonts w:ascii="Times New Roman" w:hAnsi="Times New Roman" w:cs="Times New Roman"/>
          <w:lang w:val="lv-LV" w:eastAsia="zh-CN"/>
        </w:rPr>
        <w:t>Izpildītājs</w:t>
      </w:r>
      <w:r w:rsidRPr="00A02FC3">
        <w:rPr>
          <w:rFonts w:ascii="Times New Roman" w:hAnsi="Times New Roman" w:cs="Times New Roman"/>
          <w:lang w:val="lv-LV"/>
        </w:rPr>
        <w:t xml:space="preserve"> Pakalpojumu izpildījis nekvalitatīvi un vai citādi neatbilstoši Līguma noteikumiem Pasūtītājs ir tiesīgs prasīt </w:t>
      </w:r>
      <w:r w:rsidRPr="00A02FC3">
        <w:rPr>
          <w:rFonts w:ascii="Times New Roman" w:hAnsi="Times New Roman" w:cs="Times New Roman"/>
          <w:lang w:val="lv-LV" w:eastAsia="zh-CN"/>
        </w:rPr>
        <w:t>Izpildītājam</w:t>
      </w:r>
      <w:r w:rsidRPr="00A02FC3">
        <w:rPr>
          <w:rFonts w:ascii="Times New Roman" w:hAnsi="Times New Roman" w:cs="Times New Roman"/>
          <w:lang w:val="lv-LV"/>
        </w:rPr>
        <w:t xml:space="preserve"> maksāt līgumsodu </w:t>
      </w:r>
      <w:r w:rsidRPr="00A02FC3">
        <w:rPr>
          <w:rFonts w:ascii="Times New Roman" w:hAnsi="Times New Roman" w:cs="Times New Roman"/>
          <w:b/>
          <w:lang w:val="lv-LV"/>
        </w:rPr>
        <w:t>500,00 EUR</w:t>
      </w:r>
      <w:r w:rsidRPr="00A02FC3">
        <w:rPr>
          <w:rFonts w:ascii="Times New Roman" w:hAnsi="Times New Roman" w:cs="Times New Roman"/>
          <w:lang w:val="lv-LV"/>
        </w:rPr>
        <w:t xml:space="preserve"> (pieci simti </w:t>
      </w:r>
      <w:proofErr w:type="spellStart"/>
      <w:r w:rsidRPr="00A02FC3">
        <w:rPr>
          <w:rFonts w:ascii="Times New Roman" w:hAnsi="Times New Roman" w:cs="Times New Roman"/>
          <w:i/>
          <w:lang w:val="lv-LV"/>
        </w:rPr>
        <w:t>euro</w:t>
      </w:r>
      <w:proofErr w:type="spellEnd"/>
      <w:r w:rsidRPr="00A02FC3">
        <w:rPr>
          <w:rFonts w:ascii="Times New Roman" w:hAnsi="Times New Roman" w:cs="Times New Roman"/>
          <w:lang w:val="lv-LV"/>
        </w:rPr>
        <w:t>) apmērā par katru konstatēto gadījumu.</w:t>
      </w:r>
    </w:p>
    <w:p w14:paraId="74DEFD90" w14:textId="023EEC96" w:rsidR="008D69DC" w:rsidRPr="00A02FC3" w:rsidRDefault="008D69DC" w:rsidP="004D5494">
      <w:pPr>
        <w:pStyle w:val="11Lgumam"/>
        <w:numPr>
          <w:ilvl w:val="1"/>
          <w:numId w:val="55"/>
        </w:numPr>
        <w:spacing w:after="0"/>
        <w:ind w:left="567" w:right="142" w:hanging="567"/>
        <w:rPr>
          <w:rFonts w:ascii="Times New Roman" w:hAnsi="Times New Roman" w:cs="Times New Roman"/>
          <w:lang w:val="lv-LV"/>
        </w:rPr>
      </w:pPr>
      <w:r w:rsidRPr="00A02FC3">
        <w:rPr>
          <w:rFonts w:ascii="Times New Roman" w:hAnsi="Times New Roman" w:cs="Times New Roman"/>
          <w:color w:val="000000"/>
          <w:lang w:val="lv-LV"/>
        </w:rPr>
        <w:t xml:space="preserve">Ja Izpildītājs nav novērsis Pasūtītāja iesniegtajā Pakalpojuma neatbilstības/defektā aktā konstatētos trūkumus Līgumā noteiktajā kārtībā un termiņā, Pasūtītājam ir tiesības pieprasīt Izpildītājam maksāt līgumsodu </w:t>
      </w:r>
      <w:r w:rsidRPr="00A02FC3">
        <w:rPr>
          <w:rFonts w:ascii="Times New Roman" w:hAnsi="Times New Roman" w:cs="Times New Roman"/>
          <w:b/>
          <w:color w:val="000000"/>
          <w:lang w:val="lv-LV"/>
        </w:rPr>
        <w:t>0,</w:t>
      </w:r>
      <w:r w:rsidR="00EA712C" w:rsidRPr="00A02FC3">
        <w:rPr>
          <w:rFonts w:ascii="Times New Roman" w:hAnsi="Times New Roman" w:cs="Times New Roman"/>
          <w:b/>
          <w:color w:val="000000"/>
          <w:lang w:val="lv-LV"/>
        </w:rPr>
        <w:t>5</w:t>
      </w:r>
      <w:r w:rsidRPr="00A02FC3">
        <w:rPr>
          <w:rFonts w:ascii="Times New Roman" w:hAnsi="Times New Roman" w:cs="Times New Roman"/>
          <w:b/>
          <w:color w:val="000000"/>
          <w:lang w:val="lv-LV"/>
        </w:rPr>
        <w:t xml:space="preserve"> %</w:t>
      </w:r>
      <w:r w:rsidRPr="00A02FC3">
        <w:rPr>
          <w:rFonts w:ascii="Times New Roman" w:hAnsi="Times New Roman" w:cs="Times New Roman"/>
          <w:color w:val="000000"/>
          <w:lang w:val="lv-LV"/>
        </w:rPr>
        <w:t xml:space="preserve"> (nulle komats </w:t>
      </w:r>
      <w:r w:rsidR="00EA712C" w:rsidRPr="00A02FC3">
        <w:rPr>
          <w:rFonts w:ascii="Times New Roman" w:hAnsi="Times New Roman" w:cs="Times New Roman"/>
          <w:color w:val="000000"/>
          <w:lang w:val="lv-LV"/>
        </w:rPr>
        <w:t>pieci</w:t>
      </w:r>
      <w:r w:rsidRPr="00A02FC3">
        <w:rPr>
          <w:rFonts w:ascii="Times New Roman" w:hAnsi="Times New Roman" w:cs="Times New Roman"/>
          <w:color w:val="000000"/>
          <w:lang w:val="lv-LV"/>
        </w:rPr>
        <w:t xml:space="preserve"> procenti) apmērā no attiecīga Pakalpojuma vērtības (izmaksām) bez PVN par katru kavējuma dienu, bet ne vairāk kā </w:t>
      </w:r>
      <w:r w:rsidRPr="00A02FC3">
        <w:rPr>
          <w:rFonts w:ascii="Times New Roman" w:hAnsi="Times New Roman" w:cs="Times New Roman"/>
          <w:b/>
          <w:color w:val="000000"/>
          <w:lang w:val="lv-LV"/>
        </w:rPr>
        <w:t>10% (desmit procenti)</w:t>
      </w:r>
      <w:r w:rsidRPr="00A02FC3">
        <w:rPr>
          <w:rFonts w:ascii="Times New Roman" w:hAnsi="Times New Roman" w:cs="Times New Roman"/>
          <w:color w:val="000000"/>
          <w:lang w:val="lv-LV"/>
        </w:rPr>
        <w:t xml:space="preserve"> no šā Pakalpojuma vērtības bez PVN.</w:t>
      </w:r>
    </w:p>
    <w:p w14:paraId="29B2737A" w14:textId="77777777" w:rsidR="008D69DC" w:rsidRPr="00A02FC3" w:rsidRDefault="008D69DC" w:rsidP="004D5494">
      <w:pPr>
        <w:pStyle w:val="11Lgumam"/>
        <w:numPr>
          <w:ilvl w:val="1"/>
          <w:numId w:val="55"/>
        </w:numPr>
        <w:suppressAutoHyphens/>
        <w:autoSpaceDN w:val="0"/>
        <w:spacing w:after="0"/>
        <w:ind w:left="567" w:right="142" w:hanging="567"/>
        <w:textAlignment w:val="baseline"/>
        <w:outlineLvl w:val="9"/>
        <w:rPr>
          <w:rFonts w:ascii="Times New Roman" w:hAnsi="Times New Roman" w:cs="Times New Roman"/>
          <w:lang w:val="lv-LV"/>
        </w:rPr>
      </w:pPr>
      <w:r w:rsidRPr="00A02FC3">
        <w:rPr>
          <w:rFonts w:ascii="Times New Roman" w:hAnsi="Times New Roman" w:cs="Times New Roman"/>
          <w:lang w:val="lv-LV"/>
        </w:rPr>
        <w:t xml:space="preserve">Gadījumā, ja Izpildītājs Pakalpojumu izpildē neievēro spēkā esošo normatīvo aktu darba drošības noteikumus/prasības, Pasūtītājs ir tiesīgs aprēķināt Izpildītājam līgumsodu </w:t>
      </w:r>
      <w:r w:rsidRPr="00A02FC3">
        <w:rPr>
          <w:rFonts w:ascii="Times New Roman" w:hAnsi="Times New Roman" w:cs="Times New Roman"/>
          <w:b/>
          <w:lang w:val="lv-LV"/>
        </w:rPr>
        <w:t>500,00 EUR</w:t>
      </w:r>
      <w:r w:rsidRPr="00A02FC3">
        <w:rPr>
          <w:rFonts w:ascii="Times New Roman" w:hAnsi="Times New Roman" w:cs="Times New Roman"/>
          <w:lang w:val="lv-LV"/>
        </w:rPr>
        <w:t xml:space="preserve"> (pieci simti </w:t>
      </w:r>
      <w:proofErr w:type="spellStart"/>
      <w:r w:rsidRPr="00A02FC3">
        <w:rPr>
          <w:rFonts w:ascii="Times New Roman" w:hAnsi="Times New Roman" w:cs="Times New Roman"/>
          <w:i/>
          <w:lang w:val="lv-LV"/>
        </w:rPr>
        <w:t>euro</w:t>
      </w:r>
      <w:proofErr w:type="spellEnd"/>
      <w:r w:rsidRPr="00A02FC3">
        <w:rPr>
          <w:rFonts w:ascii="Times New Roman" w:hAnsi="Times New Roman" w:cs="Times New Roman"/>
          <w:lang w:val="lv-LV"/>
        </w:rPr>
        <w:t>) apmērā par katru konstatēto gadījumu.</w:t>
      </w:r>
    </w:p>
    <w:p w14:paraId="3E04D408" w14:textId="77777777" w:rsidR="008D69DC" w:rsidRPr="00A02FC3" w:rsidRDefault="008D69DC" w:rsidP="004D5494">
      <w:pPr>
        <w:pStyle w:val="11Lgumam"/>
        <w:numPr>
          <w:ilvl w:val="1"/>
          <w:numId w:val="55"/>
        </w:numPr>
        <w:spacing w:after="0"/>
        <w:ind w:left="709" w:right="142" w:hanging="709"/>
        <w:rPr>
          <w:rFonts w:ascii="Times New Roman" w:hAnsi="Times New Roman" w:cs="Times New Roman"/>
          <w:lang w:val="lv-LV"/>
        </w:rPr>
      </w:pPr>
      <w:r w:rsidRPr="00A02FC3">
        <w:rPr>
          <w:rFonts w:ascii="Times New Roman" w:hAnsi="Times New Roman" w:cs="Times New Roman"/>
          <w:lang w:val="lv-LV"/>
        </w:rPr>
        <w:t xml:space="preserve">Izpildītājs Līguma 10.6. - 10.9. punktā noteikto līgumsodu samaksā </w:t>
      </w:r>
      <w:r w:rsidRPr="00A02FC3">
        <w:rPr>
          <w:rFonts w:ascii="Times New Roman" w:hAnsi="Times New Roman" w:cs="Times New Roman"/>
          <w:b/>
          <w:lang w:val="lv-LV"/>
        </w:rPr>
        <w:t>10 (desmit) darba</w:t>
      </w:r>
      <w:r w:rsidRPr="00A02FC3">
        <w:rPr>
          <w:rFonts w:ascii="Times New Roman" w:hAnsi="Times New Roman" w:cs="Times New Roman"/>
          <w:lang w:val="lv-LV"/>
        </w:rPr>
        <w:t xml:space="preserve"> </w:t>
      </w:r>
      <w:r w:rsidRPr="00A02FC3">
        <w:rPr>
          <w:rFonts w:ascii="Times New Roman" w:hAnsi="Times New Roman" w:cs="Times New Roman"/>
          <w:b/>
          <w:lang w:val="lv-LV"/>
        </w:rPr>
        <w:t>dienu laikā</w:t>
      </w:r>
      <w:r w:rsidRPr="00A02FC3">
        <w:rPr>
          <w:rFonts w:ascii="Times New Roman" w:hAnsi="Times New Roman" w:cs="Times New Roman"/>
          <w:lang w:val="lv-LV"/>
        </w:rPr>
        <w:t xml:space="preserve"> pēc rēķina par līgumsodu saņemšanas no Pasūtītāja.</w:t>
      </w:r>
    </w:p>
    <w:p w14:paraId="5A470009" w14:textId="77777777" w:rsidR="008D69DC" w:rsidRPr="00A02FC3" w:rsidRDefault="008D69DC" w:rsidP="004D5494">
      <w:pPr>
        <w:pStyle w:val="11Lgumam"/>
        <w:numPr>
          <w:ilvl w:val="1"/>
          <w:numId w:val="55"/>
        </w:numPr>
        <w:suppressAutoHyphens/>
        <w:autoSpaceDN w:val="0"/>
        <w:spacing w:after="0"/>
        <w:ind w:left="709" w:right="142" w:hanging="709"/>
        <w:contextualSpacing/>
        <w:textAlignment w:val="baseline"/>
        <w:outlineLvl w:val="9"/>
        <w:rPr>
          <w:rFonts w:ascii="Times New Roman" w:hAnsi="Times New Roman" w:cs="Times New Roman"/>
          <w:lang w:val="lv-LV"/>
        </w:rPr>
      </w:pPr>
      <w:r w:rsidRPr="00A02FC3">
        <w:rPr>
          <w:rFonts w:ascii="Times New Roman" w:hAnsi="Times New Roman" w:cs="Times New Roman"/>
          <w:lang w:val="lv-LV"/>
        </w:rPr>
        <w:t>Pasūtītājam ir tiesības ieskaita kārtībā samazināt maksājamo naudas summu par pieņemto Pakalpojumu tādā apmērā, kāds ir Līgumā noteiktajā kārtībā aprēķinātais līgumsods Izpildītājam vai kompensēt to no Līguma saistību izpildes nodrošinājuma.</w:t>
      </w:r>
    </w:p>
    <w:p w14:paraId="70D93DE5" w14:textId="77777777" w:rsidR="008D69DC" w:rsidRPr="00A02FC3" w:rsidRDefault="008D69DC" w:rsidP="004D5494">
      <w:pPr>
        <w:pStyle w:val="11Lgumam"/>
        <w:numPr>
          <w:ilvl w:val="1"/>
          <w:numId w:val="55"/>
        </w:numPr>
        <w:suppressAutoHyphens/>
        <w:autoSpaceDN w:val="0"/>
        <w:spacing w:after="0"/>
        <w:ind w:left="709" w:right="142" w:hanging="709"/>
        <w:contextualSpacing/>
        <w:textAlignment w:val="baseline"/>
        <w:outlineLvl w:val="9"/>
        <w:rPr>
          <w:rFonts w:ascii="Times New Roman" w:hAnsi="Times New Roman" w:cs="Times New Roman"/>
          <w:lang w:val="lv-LV"/>
        </w:rPr>
      </w:pPr>
      <w:r w:rsidRPr="00A02FC3">
        <w:rPr>
          <w:rFonts w:ascii="Times New Roman" w:hAnsi="Times New Roman" w:cs="Times New Roman"/>
          <w:lang w:val="lv-LV"/>
        </w:rPr>
        <w:t>Gadījumā, ja Līgumā noteikto termiņu neievērošanas vai nekvalitatīvi veikta Pakalpojuma rezultātā Izpildītājs Pasūtītājam ir radījis zaudējumus, Izpildītājs tos sedz pilnā apmērā.</w:t>
      </w:r>
    </w:p>
    <w:p w14:paraId="59287838" w14:textId="77777777" w:rsidR="008D69DC" w:rsidRPr="00A02FC3" w:rsidRDefault="008D69DC" w:rsidP="004D5494">
      <w:pPr>
        <w:pStyle w:val="11Lgumam"/>
        <w:numPr>
          <w:ilvl w:val="1"/>
          <w:numId w:val="55"/>
        </w:numPr>
        <w:suppressAutoHyphens/>
        <w:autoSpaceDN w:val="0"/>
        <w:spacing w:after="0"/>
        <w:ind w:left="709" w:right="142" w:hanging="709"/>
        <w:contextualSpacing/>
        <w:textAlignment w:val="baseline"/>
        <w:outlineLvl w:val="9"/>
        <w:rPr>
          <w:rFonts w:ascii="Times New Roman" w:hAnsi="Times New Roman" w:cs="Times New Roman"/>
          <w:lang w:val="lv-LV"/>
        </w:rPr>
      </w:pPr>
      <w:r w:rsidRPr="00A02FC3">
        <w:rPr>
          <w:rFonts w:ascii="Times New Roman" w:hAnsi="Times New Roman" w:cs="Times New Roman"/>
          <w:lang w:val="lv-LV"/>
        </w:rPr>
        <w:t>Līgumsoda samaksa neatbrīvo Puses no saistību izpildes.</w:t>
      </w:r>
    </w:p>
    <w:p w14:paraId="0098EA45" w14:textId="77777777" w:rsidR="008D69DC" w:rsidRPr="00A02FC3" w:rsidRDefault="008D69DC" w:rsidP="004D5494">
      <w:pPr>
        <w:pStyle w:val="11Lgumam"/>
        <w:numPr>
          <w:ilvl w:val="0"/>
          <w:numId w:val="0"/>
        </w:numPr>
        <w:suppressAutoHyphens/>
        <w:autoSpaceDN w:val="0"/>
        <w:spacing w:after="0"/>
        <w:ind w:left="567" w:right="142"/>
        <w:contextualSpacing/>
        <w:textAlignment w:val="baseline"/>
        <w:outlineLvl w:val="9"/>
        <w:rPr>
          <w:rFonts w:ascii="Times New Roman" w:hAnsi="Times New Roman" w:cs="Times New Roman"/>
          <w:lang w:val="lv-LV"/>
        </w:rPr>
      </w:pPr>
    </w:p>
    <w:p w14:paraId="055FF817" w14:textId="77777777" w:rsidR="008D69DC" w:rsidRPr="00A02FC3" w:rsidRDefault="008D69DC" w:rsidP="004D5494">
      <w:pPr>
        <w:pStyle w:val="1Lgumam"/>
        <w:numPr>
          <w:ilvl w:val="0"/>
          <w:numId w:val="55"/>
        </w:numPr>
        <w:spacing w:before="0"/>
        <w:ind w:right="-624"/>
        <w:rPr>
          <w:b w:val="0"/>
        </w:rPr>
      </w:pPr>
      <w:r w:rsidRPr="00A02FC3">
        <w:t>Nepārvarama vara</w:t>
      </w:r>
    </w:p>
    <w:p w14:paraId="4DBD4579" w14:textId="77777777" w:rsidR="008D69DC" w:rsidRPr="00A02FC3" w:rsidRDefault="008D69DC" w:rsidP="004D5494">
      <w:pPr>
        <w:pStyle w:val="11Lgumam"/>
        <w:numPr>
          <w:ilvl w:val="1"/>
          <w:numId w:val="55"/>
        </w:numPr>
        <w:spacing w:after="0"/>
        <w:ind w:left="709" w:right="142" w:hanging="709"/>
        <w:rPr>
          <w:rFonts w:ascii="Times New Roman" w:hAnsi="Times New Roman" w:cs="Times New Roman"/>
          <w:lang w:val="lv-LV"/>
        </w:rPr>
      </w:pPr>
      <w:r w:rsidRPr="00A02FC3">
        <w:rPr>
          <w:rFonts w:ascii="Times New Roman" w:hAnsi="Times New Roman" w:cs="Times New Roman"/>
          <w:lang w:val="lv-LV"/>
        </w:rPr>
        <w:t>Puses tiek atbrīvotas no atbildības par daļēju vai pilnīgu Līgumā paredzēto saistību neizpildi, ja tā radusies pēc Līguma noslēgšanas nepārvaramas varas apstākļu rezultātā, kurus Puses nevarēja paredzēt un novērst.</w:t>
      </w:r>
    </w:p>
    <w:p w14:paraId="711F245B" w14:textId="77777777" w:rsidR="008D69DC" w:rsidRPr="00A02FC3" w:rsidRDefault="008D69DC" w:rsidP="004D5494">
      <w:pPr>
        <w:pStyle w:val="11Lgumam"/>
        <w:numPr>
          <w:ilvl w:val="1"/>
          <w:numId w:val="55"/>
        </w:numPr>
        <w:spacing w:after="0"/>
        <w:ind w:left="709" w:right="142" w:hanging="709"/>
        <w:rPr>
          <w:rFonts w:ascii="Times New Roman" w:hAnsi="Times New Roman" w:cs="Times New Roman"/>
          <w:lang w:val="lv-LV"/>
        </w:rPr>
      </w:pPr>
      <w:r w:rsidRPr="00A02FC3">
        <w:rPr>
          <w:rFonts w:ascii="Times New Roman" w:hAnsi="Times New Roman" w:cs="Times New Roman"/>
          <w:lang w:val="lv-LV"/>
        </w:rPr>
        <w:t>Ar nepārvaramu varu (</w:t>
      </w:r>
      <w:proofErr w:type="spellStart"/>
      <w:r w:rsidRPr="00A02FC3">
        <w:rPr>
          <w:rFonts w:ascii="Times New Roman" w:hAnsi="Times New Roman" w:cs="Times New Roman"/>
          <w:lang w:val="lv-LV"/>
        </w:rPr>
        <w:t>force</w:t>
      </w:r>
      <w:proofErr w:type="spellEnd"/>
      <w:r w:rsidRPr="00A02FC3">
        <w:rPr>
          <w:rFonts w:ascii="Times New Roman" w:hAnsi="Times New Roman" w:cs="Times New Roman"/>
          <w:lang w:val="lv-LV"/>
        </w:rPr>
        <w:t xml:space="preserve"> </w:t>
      </w:r>
      <w:proofErr w:type="spellStart"/>
      <w:r w:rsidRPr="00A02FC3">
        <w:rPr>
          <w:rFonts w:ascii="Times New Roman" w:hAnsi="Times New Roman" w:cs="Times New Roman"/>
          <w:lang w:val="lv-LV"/>
        </w:rPr>
        <w:t>majeure</w:t>
      </w:r>
      <w:proofErr w:type="spellEnd"/>
      <w:r w:rsidRPr="00A02FC3">
        <w:rPr>
          <w:rFonts w:ascii="Times New Roman" w:hAnsi="Times New Roman" w:cs="Times New Roman"/>
          <w:lang w:val="lv-LV"/>
        </w:rPr>
        <w:t>) saprot ārkārtēju apstākļu iestāšanos, kurus nevarēja paredzēt, novērst vai ietekmēt un par kuru rašanos Puses nenes atbildību, tas ir, dabas katastrofas, kara darbība, terora akti, blokādes, civiliedzīvotāju nemieri, valsts un pašvaldību institūciju rīcība un to pieņemtie normatīvie akti, lēmumi un rīkojumi, kā arī citi ārkārtēja rakstura negadījumi, par kuru attiecināšanu uz nepārvaramas varas apstākļiem Pusēm jālūdz to konstatēt citai kompetentai un neatkarīgai institūcijai.</w:t>
      </w:r>
    </w:p>
    <w:p w14:paraId="52C29924" w14:textId="77777777" w:rsidR="008D69DC" w:rsidRPr="00A02FC3" w:rsidRDefault="008D69DC" w:rsidP="004D5494">
      <w:pPr>
        <w:pStyle w:val="11Lgumam"/>
        <w:numPr>
          <w:ilvl w:val="1"/>
          <w:numId w:val="55"/>
        </w:numPr>
        <w:spacing w:after="0"/>
        <w:ind w:left="709" w:right="142" w:hanging="709"/>
        <w:rPr>
          <w:rFonts w:ascii="Times New Roman" w:hAnsi="Times New Roman" w:cs="Times New Roman"/>
          <w:lang w:val="lv-LV"/>
        </w:rPr>
      </w:pPr>
      <w:r w:rsidRPr="00A02FC3">
        <w:rPr>
          <w:rFonts w:ascii="Times New Roman" w:hAnsi="Times New Roman" w:cs="Times New Roman"/>
          <w:lang w:val="lv-LV"/>
        </w:rPr>
        <w:t xml:space="preserve">Pusēm ir tiesības pagarināt Līguma nosacījumu izpildes termiņus par laika posmu, kurā darbojas nepārvaramā vara, ja Puse ne vēlāk par </w:t>
      </w:r>
      <w:r w:rsidRPr="00A02FC3">
        <w:rPr>
          <w:rFonts w:ascii="Times New Roman" w:hAnsi="Times New Roman" w:cs="Times New Roman"/>
          <w:b/>
          <w:lang w:val="lv-LV"/>
        </w:rPr>
        <w:t>3 (trīs)</w:t>
      </w:r>
      <w:r w:rsidRPr="00A02FC3">
        <w:rPr>
          <w:rFonts w:ascii="Times New Roman" w:hAnsi="Times New Roman" w:cs="Times New Roman"/>
          <w:lang w:val="lv-LV"/>
        </w:rPr>
        <w:t xml:space="preserve"> </w:t>
      </w:r>
      <w:r w:rsidRPr="00A02FC3">
        <w:rPr>
          <w:rFonts w:ascii="Times New Roman" w:hAnsi="Times New Roman" w:cs="Times New Roman"/>
          <w:b/>
          <w:lang w:val="lv-LV"/>
        </w:rPr>
        <w:t>darba dienām</w:t>
      </w:r>
      <w:r w:rsidRPr="00A02FC3">
        <w:rPr>
          <w:rFonts w:ascii="Times New Roman" w:hAnsi="Times New Roman" w:cs="Times New Roman"/>
          <w:lang w:val="lv-LV"/>
        </w:rPr>
        <w:t xml:space="preserve"> no nepārvaramas varas iestāšanās dienas paziņo otrai Pusei par neiespējamību pildīt savas saistības, kas radušās nepārvaramās varas dēļ.</w:t>
      </w:r>
    </w:p>
    <w:p w14:paraId="0E79CB14" w14:textId="77777777" w:rsidR="008D69DC" w:rsidRPr="00A02FC3" w:rsidRDefault="008D69DC" w:rsidP="004D5494">
      <w:pPr>
        <w:pStyle w:val="11Lgumam"/>
        <w:numPr>
          <w:ilvl w:val="1"/>
          <w:numId w:val="55"/>
        </w:numPr>
        <w:spacing w:after="0"/>
        <w:ind w:left="709" w:right="142" w:hanging="709"/>
        <w:rPr>
          <w:rFonts w:ascii="Times New Roman" w:hAnsi="Times New Roman" w:cs="Times New Roman"/>
          <w:lang w:val="lv-LV"/>
        </w:rPr>
      </w:pPr>
      <w:r w:rsidRPr="00A02FC3">
        <w:rPr>
          <w:rFonts w:ascii="Times New Roman" w:hAnsi="Times New Roman" w:cs="Times New Roman"/>
          <w:lang w:val="lv-LV"/>
        </w:rPr>
        <w:t>Puse zaudē tiesības atsaukties uz nepārvaramas varas apstākļiem, ja tā nav ievērojusi Līguma 11.3. punkta noteikumus.</w:t>
      </w:r>
    </w:p>
    <w:p w14:paraId="71707F4D" w14:textId="77777777" w:rsidR="008D69DC" w:rsidRPr="00A02FC3" w:rsidRDefault="008D69DC" w:rsidP="004D5494">
      <w:pPr>
        <w:pStyle w:val="11Lgumam"/>
        <w:numPr>
          <w:ilvl w:val="1"/>
          <w:numId w:val="55"/>
        </w:numPr>
        <w:spacing w:after="0"/>
        <w:ind w:left="709" w:right="142" w:hanging="709"/>
        <w:rPr>
          <w:rFonts w:ascii="Times New Roman" w:hAnsi="Times New Roman" w:cs="Times New Roman"/>
          <w:lang w:val="lv-LV"/>
        </w:rPr>
      </w:pPr>
      <w:r w:rsidRPr="00A02FC3">
        <w:rPr>
          <w:rFonts w:ascii="Times New Roman" w:hAnsi="Times New Roman" w:cs="Times New Roman"/>
          <w:lang w:val="lv-LV"/>
        </w:rPr>
        <w:lastRenderedPageBreak/>
        <w:t xml:space="preserve">Ja nepārvaramās varas dēļ Līguma izpilde aizkavējas ilgāk par </w:t>
      </w:r>
      <w:r w:rsidRPr="00A02FC3">
        <w:rPr>
          <w:rFonts w:ascii="Times New Roman" w:hAnsi="Times New Roman" w:cs="Times New Roman"/>
          <w:b/>
          <w:lang w:val="lv-LV"/>
        </w:rPr>
        <w:t>1 (vienu)</w:t>
      </w:r>
      <w:r w:rsidRPr="00A02FC3">
        <w:rPr>
          <w:rFonts w:ascii="Times New Roman" w:hAnsi="Times New Roman" w:cs="Times New Roman"/>
          <w:lang w:val="lv-LV"/>
        </w:rPr>
        <w:t xml:space="preserve"> </w:t>
      </w:r>
      <w:r w:rsidRPr="00A02FC3">
        <w:rPr>
          <w:rFonts w:ascii="Times New Roman" w:hAnsi="Times New Roman" w:cs="Times New Roman"/>
          <w:b/>
          <w:lang w:val="lv-LV"/>
        </w:rPr>
        <w:t>mēnesi</w:t>
      </w:r>
      <w:r w:rsidRPr="00A02FC3">
        <w:rPr>
          <w:rFonts w:ascii="Times New Roman" w:hAnsi="Times New Roman" w:cs="Times New Roman"/>
          <w:lang w:val="lv-LV"/>
        </w:rPr>
        <w:t xml:space="preserve">, Puses ir tiesīgas vienpusēji izbeigt Līgumu, par to </w:t>
      </w:r>
      <w:proofErr w:type="spellStart"/>
      <w:r w:rsidRPr="00A02FC3">
        <w:rPr>
          <w:rFonts w:ascii="Times New Roman" w:hAnsi="Times New Roman" w:cs="Times New Roman"/>
          <w:lang w:val="lv-LV"/>
        </w:rPr>
        <w:t>rakstveidā</w:t>
      </w:r>
      <w:proofErr w:type="spellEnd"/>
      <w:r w:rsidRPr="00A02FC3">
        <w:rPr>
          <w:rFonts w:ascii="Times New Roman" w:hAnsi="Times New Roman" w:cs="Times New Roman"/>
          <w:lang w:val="lv-LV"/>
        </w:rPr>
        <w:t xml:space="preserve"> brīdinot otru pusi vismaz </w:t>
      </w:r>
      <w:r w:rsidRPr="00A02FC3">
        <w:rPr>
          <w:rFonts w:ascii="Times New Roman" w:hAnsi="Times New Roman" w:cs="Times New Roman"/>
          <w:b/>
          <w:lang w:val="lv-LV"/>
        </w:rPr>
        <w:t>5 (piecas)</w:t>
      </w:r>
      <w:r w:rsidRPr="00A02FC3">
        <w:rPr>
          <w:rFonts w:ascii="Times New Roman" w:hAnsi="Times New Roman" w:cs="Times New Roman"/>
          <w:lang w:val="lv-LV"/>
        </w:rPr>
        <w:t xml:space="preserve"> darba dienas iepriekš.</w:t>
      </w:r>
    </w:p>
    <w:p w14:paraId="03D0A04B" w14:textId="77777777" w:rsidR="008D69DC" w:rsidRPr="00A02FC3" w:rsidRDefault="008D69DC" w:rsidP="004D5494">
      <w:pPr>
        <w:pStyle w:val="11Lgumam"/>
        <w:numPr>
          <w:ilvl w:val="1"/>
          <w:numId w:val="55"/>
        </w:numPr>
        <w:spacing w:after="0"/>
        <w:ind w:left="709" w:right="142" w:hanging="709"/>
        <w:rPr>
          <w:rFonts w:ascii="Times New Roman" w:hAnsi="Times New Roman" w:cs="Times New Roman"/>
          <w:lang w:val="lv-LV"/>
        </w:rPr>
      </w:pPr>
      <w:r w:rsidRPr="00A02FC3">
        <w:rPr>
          <w:rFonts w:ascii="Times New Roman" w:hAnsi="Times New Roman" w:cs="Times New Roman"/>
          <w:lang w:val="lv-LV"/>
        </w:rPr>
        <w:t>Ja Līgums tiek izbeigts nepārvaramās varas apstākļu dēļ, nevienai no Pusēm nav tiesības pieprasīt no otras Puses atlīdzināt zaudējumus vai pieprasīt kompensāciju par jebkura veida zaudējumiem.</w:t>
      </w:r>
    </w:p>
    <w:p w14:paraId="75A1FF56" w14:textId="77777777" w:rsidR="008D69DC" w:rsidRPr="00A02FC3" w:rsidRDefault="008D69DC" w:rsidP="004D5494">
      <w:pPr>
        <w:pStyle w:val="11Lgumam"/>
        <w:numPr>
          <w:ilvl w:val="0"/>
          <w:numId w:val="0"/>
        </w:numPr>
        <w:spacing w:after="0"/>
        <w:ind w:left="709" w:right="142"/>
        <w:rPr>
          <w:rFonts w:ascii="Times New Roman" w:hAnsi="Times New Roman" w:cs="Times New Roman"/>
          <w:lang w:val="lv-LV"/>
        </w:rPr>
      </w:pPr>
    </w:p>
    <w:p w14:paraId="62CD78E1" w14:textId="77777777" w:rsidR="008D69DC" w:rsidRPr="00A02FC3" w:rsidRDefault="008D69DC" w:rsidP="004D5494">
      <w:pPr>
        <w:pStyle w:val="1Lgumam"/>
        <w:numPr>
          <w:ilvl w:val="0"/>
          <w:numId w:val="55"/>
        </w:numPr>
        <w:spacing w:before="0"/>
        <w:ind w:left="357" w:right="142" w:hanging="357"/>
        <w:rPr>
          <w:b w:val="0"/>
        </w:rPr>
      </w:pPr>
      <w:r w:rsidRPr="00A02FC3">
        <w:t>Personu datu aizsardzība un konfidencialitāte</w:t>
      </w:r>
    </w:p>
    <w:p w14:paraId="7FA34CA4" w14:textId="77777777" w:rsidR="008D69DC" w:rsidRPr="00A02FC3" w:rsidRDefault="008D69DC" w:rsidP="004D5494">
      <w:pPr>
        <w:pStyle w:val="ListParagraph"/>
        <w:numPr>
          <w:ilvl w:val="1"/>
          <w:numId w:val="55"/>
        </w:numPr>
        <w:suppressAutoHyphens w:val="0"/>
        <w:ind w:left="709" w:hanging="709"/>
        <w:jc w:val="both"/>
      </w:pPr>
      <w:r w:rsidRPr="00A02FC3">
        <w:rPr>
          <w:lang w:eastAsia="lv-LV"/>
        </w:rPr>
        <w:t>Puses apzinās, ka Līguma izpildes ietvaros var rasties nepieciešamība savstarpēji apmainīties ar informāciju, kas satur personas datus (piemēram, Pušu pārstāvju un/vai kontaktpersonu identificējošā un kontaktinformācija). Šādā gadījumā katrs no Pusēm ir uzskatāms par patstāvīgu pārzini savā rīcībā esošu datu apstrādei, tā apņemas datus apstrādāt atbilstoši spēkā esošajiem normatīvajiem aktiem, un otrai Pusei dati tiek nodoti Pušu leģitīmu interešu ietvaros, lai nodrošinātu Līguma kvalitatīvu izpildi, izpildītu normatīvo aktu prasības vai realizētu citas leģitīmas attiecīgās Puses  intereses. Puses apņemas nodrošināt spēkā esošajiem tiesību aktiem atbilstošu aizsardzības līmeni otrās Puses iesniegtajiem personas datiem.</w:t>
      </w:r>
    </w:p>
    <w:p w14:paraId="36C027EA" w14:textId="77777777" w:rsidR="008D69DC" w:rsidRPr="00A02FC3" w:rsidRDefault="008D69DC" w:rsidP="004D5494">
      <w:pPr>
        <w:pStyle w:val="11Lgumam"/>
        <w:numPr>
          <w:ilvl w:val="1"/>
          <w:numId w:val="55"/>
        </w:numPr>
        <w:spacing w:after="0"/>
        <w:ind w:left="709" w:right="142" w:hanging="709"/>
        <w:rPr>
          <w:rFonts w:ascii="Times New Roman" w:hAnsi="Times New Roman" w:cs="Times New Roman"/>
          <w:lang w:val="lv-LV"/>
        </w:rPr>
      </w:pPr>
      <w:r w:rsidRPr="00A02FC3">
        <w:rPr>
          <w:rFonts w:ascii="Times New Roman" w:hAnsi="Times New Roman" w:cs="Times New Roman"/>
          <w:lang w:val="lv-LV"/>
        </w:rPr>
        <w:t>Līguma ietvaros visus personu datus Puses apstrādā tikai Līguma izpildes mērķiem un tikai tādā apmērā, lai nodrošinātu starp Pusēm noslēgtā Līguma izpildi.</w:t>
      </w:r>
    </w:p>
    <w:p w14:paraId="04C80B10" w14:textId="77777777" w:rsidR="008D69DC" w:rsidRPr="00A02FC3" w:rsidRDefault="008D69DC" w:rsidP="004D5494">
      <w:pPr>
        <w:pStyle w:val="11Lgumam"/>
        <w:numPr>
          <w:ilvl w:val="1"/>
          <w:numId w:val="55"/>
        </w:numPr>
        <w:spacing w:after="0"/>
        <w:ind w:left="709" w:right="142" w:hanging="709"/>
        <w:rPr>
          <w:rFonts w:ascii="Times New Roman" w:hAnsi="Times New Roman" w:cs="Times New Roman"/>
          <w:lang w:val="lv-LV"/>
        </w:rPr>
      </w:pPr>
      <w:r w:rsidRPr="00A02FC3">
        <w:rPr>
          <w:rFonts w:ascii="Times New Roman" w:hAnsi="Times New Roman" w:cs="Times New Roman"/>
          <w:lang w:val="lv-LV"/>
        </w:rPr>
        <w:t>Puses veic visus nepieciešamos tehniskos un organizatoriskos drošības pasākumus, tostarp jebkurus papildu pasākumus, kas nepieciešami, lai nodrošinātu, ka Puses nodotie personas dati Līguma izpildes ietvaros netiek nejauši vai nelikumīgi iznīcināti, nozaudēti vai sabojāti, vai darīti zināmi trešajām personām, netiek ļaunprātīgi izmantoti vai kā citādi apstrādāti tādā veidā, kas ir pretējs Līguma darbības laikā spēkā esošo datu aizsardzības tiesību aktiem.</w:t>
      </w:r>
    </w:p>
    <w:p w14:paraId="095D0A21" w14:textId="77777777" w:rsidR="008D69DC" w:rsidRPr="00A02FC3" w:rsidRDefault="008D69DC" w:rsidP="004D5494">
      <w:pPr>
        <w:pStyle w:val="11Lgumam"/>
        <w:numPr>
          <w:ilvl w:val="1"/>
          <w:numId w:val="55"/>
        </w:numPr>
        <w:spacing w:after="0"/>
        <w:ind w:left="709" w:right="142" w:hanging="709"/>
        <w:rPr>
          <w:rFonts w:ascii="Times New Roman" w:hAnsi="Times New Roman" w:cs="Times New Roman"/>
          <w:lang w:val="lv-LV"/>
        </w:rPr>
      </w:pPr>
      <w:r w:rsidRPr="00A02FC3">
        <w:rPr>
          <w:rFonts w:ascii="Times New Roman" w:hAnsi="Times New Roman" w:cs="Times New Roman"/>
          <w:lang w:val="lv-LV"/>
        </w:rPr>
        <w:t>Pēc Puses pieprasījuma otra Puse ziņo vai dokumentāri pierāda, ka tā ievēro piemērojamo datu aizsardzības tiesību aktu prasības un Līgumā noteiktos pienākumus.</w:t>
      </w:r>
    </w:p>
    <w:p w14:paraId="515A58FF" w14:textId="77777777" w:rsidR="008D69DC" w:rsidRPr="00A02FC3" w:rsidRDefault="008D69DC" w:rsidP="004D5494">
      <w:pPr>
        <w:pStyle w:val="11Lgumam"/>
        <w:numPr>
          <w:ilvl w:val="1"/>
          <w:numId w:val="55"/>
        </w:numPr>
        <w:spacing w:after="0"/>
        <w:ind w:left="709" w:right="142" w:hanging="709"/>
        <w:rPr>
          <w:rFonts w:ascii="Times New Roman" w:hAnsi="Times New Roman" w:cs="Times New Roman"/>
          <w:lang w:val="lv-LV"/>
        </w:rPr>
      </w:pPr>
      <w:r w:rsidRPr="00A02FC3">
        <w:rPr>
          <w:rFonts w:ascii="Times New Roman" w:hAnsi="Times New Roman" w:cs="Times New Roman"/>
          <w:lang w:val="lv-LV"/>
        </w:rPr>
        <w:t>Pusēm vienmēr jāievēro piemērojamie tiesību akti personas datu aizsardzības jomā.</w:t>
      </w:r>
    </w:p>
    <w:p w14:paraId="121513A5" w14:textId="77777777" w:rsidR="008D69DC" w:rsidRPr="00A02FC3" w:rsidRDefault="008D69DC" w:rsidP="004D5494">
      <w:pPr>
        <w:pStyle w:val="11Lgumam"/>
        <w:numPr>
          <w:ilvl w:val="1"/>
          <w:numId w:val="55"/>
        </w:numPr>
        <w:spacing w:after="0"/>
        <w:ind w:left="709" w:right="142" w:hanging="709"/>
        <w:rPr>
          <w:rFonts w:ascii="Times New Roman" w:hAnsi="Times New Roman" w:cs="Times New Roman"/>
          <w:lang w:val="lv-LV"/>
        </w:rPr>
      </w:pPr>
      <w:r w:rsidRPr="00A02FC3">
        <w:rPr>
          <w:rFonts w:ascii="Times New Roman" w:hAnsi="Times New Roman" w:cs="Times New Roman"/>
          <w:lang w:val="lv-LV"/>
        </w:rPr>
        <w:t>Puse</w:t>
      </w:r>
      <w:r w:rsidRPr="00A02FC3">
        <w:rPr>
          <w:rFonts w:ascii="Times New Roman" w:hAnsi="Times New Roman" w:cs="Times New Roman"/>
          <w:bdr w:val="none" w:sz="0" w:space="0" w:color="auto" w:frame="1"/>
          <w:lang w:val="lv-LV"/>
        </w:rPr>
        <w:t xml:space="preserve"> atlīdzina</w:t>
      </w:r>
      <w:r w:rsidRPr="00A02FC3">
        <w:rPr>
          <w:rFonts w:ascii="Times New Roman" w:hAnsi="Times New Roman" w:cs="Times New Roman"/>
          <w:lang w:val="lv-LV"/>
        </w:rPr>
        <w:t xml:space="preserve"> otrai Pusei </w:t>
      </w:r>
      <w:r w:rsidRPr="00A02FC3">
        <w:rPr>
          <w:rFonts w:ascii="Times New Roman" w:hAnsi="Times New Roman" w:cs="Times New Roman"/>
          <w:bdr w:val="none" w:sz="0" w:space="0" w:color="auto" w:frame="1"/>
          <w:lang w:val="lv-LV"/>
        </w:rPr>
        <w:t xml:space="preserve">jebkuras prasības, izmaksas (tostarp samērīgus izdevumus par juridiskiem pakalpojumiem), zaudējumus, naudas sodus, izdevumus, kas </w:t>
      </w:r>
      <w:r w:rsidRPr="00A02FC3">
        <w:rPr>
          <w:rFonts w:ascii="Times New Roman" w:hAnsi="Times New Roman" w:cs="Times New Roman"/>
          <w:lang w:val="lv-LV"/>
        </w:rPr>
        <w:t xml:space="preserve">Pusei </w:t>
      </w:r>
      <w:r w:rsidRPr="00A02FC3">
        <w:rPr>
          <w:rFonts w:ascii="Times New Roman" w:hAnsi="Times New Roman" w:cs="Times New Roman"/>
          <w:bdr w:val="none" w:sz="0" w:space="0" w:color="auto" w:frame="1"/>
          <w:lang w:val="lv-LV"/>
        </w:rPr>
        <w:t xml:space="preserve">radušies, </w:t>
      </w:r>
      <w:r w:rsidRPr="00A02FC3">
        <w:rPr>
          <w:rFonts w:ascii="Times New Roman" w:hAnsi="Times New Roman" w:cs="Times New Roman"/>
          <w:lang w:val="lv-LV"/>
        </w:rPr>
        <w:t>otrai Pusei</w:t>
      </w:r>
      <w:r w:rsidRPr="00A02FC3">
        <w:rPr>
          <w:rFonts w:ascii="Times New Roman" w:hAnsi="Times New Roman" w:cs="Times New Roman"/>
          <w:bdr w:val="none" w:sz="0" w:space="0" w:color="auto" w:frame="1"/>
          <w:lang w:val="lv-LV"/>
        </w:rPr>
        <w:t xml:space="preserve"> pārkāpjot Līgumu attiecībā uz personas datu aizsardzību, tostarp pārkāpjot piemērojamos tiesību aktus par personas datu aizsardzību.</w:t>
      </w:r>
    </w:p>
    <w:p w14:paraId="4D9F4EB9" w14:textId="77777777" w:rsidR="008D69DC" w:rsidRPr="00A02FC3" w:rsidRDefault="008D69DC" w:rsidP="004D5494">
      <w:pPr>
        <w:pStyle w:val="11Lgumam"/>
        <w:numPr>
          <w:ilvl w:val="1"/>
          <w:numId w:val="55"/>
        </w:numPr>
        <w:spacing w:after="0"/>
        <w:ind w:left="709" w:right="142" w:hanging="709"/>
        <w:rPr>
          <w:rFonts w:ascii="Times New Roman" w:hAnsi="Times New Roman" w:cs="Times New Roman"/>
          <w:lang w:val="lv-LV"/>
        </w:rPr>
      </w:pPr>
      <w:r w:rsidRPr="00A02FC3">
        <w:rPr>
          <w:rFonts w:ascii="Times New Roman" w:hAnsi="Times New Roman" w:cs="Times New Roman"/>
          <w:lang w:val="lv-LV"/>
        </w:rPr>
        <w:t>Puses tiek atbrīvotas no atbildības par personas datu apstrādi, ko saņēmušas, no vispār pieejamiem avotiem, kā arī informācijas, datu izplatīšanu, kas tika izplatīti un publicēti vai citā veidā bija pieejami masu informācijas avotos un internetā.</w:t>
      </w:r>
    </w:p>
    <w:p w14:paraId="739BE85E" w14:textId="77777777" w:rsidR="008D69DC" w:rsidRPr="00A02FC3" w:rsidRDefault="008D69DC" w:rsidP="004D5494">
      <w:pPr>
        <w:pStyle w:val="11Lgumam"/>
        <w:numPr>
          <w:ilvl w:val="1"/>
          <w:numId w:val="55"/>
        </w:numPr>
        <w:spacing w:after="0"/>
        <w:ind w:left="709" w:right="142" w:hanging="709"/>
        <w:rPr>
          <w:rFonts w:ascii="Times New Roman" w:hAnsi="Times New Roman" w:cs="Times New Roman"/>
          <w:lang w:val="lv-LV"/>
        </w:rPr>
      </w:pPr>
      <w:r w:rsidRPr="00A02FC3">
        <w:rPr>
          <w:rFonts w:ascii="Times New Roman" w:hAnsi="Times New Roman" w:cs="Times New Roman"/>
          <w:lang w:val="lv-LV"/>
        </w:rPr>
        <w:t>Puses ir tiesīgas apstrādāt personas datus tikai tik ilgi, cik tas nepieciešams, lai pienācīgi izpildītu no Līguma izrietošas saistības.</w:t>
      </w:r>
    </w:p>
    <w:p w14:paraId="3F2E6432" w14:textId="77777777" w:rsidR="008D69DC" w:rsidRPr="00A02FC3" w:rsidRDefault="008D69DC" w:rsidP="004D5494">
      <w:pPr>
        <w:pStyle w:val="11Lgumam"/>
        <w:numPr>
          <w:ilvl w:val="1"/>
          <w:numId w:val="55"/>
        </w:numPr>
        <w:spacing w:after="0"/>
        <w:ind w:left="709" w:right="142" w:hanging="709"/>
        <w:rPr>
          <w:rFonts w:ascii="Times New Roman" w:hAnsi="Times New Roman" w:cs="Times New Roman"/>
          <w:lang w:val="lv-LV"/>
        </w:rPr>
      </w:pPr>
      <w:r w:rsidRPr="00A02FC3">
        <w:rPr>
          <w:rFonts w:ascii="Times New Roman" w:hAnsi="Times New Roman" w:cs="Times New Roman"/>
          <w:lang w:val="lv-LV"/>
        </w:rPr>
        <w:t>Puses vienojas neizpaust konfidenciāla rakstura informāciju, ko par tādu ir noteikusi Puse, kas attiecas uz otru Pusi un kļuvusi zināma Līguma darbības laikā. Par konfidenciālu informāciju uzskatāma un pie neizpaužamām ziņām pieskaitāma jebkāda esoša vai Līguma izpildes laikā iegūta vārdiska vai rakstiska, tekstuāla vai vizuāla finansiāla, ekonomiska, juridiska vai cita satura informācija, kas Pusēm nodota vai kļuvusi zināma, pildot Līgumā paredzētās saistības un sniedzot Pakalpojumus.</w:t>
      </w:r>
    </w:p>
    <w:p w14:paraId="71C6AA5A" w14:textId="77777777" w:rsidR="008D69DC" w:rsidRPr="00A02FC3" w:rsidRDefault="008D69DC" w:rsidP="004D5494">
      <w:pPr>
        <w:pStyle w:val="11Lgumam"/>
        <w:numPr>
          <w:ilvl w:val="1"/>
          <w:numId w:val="55"/>
        </w:numPr>
        <w:spacing w:after="0"/>
        <w:ind w:left="709" w:right="142" w:hanging="709"/>
        <w:rPr>
          <w:rFonts w:ascii="Times New Roman" w:hAnsi="Times New Roman" w:cs="Times New Roman"/>
          <w:lang w:val="lv-LV"/>
        </w:rPr>
      </w:pPr>
      <w:r w:rsidRPr="00A02FC3">
        <w:rPr>
          <w:rFonts w:ascii="Times New Roman" w:hAnsi="Times New Roman" w:cs="Times New Roman"/>
          <w:lang w:val="lv-LV"/>
        </w:rPr>
        <w:t>Puses apņemas Darbu veikšanas un Līguma darbības laikā, kā arī pēc Līguma izbeigšanas bez otras Puses iepriekšējas rakstiskas atļaujas neizpaust, neizplatīt un jebkādā citādā veidā nenodot trešajām personām Pušu rīcībā nonākušo konfidenciālo informāciju, neizmantot to savās personīgajās interesēs, kā arī rūpēties, lai tā nebūtu tieši vai netieši pieejama trešajām personām, ciktāl normatīvajos aktos nav noteikts citādi.</w:t>
      </w:r>
    </w:p>
    <w:p w14:paraId="6D8236E1" w14:textId="77777777" w:rsidR="008D69DC" w:rsidRPr="00A02FC3" w:rsidRDefault="008D69DC" w:rsidP="004D5494">
      <w:pPr>
        <w:pStyle w:val="11Lgumam"/>
        <w:numPr>
          <w:ilvl w:val="1"/>
          <w:numId w:val="55"/>
        </w:numPr>
        <w:spacing w:after="0"/>
        <w:ind w:left="709" w:right="142" w:hanging="709"/>
        <w:rPr>
          <w:rFonts w:ascii="Times New Roman" w:hAnsi="Times New Roman" w:cs="Times New Roman"/>
          <w:lang w:val="lv-LV"/>
        </w:rPr>
      </w:pPr>
      <w:r w:rsidRPr="00A02FC3">
        <w:rPr>
          <w:rFonts w:ascii="Times New Roman" w:hAnsi="Times New Roman" w:cs="Times New Roman"/>
          <w:lang w:val="lv-LV"/>
        </w:rPr>
        <w:t>Puses nodrošina informācijas konfidencialitātes noteikumu izpildi arī no jebkuru trešo personu puses, ko Puses piesaistījusi Līguma izpildei.</w:t>
      </w:r>
    </w:p>
    <w:p w14:paraId="37803D11" w14:textId="77777777" w:rsidR="008D69DC" w:rsidRPr="00A02FC3" w:rsidRDefault="008D69DC" w:rsidP="004D5494">
      <w:pPr>
        <w:pStyle w:val="11Lgumam"/>
        <w:numPr>
          <w:ilvl w:val="1"/>
          <w:numId w:val="55"/>
        </w:numPr>
        <w:spacing w:after="0"/>
        <w:ind w:right="142"/>
        <w:rPr>
          <w:rFonts w:ascii="Times New Roman" w:hAnsi="Times New Roman" w:cs="Times New Roman"/>
          <w:lang w:val="lv-LV"/>
        </w:rPr>
      </w:pPr>
      <w:r w:rsidRPr="00A02FC3">
        <w:rPr>
          <w:rFonts w:ascii="Times New Roman" w:hAnsi="Times New Roman" w:cs="Times New Roman"/>
          <w:lang w:val="lv-LV"/>
        </w:rPr>
        <w:lastRenderedPageBreak/>
        <w:t xml:space="preserve">Katra no Pusēm apņemas informēt tās personas (piemēram, kuras norādītas kā kontaktpersonas vai pārstāvji), kuru personas dati tiek nodoti otrai Pusei, par: </w:t>
      </w:r>
    </w:p>
    <w:p w14:paraId="4DB37B3C" w14:textId="77777777" w:rsidR="008D69DC" w:rsidRPr="00A02FC3" w:rsidRDefault="008D69DC" w:rsidP="004D5494">
      <w:pPr>
        <w:pStyle w:val="11Lgumam"/>
        <w:numPr>
          <w:ilvl w:val="1"/>
          <w:numId w:val="55"/>
        </w:numPr>
        <w:spacing w:after="0"/>
        <w:ind w:right="142"/>
        <w:rPr>
          <w:rFonts w:ascii="Times New Roman" w:hAnsi="Times New Roman" w:cs="Times New Roman"/>
          <w:lang w:val="lv-LV"/>
        </w:rPr>
      </w:pPr>
      <w:r w:rsidRPr="00A02FC3">
        <w:rPr>
          <w:rFonts w:ascii="Times New Roman" w:hAnsi="Times New Roman" w:cs="Times New Roman"/>
          <w:lang w:val="lv-LV"/>
        </w:rPr>
        <w:t>to, ka tās personas dati ir tikuši apstrādāti;</w:t>
      </w:r>
    </w:p>
    <w:p w14:paraId="798B8044" w14:textId="77777777" w:rsidR="008D69DC" w:rsidRPr="00A02FC3" w:rsidRDefault="008D69DC" w:rsidP="004D5494">
      <w:pPr>
        <w:pStyle w:val="11Lgumam"/>
        <w:numPr>
          <w:ilvl w:val="1"/>
          <w:numId w:val="55"/>
        </w:numPr>
        <w:spacing w:after="0"/>
        <w:ind w:right="142"/>
        <w:rPr>
          <w:rFonts w:ascii="Times New Roman" w:hAnsi="Times New Roman" w:cs="Times New Roman"/>
          <w:lang w:val="lv-LV"/>
        </w:rPr>
      </w:pPr>
      <w:r w:rsidRPr="00A02FC3">
        <w:rPr>
          <w:rFonts w:ascii="Times New Roman" w:hAnsi="Times New Roman" w:cs="Times New Roman"/>
          <w:lang w:val="lv-LV"/>
        </w:rPr>
        <w:t>otrās Puses nosaukumu, kontaktinformāciju un mērķiem, kādiem nodotie dati varētu tikt izmantoti, t.i., Līguma saistību izpildei vai leģitīmu interešu realizēšanai;</w:t>
      </w:r>
    </w:p>
    <w:p w14:paraId="77C497E0" w14:textId="77777777" w:rsidR="008D69DC" w:rsidRPr="00A02FC3" w:rsidRDefault="008D69DC" w:rsidP="004D5494">
      <w:pPr>
        <w:pStyle w:val="11Lgumam"/>
        <w:numPr>
          <w:ilvl w:val="1"/>
          <w:numId w:val="55"/>
        </w:numPr>
        <w:spacing w:after="0"/>
        <w:ind w:right="142"/>
        <w:rPr>
          <w:rFonts w:ascii="Times New Roman" w:hAnsi="Times New Roman" w:cs="Times New Roman"/>
          <w:lang w:val="lv-LV"/>
        </w:rPr>
      </w:pPr>
      <w:r w:rsidRPr="00A02FC3">
        <w:rPr>
          <w:rFonts w:ascii="Times New Roman" w:hAnsi="Times New Roman" w:cs="Times New Roman"/>
          <w:lang w:val="lv-LV"/>
        </w:rPr>
        <w:t>iespēju vērsties pie attiecīgās Puses, lai iegūtu papildu informāciju vai realizētu savas kā datu subjekta tiesības.</w:t>
      </w:r>
    </w:p>
    <w:p w14:paraId="4C037139" w14:textId="77777777" w:rsidR="005707AC" w:rsidRPr="00A02FC3" w:rsidRDefault="005707AC" w:rsidP="004D5494">
      <w:pPr>
        <w:pStyle w:val="11Lgumam"/>
        <w:numPr>
          <w:ilvl w:val="0"/>
          <w:numId w:val="0"/>
        </w:numPr>
        <w:spacing w:after="0"/>
        <w:ind w:left="1080" w:right="142"/>
        <w:rPr>
          <w:rFonts w:ascii="Times New Roman" w:hAnsi="Times New Roman" w:cs="Times New Roman"/>
          <w:lang w:val="lv-LV"/>
        </w:rPr>
      </w:pPr>
    </w:p>
    <w:p w14:paraId="3B1B737F" w14:textId="77777777" w:rsidR="008D69DC" w:rsidRPr="00A02FC3" w:rsidRDefault="008D69DC" w:rsidP="004D5494">
      <w:pPr>
        <w:pStyle w:val="1Lgumam"/>
        <w:numPr>
          <w:ilvl w:val="0"/>
          <w:numId w:val="55"/>
        </w:numPr>
        <w:spacing w:before="0"/>
        <w:ind w:right="142"/>
        <w:rPr>
          <w:b w:val="0"/>
        </w:rPr>
      </w:pPr>
      <w:r w:rsidRPr="00A02FC3">
        <w:t>Līguma darbības termiņš un grozījumi, Līguma izbeigšana</w:t>
      </w:r>
    </w:p>
    <w:p w14:paraId="272A962C" w14:textId="77777777" w:rsidR="008D69DC" w:rsidRPr="00A02FC3" w:rsidRDefault="008D69DC" w:rsidP="004D5494">
      <w:pPr>
        <w:pStyle w:val="11Lgumam"/>
        <w:numPr>
          <w:ilvl w:val="1"/>
          <w:numId w:val="55"/>
        </w:numPr>
        <w:spacing w:after="0"/>
        <w:ind w:left="709" w:right="142" w:hanging="709"/>
        <w:rPr>
          <w:rFonts w:ascii="Times New Roman" w:hAnsi="Times New Roman" w:cs="Times New Roman"/>
          <w:lang w:val="lv-LV"/>
        </w:rPr>
      </w:pPr>
      <w:r w:rsidRPr="00A02FC3">
        <w:rPr>
          <w:rFonts w:ascii="Times New Roman" w:hAnsi="Times New Roman" w:cs="Times New Roman"/>
          <w:lang w:val="lv-LV"/>
        </w:rPr>
        <w:t>Līgums stājas spēkā ar tā abpusēju parakstīšanas dienu.</w:t>
      </w:r>
    </w:p>
    <w:p w14:paraId="27CFD0F4" w14:textId="38C3CADF" w:rsidR="008D69DC" w:rsidRPr="00A02FC3" w:rsidRDefault="008D69DC" w:rsidP="004D5494">
      <w:pPr>
        <w:pStyle w:val="11Lgumam"/>
        <w:numPr>
          <w:ilvl w:val="1"/>
          <w:numId w:val="55"/>
        </w:numPr>
        <w:spacing w:after="0"/>
        <w:ind w:left="709" w:right="142" w:hanging="709"/>
        <w:rPr>
          <w:rFonts w:ascii="Times New Roman" w:hAnsi="Times New Roman" w:cs="Times New Roman"/>
          <w:lang w:val="lv-LV"/>
        </w:rPr>
      </w:pPr>
      <w:r w:rsidRPr="00A02FC3">
        <w:rPr>
          <w:rFonts w:ascii="Times New Roman" w:hAnsi="Times New Roman" w:cs="Times New Roman"/>
          <w:lang w:val="lv-LV"/>
        </w:rPr>
        <w:t xml:space="preserve">Līgums ir spēkā </w:t>
      </w:r>
      <w:r w:rsidR="00891EF1" w:rsidRPr="00A02FC3">
        <w:rPr>
          <w:rFonts w:ascii="Times New Roman" w:hAnsi="Times New Roman" w:cs="Times New Roman"/>
          <w:b/>
          <w:bCs/>
          <w:lang w:val="lv-LV"/>
        </w:rPr>
        <w:t>12</w:t>
      </w:r>
      <w:r w:rsidRPr="00A02FC3">
        <w:rPr>
          <w:rFonts w:ascii="Times New Roman" w:hAnsi="Times New Roman" w:cs="Times New Roman"/>
          <w:b/>
          <w:bCs/>
          <w:lang w:val="lv-LV"/>
        </w:rPr>
        <w:t xml:space="preserve"> (</w:t>
      </w:r>
      <w:r w:rsidR="00891EF1" w:rsidRPr="00A02FC3">
        <w:rPr>
          <w:rFonts w:ascii="Times New Roman" w:hAnsi="Times New Roman" w:cs="Times New Roman"/>
          <w:b/>
          <w:bCs/>
          <w:lang w:val="lv-LV"/>
        </w:rPr>
        <w:t>divpadsmit</w:t>
      </w:r>
      <w:r w:rsidRPr="00A02FC3">
        <w:rPr>
          <w:rFonts w:ascii="Times New Roman" w:hAnsi="Times New Roman" w:cs="Times New Roman"/>
          <w:b/>
          <w:bCs/>
          <w:lang w:val="lv-LV"/>
        </w:rPr>
        <w:t>)</w:t>
      </w:r>
      <w:r w:rsidRPr="00A02FC3">
        <w:rPr>
          <w:rFonts w:ascii="Times New Roman" w:hAnsi="Times New Roman" w:cs="Times New Roman"/>
          <w:b/>
          <w:lang w:val="lv-LV"/>
        </w:rPr>
        <w:t xml:space="preserve"> mēnešus no pieņemšanas – nodošanas akta parakstīšanas dienas</w:t>
      </w:r>
      <w:r w:rsidRPr="00A02FC3">
        <w:rPr>
          <w:rFonts w:ascii="Times New Roman" w:hAnsi="Times New Roman" w:cs="Times New Roman"/>
          <w:bCs/>
          <w:lang w:val="lv-LV"/>
        </w:rPr>
        <w:t>.</w:t>
      </w:r>
    </w:p>
    <w:p w14:paraId="6A8FF89B" w14:textId="77777777" w:rsidR="008D69DC" w:rsidRPr="00A02FC3" w:rsidRDefault="008D69DC" w:rsidP="004D5494">
      <w:pPr>
        <w:pStyle w:val="11Lgumam"/>
        <w:numPr>
          <w:ilvl w:val="1"/>
          <w:numId w:val="55"/>
        </w:numPr>
        <w:spacing w:after="0"/>
        <w:ind w:left="709" w:right="142" w:hanging="709"/>
        <w:rPr>
          <w:rFonts w:ascii="Times New Roman" w:hAnsi="Times New Roman" w:cs="Times New Roman"/>
          <w:lang w:val="lv-LV"/>
        </w:rPr>
      </w:pPr>
      <w:r w:rsidRPr="00A02FC3">
        <w:rPr>
          <w:rFonts w:ascii="Times New Roman" w:hAnsi="Times New Roman" w:cs="Times New Roman"/>
          <w:lang w:val="lv-LV"/>
        </w:rPr>
        <w:t xml:space="preserve">Līguma grozījumi ir spēkā tikai tad, ja tie izdarīti </w:t>
      </w:r>
      <w:proofErr w:type="spellStart"/>
      <w:r w:rsidRPr="00A02FC3">
        <w:rPr>
          <w:rFonts w:ascii="Times New Roman" w:hAnsi="Times New Roman" w:cs="Times New Roman"/>
          <w:lang w:val="lv-LV"/>
        </w:rPr>
        <w:t>rakstveidā</w:t>
      </w:r>
      <w:proofErr w:type="spellEnd"/>
      <w:r w:rsidRPr="00A02FC3">
        <w:rPr>
          <w:rFonts w:ascii="Times New Roman" w:hAnsi="Times New Roman" w:cs="Times New Roman"/>
          <w:lang w:val="lv-LV"/>
        </w:rPr>
        <w:t>, un tos parakstījušas abas Puses.</w:t>
      </w:r>
    </w:p>
    <w:p w14:paraId="30413597" w14:textId="77777777" w:rsidR="008D69DC" w:rsidRPr="00A02FC3" w:rsidRDefault="008D69DC" w:rsidP="004D5494">
      <w:pPr>
        <w:pStyle w:val="11Lgumam"/>
        <w:numPr>
          <w:ilvl w:val="1"/>
          <w:numId w:val="55"/>
        </w:numPr>
        <w:spacing w:after="0"/>
        <w:ind w:left="709" w:right="142" w:hanging="709"/>
        <w:rPr>
          <w:rFonts w:ascii="Times New Roman" w:hAnsi="Times New Roman" w:cs="Times New Roman"/>
          <w:lang w:val="lv-LV"/>
        </w:rPr>
      </w:pPr>
      <w:r w:rsidRPr="00A02FC3">
        <w:rPr>
          <w:rFonts w:ascii="Times New Roman" w:hAnsi="Times New Roman" w:cs="Times New Roman"/>
          <w:lang w:val="lv-LV"/>
        </w:rPr>
        <w:t>Līguma grozījumi ir pieļaujami:</w:t>
      </w:r>
    </w:p>
    <w:p w14:paraId="50B1AF2E" w14:textId="77777777" w:rsidR="008D69DC" w:rsidRPr="00A02FC3" w:rsidRDefault="008D69DC" w:rsidP="004D5494">
      <w:pPr>
        <w:pStyle w:val="111Lgumam"/>
        <w:numPr>
          <w:ilvl w:val="2"/>
          <w:numId w:val="55"/>
        </w:numPr>
        <w:spacing w:after="0"/>
        <w:ind w:left="1560" w:right="142" w:hanging="851"/>
        <w:contextualSpacing/>
        <w:rPr>
          <w:rFonts w:ascii="Times New Roman" w:hAnsi="Times New Roman" w:cs="Times New Roman"/>
          <w:lang w:val="lv-LV"/>
        </w:rPr>
      </w:pPr>
      <w:r w:rsidRPr="00A02FC3">
        <w:rPr>
          <w:rFonts w:ascii="Times New Roman" w:hAnsi="Times New Roman" w:cs="Times New Roman"/>
          <w:lang w:val="lv-LV"/>
        </w:rPr>
        <w:t>ja tie nemaina Līguma vispārējo raksturu;</w:t>
      </w:r>
    </w:p>
    <w:p w14:paraId="4B9A62EF" w14:textId="77777777" w:rsidR="008D69DC" w:rsidRPr="00A02FC3" w:rsidRDefault="008D69DC" w:rsidP="004D5494">
      <w:pPr>
        <w:pStyle w:val="111Lgumam"/>
        <w:numPr>
          <w:ilvl w:val="2"/>
          <w:numId w:val="55"/>
        </w:numPr>
        <w:spacing w:after="0"/>
        <w:ind w:left="1560" w:right="142" w:hanging="851"/>
        <w:contextualSpacing/>
        <w:rPr>
          <w:rFonts w:ascii="Times New Roman" w:hAnsi="Times New Roman" w:cs="Times New Roman"/>
          <w:lang w:val="lv-LV"/>
        </w:rPr>
      </w:pPr>
      <w:r w:rsidRPr="00A02FC3">
        <w:rPr>
          <w:rFonts w:ascii="Times New Roman" w:hAnsi="Times New Roman" w:cs="Times New Roman"/>
          <w:lang w:val="lv-LV"/>
        </w:rPr>
        <w:t>ja tie atbilst Publisko iepirkumu likuma 61. panta nosacījumiem.</w:t>
      </w:r>
    </w:p>
    <w:p w14:paraId="7CD241E3" w14:textId="77777777" w:rsidR="008D69DC" w:rsidRPr="00A02FC3" w:rsidRDefault="008D69DC" w:rsidP="004D5494">
      <w:pPr>
        <w:pStyle w:val="ListParagraph"/>
        <w:numPr>
          <w:ilvl w:val="1"/>
          <w:numId w:val="55"/>
        </w:numPr>
        <w:suppressAutoHyphens w:val="0"/>
        <w:ind w:left="709" w:hanging="709"/>
        <w:jc w:val="both"/>
      </w:pPr>
      <w:r w:rsidRPr="00A02FC3">
        <w:t>Līgumu var papildināt, grozīt vai izbeigt, Pusēm savstarpēji vienojoties. Jebkuras Līguma izmaiņas vai papildinājumi tiek noformēti rakstiski un kļūst par Līguma neatņemamu sastāvdaļu. Izmaiņas un papildinājumi šajā Līgumā stājas spēkā tad, kad par to ir panākta abu Pušu rakstiska vienošanās.</w:t>
      </w:r>
    </w:p>
    <w:p w14:paraId="2936A437" w14:textId="77777777" w:rsidR="008D69DC" w:rsidRPr="00A02FC3" w:rsidRDefault="008D69DC" w:rsidP="004D5494">
      <w:pPr>
        <w:numPr>
          <w:ilvl w:val="1"/>
          <w:numId w:val="55"/>
        </w:numPr>
        <w:tabs>
          <w:tab w:val="left" w:pos="709"/>
        </w:tabs>
        <w:ind w:left="709" w:right="-99" w:hanging="709"/>
        <w:jc w:val="both"/>
      </w:pPr>
      <w:r w:rsidRPr="00A02FC3">
        <w:t>Jebkādas Līguma izmaiņas un papildinājumi veicami saskaņā ar Publisko iepirkumu likuma 61.panta noteikumiem. Līgumā var tikt veikti nebūtiski grozījumi un grozījumi atbilstoši Publisko iepirkumu likuma 61. panta piektās daļas noteikumiem. Rakstiskās vienošanās tiek abpusēji parakstītas, un ir pievienojamas Līgumam kā neatņemamas sastāvdaļas.</w:t>
      </w:r>
    </w:p>
    <w:p w14:paraId="3046AA79" w14:textId="77777777" w:rsidR="008D69DC" w:rsidRPr="00A02FC3" w:rsidRDefault="008D69DC" w:rsidP="004D5494">
      <w:pPr>
        <w:numPr>
          <w:ilvl w:val="1"/>
          <w:numId w:val="55"/>
        </w:numPr>
        <w:tabs>
          <w:tab w:val="left" w:pos="709"/>
        </w:tabs>
        <w:ind w:left="709" w:right="-99" w:hanging="709"/>
        <w:jc w:val="both"/>
      </w:pPr>
      <w:r w:rsidRPr="00A02FC3">
        <w:t xml:space="preserve">Līgumā var tikt veikti būtiski līguma grozījumi, iestājoties Publisko iepirkumu likuma 61.panta trešās daļas 2. – 4.punktos minētiem gadījumiem. Līgumcenas pieaugums, ko noteic kā visu secīgi veikto grozījumu naudas vērtības summu šādos gadījumos nevar pārsniegt </w:t>
      </w:r>
      <w:r w:rsidR="00F1478C" w:rsidRPr="00A02FC3">
        <w:t>10</w:t>
      </w:r>
      <w:r w:rsidRPr="00A02FC3">
        <w:t xml:space="preserve"> procentus no sākotnējās iepirkuma līguma līgumcenas attiecībā uz katru gadījumu, kas minēts Publisko iepirkumu likuma 61.panta trešās daļas 2. un 3. punktā.</w:t>
      </w:r>
    </w:p>
    <w:p w14:paraId="32AA3E4F" w14:textId="77777777" w:rsidR="005A201F" w:rsidRPr="00A02FC3" w:rsidRDefault="008D69DC" w:rsidP="004D5494">
      <w:pPr>
        <w:pStyle w:val="ListParagraph"/>
        <w:numPr>
          <w:ilvl w:val="1"/>
          <w:numId w:val="55"/>
        </w:numPr>
        <w:suppressAutoHyphens w:val="0"/>
        <w:ind w:left="709" w:hanging="709"/>
        <w:jc w:val="both"/>
        <w:rPr>
          <w:lang w:eastAsia="lv-LV"/>
        </w:rPr>
      </w:pPr>
      <w:r w:rsidRPr="00A02FC3">
        <w:rPr>
          <w:lang w:eastAsia="lv-LV"/>
        </w:rPr>
        <w:t>Pasūtītājam ir tiesības veikt izmaiņas Līgumā noteiktajos Pakalpojumu apjomos (t.sk., to apjoma palielināšana vai samazināšana), kā arī uzdot Izpildītājam veikt Līgumā sākotnēji neparedzētus darbus, nemainot tā būtību. Līguma grozījumi var tikt pamatoti ar objektīvu nepieciešamību Līguma izpildei vai apstākļiem, kurus pirms Līguma noslēgšanas Izpildītājs nevarēja objektīvi paredzēt pakalpojuma specifikās dēļ. Līguma grozījumi ir pieļaujami, ja tie nemaina Līguma vispārējo raksturu (veidu un iepirkuma procedūras dokumentos noteikto mērķi) un atbilst normatīvajos aktos noteiktajam regulējumam publisko iepirkumu jomā. Pakalpojuma apjomu izmaiņas, kas veiktas saskaņā ar Publiskā iepirkuma likuma 61. panta piekto daļu nedrīkst mainīt sākotnējo Līgumcenu vairāk kā par 10 %.</w:t>
      </w:r>
    </w:p>
    <w:p w14:paraId="6B1E26E8" w14:textId="1F8E56F2" w:rsidR="005A201F" w:rsidRPr="00A02FC3" w:rsidRDefault="005A201F" w:rsidP="004D5494">
      <w:pPr>
        <w:pStyle w:val="ListParagraph"/>
        <w:numPr>
          <w:ilvl w:val="1"/>
          <w:numId w:val="55"/>
        </w:numPr>
        <w:suppressAutoHyphens w:val="0"/>
        <w:ind w:left="709" w:hanging="709"/>
        <w:jc w:val="both"/>
        <w:rPr>
          <w:lang w:eastAsia="lv-LV"/>
        </w:rPr>
      </w:pPr>
      <w:r w:rsidRPr="00A02FC3">
        <w:rPr>
          <w:bCs/>
        </w:rPr>
        <w:t>Ja Pasūtītājam ir nepieciešami papildu Darbi, Pasūtītājs iesniedz Izpildītājam papildu Darbu tehnisko specifikāciju.</w:t>
      </w:r>
    </w:p>
    <w:p w14:paraId="08122217" w14:textId="77777777" w:rsidR="005A201F" w:rsidRPr="00A02FC3" w:rsidRDefault="005A201F" w:rsidP="004D5494">
      <w:pPr>
        <w:pStyle w:val="ListParagraph"/>
        <w:numPr>
          <w:ilvl w:val="2"/>
          <w:numId w:val="55"/>
        </w:numPr>
        <w:suppressAutoHyphens w:val="0"/>
        <w:ind w:left="1418" w:hanging="709"/>
        <w:jc w:val="both"/>
        <w:rPr>
          <w:bCs/>
          <w:lang w:eastAsia="lv-LV"/>
        </w:rPr>
      </w:pPr>
      <w:r w:rsidRPr="00A02FC3">
        <w:rPr>
          <w:bCs/>
        </w:rPr>
        <w:t>Papildu darbi ir tādi izpildāmie darbi un veicamie pasākumi, kas sākotnēji netika ietverti Tehniskajā specifikācijā, bet kuri kļuvuši nepieciešami Darba izpildei un kurus nevar tehniski vai ekonomiski nodalīt no Darba , vai kuri ir būtiski nepieciešami Darba izpildei, kaut arī tos iespējams nodalīt no Darba. Papildu darba izmaksas nedrīkst pārsniegt 10% no Līguma summas.</w:t>
      </w:r>
    </w:p>
    <w:p w14:paraId="464633A8" w14:textId="66ACA3BB" w:rsidR="005A201F" w:rsidRPr="00A02FC3" w:rsidRDefault="005A201F" w:rsidP="004D5494">
      <w:pPr>
        <w:pStyle w:val="ListParagraph"/>
        <w:numPr>
          <w:ilvl w:val="2"/>
          <w:numId w:val="55"/>
        </w:numPr>
        <w:suppressAutoHyphens w:val="0"/>
        <w:ind w:left="1418" w:hanging="709"/>
        <w:jc w:val="both"/>
        <w:rPr>
          <w:bCs/>
          <w:lang w:eastAsia="lv-LV"/>
        </w:rPr>
      </w:pPr>
      <w:r w:rsidRPr="00A02FC3">
        <w:rPr>
          <w:bCs/>
        </w:rPr>
        <w:t>14 (četrpadsmit) dienu laikā no papildu darbu tehniskās specifikācijas saņemšanas dienas Izpildītājs iesniedz Pasūtītājam piedāvājumu, kas ietver:</w:t>
      </w:r>
    </w:p>
    <w:p w14:paraId="05D8F611" w14:textId="77777777" w:rsidR="005A201F" w:rsidRPr="00A02FC3" w:rsidRDefault="005A201F" w:rsidP="004D5494">
      <w:pPr>
        <w:pStyle w:val="ListParagraph"/>
        <w:numPr>
          <w:ilvl w:val="3"/>
          <w:numId w:val="55"/>
        </w:numPr>
        <w:suppressAutoHyphens w:val="0"/>
        <w:ind w:left="2268" w:hanging="850"/>
        <w:jc w:val="both"/>
        <w:rPr>
          <w:lang w:eastAsia="lv-LV"/>
        </w:rPr>
      </w:pPr>
      <w:r w:rsidRPr="00A02FC3">
        <w:rPr>
          <w:lang w:eastAsia="lv-LV"/>
        </w:rPr>
        <w:t>Papildu darba ietvaros izpildāmo darbu un veicamo pasākumu aprakstu,</w:t>
      </w:r>
    </w:p>
    <w:p w14:paraId="2C176522" w14:textId="37244788" w:rsidR="005A201F" w:rsidRPr="00A02FC3" w:rsidRDefault="005A201F" w:rsidP="004D5494">
      <w:pPr>
        <w:pStyle w:val="ListParagraph"/>
        <w:numPr>
          <w:ilvl w:val="3"/>
          <w:numId w:val="55"/>
        </w:numPr>
        <w:suppressAutoHyphens w:val="0"/>
        <w:ind w:left="2268" w:hanging="850"/>
        <w:jc w:val="both"/>
        <w:rPr>
          <w:lang w:eastAsia="lv-LV"/>
        </w:rPr>
      </w:pPr>
      <w:r w:rsidRPr="00A02FC3">
        <w:rPr>
          <w:lang w:eastAsia="lv-LV"/>
        </w:rPr>
        <w:lastRenderedPageBreak/>
        <w:t>Papildu darba finanšu piedāvājumu, kā arī norādes uz nepieciešamajiem grozījumiem Līgumā.</w:t>
      </w:r>
    </w:p>
    <w:p w14:paraId="188F85F9" w14:textId="20EC61C2" w:rsidR="005A201F" w:rsidRPr="00A02FC3" w:rsidRDefault="005A201F" w:rsidP="004D5494">
      <w:pPr>
        <w:pStyle w:val="ListParagraph"/>
        <w:numPr>
          <w:ilvl w:val="2"/>
          <w:numId w:val="55"/>
        </w:numPr>
        <w:suppressAutoHyphens w:val="0"/>
        <w:ind w:left="1418" w:hanging="709"/>
        <w:jc w:val="both"/>
        <w:rPr>
          <w:bCs/>
        </w:rPr>
      </w:pPr>
      <w:r w:rsidRPr="00A02FC3">
        <w:rPr>
          <w:bCs/>
        </w:rPr>
        <w:t xml:space="preserve">14 (četrpadsmit) dienu laikā no Izpildītāja piedāvājuma saņemšanas dienas Pasūtītājs akceptē Izpildītāja piedāvājumu un sagatavo attiecīgu Līguma grozījumu projektu vai noraida Izpildītāja piedāvājumu. </w:t>
      </w:r>
    </w:p>
    <w:p w14:paraId="6EB36C84" w14:textId="52FABAB3" w:rsidR="009D1A36" w:rsidRPr="00A02FC3" w:rsidRDefault="009D1A36" w:rsidP="004D5494">
      <w:pPr>
        <w:pStyle w:val="ListParagraph"/>
        <w:numPr>
          <w:ilvl w:val="1"/>
          <w:numId w:val="55"/>
        </w:numPr>
        <w:suppressAutoHyphens w:val="0"/>
        <w:ind w:left="709" w:hanging="709"/>
        <w:jc w:val="both"/>
        <w:rPr>
          <w:lang w:eastAsia="lv-LV"/>
        </w:rPr>
      </w:pPr>
      <w:r w:rsidRPr="00A02FC3">
        <w:rPr>
          <w:lang w:eastAsia="lv-LV"/>
        </w:rPr>
        <w:t xml:space="preserve">Līgumcenas pieaugums, ko noteic kā visu secīgi veikto grozījumu naudas vērtības summu, nevar pārsniegt 50 procentus no sākotnējās iepirkuma līguma līgumcenas attiecībā uz katru gadījumu, kas minēts šā līguma 2.7., 13.6., 13.7. </w:t>
      </w:r>
      <w:r w:rsidR="005A201F" w:rsidRPr="00A02FC3">
        <w:rPr>
          <w:lang w:eastAsia="lv-LV"/>
        </w:rPr>
        <w:t xml:space="preserve">, </w:t>
      </w:r>
      <w:r w:rsidRPr="00A02FC3">
        <w:rPr>
          <w:lang w:eastAsia="lv-LV"/>
        </w:rPr>
        <w:t>13.8.</w:t>
      </w:r>
      <w:r w:rsidR="005A201F" w:rsidRPr="00A02FC3">
        <w:rPr>
          <w:lang w:eastAsia="lv-LV"/>
        </w:rPr>
        <w:t xml:space="preserve"> un 13.9.</w:t>
      </w:r>
      <w:r w:rsidRPr="00A02FC3">
        <w:rPr>
          <w:lang w:eastAsia="lv-LV"/>
        </w:rPr>
        <w:t xml:space="preserve"> punktā.</w:t>
      </w:r>
    </w:p>
    <w:p w14:paraId="74E60CB9" w14:textId="77777777" w:rsidR="008D69DC" w:rsidRPr="00A02FC3" w:rsidRDefault="008D69DC" w:rsidP="004D5494">
      <w:pPr>
        <w:pStyle w:val="11Lgumam"/>
        <w:numPr>
          <w:ilvl w:val="1"/>
          <w:numId w:val="55"/>
        </w:numPr>
        <w:spacing w:after="0"/>
        <w:ind w:left="709" w:right="142" w:hanging="709"/>
        <w:rPr>
          <w:rFonts w:ascii="Times New Roman" w:hAnsi="Times New Roman" w:cs="Times New Roman"/>
          <w:lang w:val="lv-LV"/>
        </w:rPr>
      </w:pPr>
      <w:r w:rsidRPr="00A02FC3">
        <w:rPr>
          <w:rFonts w:ascii="Times New Roman" w:hAnsi="Times New Roman" w:cs="Times New Roman"/>
          <w:lang w:val="lv-LV"/>
        </w:rPr>
        <w:t>Visi Līguma pielikumi un Līguma grozījumi/papildinājumi ir Līguma neatņemama sastāvdaļa.</w:t>
      </w:r>
    </w:p>
    <w:p w14:paraId="3883030D" w14:textId="77777777" w:rsidR="008D69DC" w:rsidRPr="00A02FC3" w:rsidRDefault="008D69DC" w:rsidP="004D5494">
      <w:pPr>
        <w:pStyle w:val="11Lgumam"/>
        <w:numPr>
          <w:ilvl w:val="1"/>
          <w:numId w:val="55"/>
        </w:numPr>
        <w:spacing w:after="0"/>
        <w:ind w:left="709" w:right="142" w:hanging="709"/>
        <w:rPr>
          <w:rFonts w:ascii="Times New Roman" w:hAnsi="Times New Roman" w:cs="Times New Roman"/>
          <w:lang w:val="lv-LV"/>
        </w:rPr>
      </w:pPr>
      <w:r w:rsidRPr="00A02FC3">
        <w:rPr>
          <w:rFonts w:ascii="Times New Roman" w:hAnsi="Times New Roman" w:cs="Times New Roman"/>
          <w:lang w:val="lv-LV"/>
        </w:rPr>
        <w:t xml:space="preserve">Puses var izbeigt Līgumu pirms Līguma darbības termiņa beigām, Pusēm savstarpēji </w:t>
      </w:r>
      <w:proofErr w:type="spellStart"/>
      <w:r w:rsidRPr="00A02FC3">
        <w:rPr>
          <w:rFonts w:ascii="Times New Roman" w:hAnsi="Times New Roman" w:cs="Times New Roman"/>
          <w:lang w:val="lv-LV"/>
        </w:rPr>
        <w:t>rakstveidā</w:t>
      </w:r>
      <w:proofErr w:type="spellEnd"/>
      <w:r w:rsidRPr="00A02FC3">
        <w:rPr>
          <w:rFonts w:ascii="Times New Roman" w:hAnsi="Times New Roman" w:cs="Times New Roman"/>
          <w:lang w:val="lv-LV"/>
        </w:rPr>
        <w:t xml:space="preserve"> vienojoties.</w:t>
      </w:r>
    </w:p>
    <w:p w14:paraId="1518EEA7" w14:textId="77777777" w:rsidR="008D69DC" w:rsidRPr="00A02FC3" w:rsidRDefault="008D69DC" w:rsidP="004D5494">
      <w:pPr>
        <w:pStyle w:val="11Lgumam"/>
        <w:numPr>
          <w:ilvl w:val="1"/>
          <w:numId w:val="55"/>
        </w:numPr>
        <w:spacing w:after="0"/>
        <w:ind w:left="709" w:right="142" w:hanging="709"/>
        <w:rPr>
          <w:rFonts w:ascii="Times New Roman" w:hAnsi="Times New Roman" w:cs="Times New Roman"/>
          <w:lang w:val="lv-LV"/>
        </w:rPr>
      </w:pPr>
      <w:r w:rsidRPr="00A02FC3">
        <w:rPr>
          <w:rFonts w:ascii="Times New Roman" w:hAnsi="Times New Roman" w:cs="Times New Roman"/>
          <w:lang w:val="lv-LV"/>
        </w:rPr>
        <w:t>Pasūtītājam ir tiesības vienpusēji izbeigt Līgumu bez Izpildītāja piekrišanas, ja:</w:t>
      </w:r>
    </w:p>
    <w:p w14:paraId="788849D7" w14:textId="77777777" w:rsidR="008D69DC" w:rsidRPr="00A02FC3" w:rsidRDefault="008D69DC" w:rsidP="004D5494">
      <w:pPr>
        <w:pStyle w:val="111Lgumam"/>
        <w:numPr>
          <w:ilvl w:val="2"/>
          <w:numId w:val="55"/>
        </w:numPr>
        <w:suppressAutoHyphens/>
        <w:spacing w:after="0"/>
        <w:ind w:left="1418" w:right="142" w:hanging="709"/>
        <w:rPr>
          <w:rFonts w:ascii="Times New Roman" w:hAnsi="Times New Roman" w:cs="Times New Roman"/>
          <w:lang w:val="lv-LV"/>
        </w:rPr>
      </w:pPr>
      <w:r w:rsidRPr="00A02FC3">
        <w:rPr>
          <w:rFonts w:ascii="Times New Roman" w:hAnsi="Times New Roman" w:cs="Times New Roman"/>
          <w:lang w:val="lv-LV"/>
        </w:rPr>
        <w:t xml:space="preserve">Izpildītājs vismaz </w:t>
      </w:r>
      <w:r w:rsidRPr="00A02FC3">
        <w:rPr>
          <w:rFonts w:ascii="Times New Roman" w:hAnsi="Times New Roman" w:cs="Times New Roman"/>
          <w:b/>
          <w:lang w:val="lv-LV"/>
        </w:rPr>
        <w:t>2 (divas)</w:t>
      </w:r>
      <w:r w:rsidRPr="00A02FC3">
        <w:rPr>
          <w:rFonts w:ascii="Times New Roman" w:hAnsi="Times New Roman" w:cs="Times New Roman"/>
          <w:lang w:val="lv-LV"/>
        </w:rPr>
        <w:t xml:space="preserve"> reizes nokavējis Līgumā noteiktos Pakalpojumu izpildes uzsākšanas vai pabeigšanas termiņu, par ko Pasūtītājs iesniedza Izpildītājam vismaz </w:t>
      </w:r>
      <w:r w:rsidRPr="00A02FC3">
        <w:rPr>
          <w:rFonts w:ascii="Times New Roman" w:hAnsi="Times New Roman" w:cs="Times New Roman"/>
          <w:b/>
          <w:lang w:val="lv-LV"/>
        </w:rPr>
        <w:t>2 (divas)</w:t>
      </w:r>
      <w:r w:rsidRPr="00A02FC3">
        <w:rPr>
          <w:rFonts w:ascii="Times New Roman" w:hAnsi="Times New Roman" w:cs="Times New Roman"/>
          <w:lang w:val="lv-LV"/>
        </w:rPr>
        <w:t xml:space="preserve"> pretenzijas;</w:t>
      </w:r>
    </w:p>
    <w:p w14:paraId="1F85C0C2" w14:textId="77777777" w:rsidR="008D69DC" w:rsidRPr="00A02FC3" w:rsidRDefault="008D69DC" w:rsidP="004D5494">
      <w:pPr>
        <w:pStyle w:val="111Lgumam"/>
        <w:numPr>
          <w:ilvl w:val="2"/>
          <w:numId w:val="55"/>
        </w:numPr>
        <w:suppressAutoHyphens/>
        <w:spacing w:after="0"/>
        <w:ind w:left="1418" w:right="142" w:hanging="709"/>
        <w:rPr>
          <w:rFonts w:ascii="Times New Roman" w:hAnsi="Times New Roman" w:cs="Times New Roman"/>
          <w:lang w:val="lv-LV"/>
        </w:rPr>
      </w:pPr>
      <w:r w:rsidRPr="00A02FC3">
        <w:rPr>
          <w:rFonts w:ascii="Times New Roman" w:hAnsi="Times New Roman" w:cs="Times New Roman"/>
          <w:lang w:val="lv-LV"/>
        </w:rPr>
        <w:t xml:space="preserve">Izpildītājs vismaz </w:t>
      </w:r>
      <w:r w:rsidRPr="00A02FC3">
        <w:rPr>
          <w:rFonts w:ascii="Times New Roman" w:hAnsi="Times New Roman" w:cs="Times New Roman"/>
          <w:b/>
          <w:lang w:val="lv-LV"/>
        </w:rPr>
        <w:t>2 (divas)</w:t>
      </w:r>
      <w:r w:rsidRPr="00A02FC3">
        <w:rPr>
          <w:rFonts w:ascii="Times New Roman" w:hAnsi="Times New Roman" w:cs="Times New Roman"/>
          <w:lang w:val="lv-LV"/>
        </w:rPr>
        <w:t xml:space="preserve"> reizes Pakalpojumus izpildījis neatbilstoši Līguma, t. sk. Tehniskās specifikācijas, noteikumiem, kvalitātes vai tehnoloģijas prasībām, par ko Pasūtītājs ir iesniedzis Izpildītājam vismaz </w:t>
      </w:r>
      <w:r w:rsidRPr="00A02FC3">
        <w:rPr>
          <w:rFonts w:ascii="Times New Roman" w:hAnsi="Times New Roman" w:cs="Times New Roman"/>
          <w:b/>
          <w:lang w:val="lv-LV"/>
        </w:rPr>
        <w:t xml:space="preserve">2 </w:t>
      </w:r>
      <w:r w:rsidRPr="00A02FC3">
        <w:rPr>
          <w:rFonts w:ascii="Times New Roman" w:hAnsi="Times New Roman" w:cs="Times New Roman"/>
          <w:lang w:val="lv-LV"/>
        </w:rPr>
        <w:t>(divas</w:t>
      </w:r>
      <w:r w:rsidRPr="00A02FC3">
        <w:rPr>
          <w:rFonts w:ascii="Times New Roman" w:hAnsi="Times New Roman" w:cs="Times New Roman"/>
          <w:b/>
          <w:lang w:val="lv-LV"/>
        </w:rPr>
        <w:t>)</w:t>
      </w:r>
      <w:r w:rsidRPr="00A02FC3">
        <w:rPr>
          <w:rFonts w:ascii="Times New Roman" w:hAnsi="Times New Roman" w:cs="Times New Roman"/>
          <w:lang w:val="lv-LV"/>
        </w:rPr>
        <w:t xml:space="preserve"> neatbilstību/defekta aktus;</w:t>
      </w:r>
    </w:p>
    <w:p w14:paraId="69408B7F" w14:textId="77777777" w:rsidR="008D69DC" w:rsidRPr="00A02FC3" w:rsidRDefault="008D69DC" w:rsidP="004D5494">
      <w:pPr>
        <w:pStyle w:val="111Lgumam"/>
        <w:numPr>
          <w:ilvl w:val="2"/>
          <w:numId w:val="55"/>
        </w:numPr>
        <w:suppressAutoHyphens/>
        <w:spacing w:after="0"/>
        <w:ind w:left="1418" w:right="142" w:hanging="709"/>
        <w:rPr>
          <w:rFonts w:ascii="Times New Roman" w:hAnsi="Times New Roman" w:cs="Times New Roman"/>
          <w:lang w:val="lv-LV"/>
        </w:rPr>
      </w:pPr>
      <w:r w:rsidRPr="00A02FC3">
        <w:rPr>
          <w:rFonts w:ascii="Times New Roman" w:hAnsi="Times New Roman" w:cs="Times New Roman"/>
          <w:lang w:val="lv-LV"/>
        </w:rPr>
        <w:t xml:space="preserve">Izpildītājs vismaz </w:t>
      </w:r>
      <w:r w:rsidRPr="00A02FC3">
        <w:rPr>
          <w:rFonts w:ascii="Times New Roman" w:hAnsi="Times New Roman" w:cs="Times New Roman"/>
          <w:b/>
          <w:lang w:val="lv-LV"/>
        </w:rPr>
        <w:t>2 (divas)</w:t>
      </w:r>
      <w:r w:rsidRPr="00A02FC3">
        <w:rPr>
          <w:rFonts w:ascii="Times New Roman" w:hAnsi="Times New Roman" w:cs="Times New Roman"/>
          <w:lang w:val="lv-LV"/>
        </w:rPr>
        <w:t xml:space="preserve"> reizes nokavējis Līgumā noteiktos Pakalpojumu neatbilstības/defektu un trūkumu novēršanu termiņus, par ko Pasūtītājs ir iesniedzis Izpildītājam vismaz </w:t>
      </w:r>
      <w:r w:rsidRPr="00A02FC3">
        <w:rPr>
          <w:rFonts w:ascii="Times New Roman" w:hAnsi="Times New Roman" w:cs="Times New Roman"/>
          <w:b/>
          <w:lang w:val="lv-LV"/>
        </w:rPr>
        <w:t>2 (divas)</w:t>
      </w:r>
      <w:r w:rsidRPr="00A02FC3">
        <w:rPr>
          <w:rFonts w:ascii="Times New Roman" w:hAnsi="Times New Roman" w:cs="Times New Roman"/>
          <w:lang w:val="lv-LV"/>
        </w:rPr>
        <w:t xml:space="preserve"> pretenzijas;</w:t>
      </w:r>
    </w:p>
    <w:p w14:paraId="6C3469BD" w14:textId="77777777" w:rsidR="008D69DC" w:rsidRPr="00A02FC3" w:rsidRDefault="008D69DC" w:rsidP="004D5494">
      <w:pPr>
        <w:pStyle w:val="111Lgumam"/>
        <w:numPr>
          <w:ilvl w:val="2"/>
          <w:numId w:val="55"/>
        </w:numPr>
        <w:suppressAutoHyphens/>
        <w:spacing w:after="0"/>
        <w:ind w:left="1418" w:right="142" w:hanging="709"/>
        <w:rPr>
          <w:rFonts w:ascii="Times New Roman" w:hAnsi="Times New Roman" w:cs="Times New Roman"/>
          <w:lang w:val="lv-LV"/>
        </w:rPr>
      </w:pPr>
      <w:r w:rsidRPr="00A02FC3">
        <w:rPr>
          <w:rFonts w:ascii="Times New Roman" w:hAnsi="Times New Roman" w:cs="Times New Roman"/>
          <w:lang w:val="lv-LV"/>
        </w:rPr>
        <w:t xml:space="preserve">Izpildītājs neiesniedz Līguma saistību izpildes nodrošinājumu Līgumā </w:t>
      </w:r>
      <w:r w:rsidR="00F1478C" w:rsidRPr="00A02FC3">
        <w:rPr>
          <w:rFonts w:ascii="Times New Roman" w:hAnsi="Times New Roman" w:cs="Times New Roman"/>
          <w:lang w:val="lv-LV"/>
        </w:rPr>
        <w:t>4.</w:t>
      </w:r>
      <w:r w:rsidRPr="00A02FC3">
        <w:rPr>
          <w:rFonts w:ascii="Times New Roman" w:hAnsi="Times New Roman" w:cs="Times New Roman"/>
          <w:lang w:val="lv-LV"/>
        </w:rPr>
        <w:t> punktā noteiktajā kārtībā, termiņā un apmērā;</w:t>
      </w:r>
    </w:p>
    <w:p w14:paraId="31C9795D" w14:textId="77777777" w:rsidR="008D69DC" w:rsidRPr="00A02FC3" w:rsidRDefault="008D69DC" w:rsidP="004D5494">
      <w:pPr>
        <w:pStyle w:val="111Lgumam"/>
        <w:numPr>
          <w:ilvl w:val="2"/>
          <w:numId w:val="55"/>
        </w:numPr>
        <w:suppressAutoHyphens/>
        <w:spacing w:after="0"/>
        <w:ind w:left="1418" w:right="142" w:hanging="709"/>
        <w:rPr>
          <w:rFonts w:ascii="Times New Roman" w:hAnsi="Times New Roman" w:cs="Times New Roman"/>
          <w:lang w:val="lv-LV"/>
        </w:rPr>
      </w:pPr>
      <w:r w:rsidRPr="00A02FC3">
        <w:rPr>
          <w:rFonts w:ascii="Times New Roman" w:hAnsi="Times New Roman" w:cs="Times New Roman"/>
          <w:lang w:val="lv-LV"/>
        </w:rPr>
        <w:t xml:space="preserve">Izpildītājs neiesniedz civiltiesiskās atbildības apdrošinājumu Līgumā </w:t>
      </w:r>
      <w:r w:rsidR="00F1478C" w:rsidRPr="00A02FC3">
        <w:rPr>
          <w:rFonts w:ascii="Times New Roman" w:hAnsi="Times New Roman" w:cs="Times New Roman"/>
          <w:lang w:val="lv-LV"/>
        </w:rPr>
        <w:t>5.</w:t>
      </w:r>
      <w:r w:rsidRPr="00A02FC3">
        <w:rPr>
          <w:rFonts w:ascii="Times New Roman" w:hAnsi="Times New Roman" w:cs="Times New Roman"/>
          <w:lang w:val="lv-LV"/>
        </w:rPr>
        <w:t> punktā noteiktajā kartībā, termiņā un apmērā;</w:t>
      </w:r>
    </w:p>
    <w:p w14:paraId="1941A873" w14:textId="77777777" w:rsidR="008D69DC" w:rsidRPr="00A02FC3" w:rsidRDefault="008D69DC" w:rsidP="004D5494">
      <w:pPr>
        <w:pStyle w:val="111Lgumam"/>
        <w:numPr>
          <w:ilvl w:val="2"/>
          <w:numId w:val="55"/>
        </w:numPr>
        <w:suppressAutoHyphens/>
        <w:spacing w:after="0"/>
        <w:ind w:left="1418" w:right="142" w:hanging="709"/>
        <w:rPr>
          <w:rFonts w:ascii="Times New Roman" w:hAnsi="Times New Roman" w:cs="Times New Roman"/>
          <w:lang w:val="lv-LV"/>
        </w:rPr>
      </w:pPr>
      <w:r w:rsidRPr="00A02FC3">
        <w:rPr>
          <w:rFonts w:ascii="Times New Roman" w:hAnsi="Times New Roman" w:cs="Times New Roman"/>
          <w:lang w:val="lv-LV"/>
        </w:rPr>
        <w:t xml:space="preserve">Izpildītājs apzināti sniedzis Pasūtītājam nepatiesu informāciju, nav ievērojis godīgas </w:t>
      </w:r>
      <w:proofErr w:type="spellStart"/>
      <w:r w:rsidRPr="00A02FC3">
        <w:rPr>
          <w:rFonts w:ascii="Times New Roman" w:hAnsi="Times New Roman" w:cs="Times New Roman"/>
          <w:lang w:val="lv-LV"/>
        </w:rPr>
        <w:t>komercprakses</w:t>
      </w:r>
      <w:proofErr w:type="spellEnd"/>
      <w:r w:rsidRPr="00A02FC3">
        <w:rPr>
          <w:rFonts w:ascii="Times New Roman" w:hAnsi="Times New Roman" w:cs="Times New Roman"/>
          <w:lang w:val="lv-LV"/>
        </w:rPr>
        <w:t xml:space="preserve"> vai konkurences principus, vai ar nolūku veicis citas prettiesiskas darbības;</w:t>
      </w:r>
    </w:p>
    <w:p w14:paraId="06E7F815" w14:textId="77777777" w:rsidR="008D69DC" w:rsidRPr="00A02FC3" w:rsidRDefault="008D69DC" w:rsidP="004D5494">
      <w:pPr>
        <w:pStyle w:val="111Lgumam"/>
        <w:numPr>
          <w:ilvl w:val="2"/>
          <w:numId w:val="55"/>
        </w:numPr>
        <w:suppressAutoHyphens/>
        <w:spacing w:after="0"/>
        <w:ind w:left="1418" w:right="142" w:hanging="709"/>
        <w:rPr>
          <w:rFonts w:ascii="Times New Roman" w:hAnsi="Times New Roman" w:cs="Times New Roman"/>
          <w:lang w:val="lv-LV"/>
        </w:rPr>
      </w:pPr>
      <w:r w:rsidRPr="00A02FC3">
        <w:rPr>
          <w:rFonts w:ascii="Times New Roman" w:hAnsi="Times New Roman" w:cs="Times New Roman"/>
          <w:lang w:val="lv-LV"/>
        </w:rPr>
        <w:t>Ja Pasūtītājam ir zudusi nepieciešamība pēc Pakalpojumiem.</w:t>
      </w:r>
    </w:p>
    <w:p w14:paraId="0C24E8DE" w14:textId="77777777" w:rsidR="008D69DC" w:rsidRPr="00A02FC3" w:rsidRDefault="008D69DC" w:rsidP="004D5494">
      <w:pPr>
        <w:pStyle w:val="111Lgumam"/>
        <w:numPr>
          <w:ilvl w:val="2"/>
          <w:numId w:val="55"/>
        </w:numPr>
        <w:suppressAutoHyphens/>
        <w:spacing w:after="0"/>
        <w:ind w:left="1418" w:right="142" w:hanging="709"/>
        <w:rPr>
          <w:rFonts w:ascii="Times New Roman" w:hAnsi="Times New Roman" w:cs="Times New Roman"/>
          <w:lang w:val="lv-LV"/>
        </w:rPr>
      </w:pPr>
      <w:r w:rsidRPr="00A02FC3">
        <w:rPr>
          <w:rFonts w:ascii="Times New Roman" w:hAnsi="Times New Roman" w:cs="Times New Roman"/>
          <w:lang w:val="lv-LV"/>
        </w:rPr>
        <w:t>Līgumu nav iespējams izpildīt tādēļ, ka Līguma izpildes laikā pret kādu no Pusēm ir piemērotas starptautiskās vai nacionālās sankcijas vai būtiskas finanšu un kapitāla tirgus intereses ietekmējošas ES vai Ziemeļatlantijas līguma organizācijas (NATO) dalībvalsts noteiktās sankcijas (Starptautisko un Latvijas Republikas nacionālo sankciju likuma 11.</w:t>
      </w:r>
      <w:r w:rsidRPr="00A02FC3">
        <w:rPr>
          <w:rFonts w:ascii="Times New Roman" w:hAnsi="Times New Roman" w:cs="Times New Roman"/>
          <w:vertAlign w:val="superscript"/>
          <w:lang w:val="lv-LV"/>
        </w:rPr>
        <w:t xml:space="preserve">1  </w:t>
      </w:r>
      <w:r w:rsidRPr="00A02FC3">
        <w:rPr>
          <w:rFonts w:ascii="Times New Roman" w:hAnsi="Times New Roman" w:cs="Times New Roman"/>
          <w:lang w:val="lv-LV"/>
        </w:rPr>
        <w:t>panta trešā daļa);</w:t>
      </w:r>
    </w:p>
    <w:p w14:paraId="7F0638B4" w14:textId="77777777" w:rsidR="008D69DC" w:rsidRPr="00A02FC3" w:rsidRDefault="008D69DC" w:rsidP="004D5494">
      <w:pPr>
        <w:pStyle w:val="111Lgumam"/>
        <w:numPr>
          <w:ilvl w:val="2"/>
          <w:numId w:val="55"/>
        </w:numPr>
        <w:suppressAutoHyphens/>
        <w:spacing w:after="0"/>
        <w:ind w:left="1418" w:right="142" w:hanging="709"/>
        <w:rPr>
          <w:rFonts w:ascii="Times New Roman" w:hAnsi="Times New Roman" w:cs="Times New Roman"/>
          <w:lang w:val="lv-LV"/>
        </w:rPr>
      </w:pPr>
      <w:r w:rsidRPr="00A02FC3">
        <w:rPr>
          <w:rFonts w:ascii="Times New Roman" w:hAnsi="Times New Roman" w:cs="Times New Roman"/>
          <w:lang w:val="lv-LV"/>
        </w:rPr>
        <w:t xml:space="preserve">ierosināta Izpildītāja maksātnespējas vai tiesiskās aizsardzības procesa lieta, vai uzsākts </w:t>
      </w:r>
      <w:proofErr w:type="spellStart"/>
      <w:r w:rsidRPr="00A02FC3">
        <w:rPr>
          <w:rFonts w:ascii="Times New Roman" w:hAnsi="Times New Roman" w:cs="Times New Roman"/>
          <w:lang w:val="lv-LV"/>
        </w:rPr>
        <w:t>ārpustiesas</w:t>
      </w:r>
      <w:proofErr w:type="spellEnd"/>
      <w:r w:rsidRPr="00A02FC3">
        <w:rPr>
          <w:rFonts w:ascii="Times New Roman" w:hAnsi="Times New Roman" w:cs="Times New Roman"/>
          <w:lang w:val="lv-LV"/>
        </w:rPr>
        <w:t xml:space="preserve"> tiesiskās aizsardzības process;</w:t>
      </w:r>
    </w:p>
    <w:p w14:paraId="2CBA4A1A" w14:textId="77777777" w:rsidR="008D69DC" w:rsidRPr="00A02FC3" w:rsidRDefault="008D69DC" w:rsidP="004D5494">
      <w:pPr>
        <w:pStyle w:val="111Lgumam"/>
        <w:numPr>
          <w:ilvl w:val="2"/>
          <w:numId w:val="55"/>
        </w:numPr>
        <w:suppressAutoHyphens/>
        <w:spacing w:after="0"/>
        <w:ind w:left="1560" w:right="142" w:hanging="851"/>
        <w:rPr>
          <w:rFonts w:ascii="Times New Roman" w:hAnsi="Times New Roman" w:cs="Times New Roman"/>
          <w:lang w:val="lv-LV"/>
        </w:rPr>
      </w:pPr>
      <w:r w:rsidRPr="00A02FC3">
        <w:rPr>
          <w:rFonts w:ascii="Times New Roman" w:hAnsi="Times New Roman" w:cs="Times New Roman"/>
          <w:lang w:val="lv-LV"/>
        </w:rPr>
        <w:t>Izpildītāja saimnieciskā darbība ir apturēta vai izbeigta;</w:t>
      </w:r>
    </w:p>
    <w:p w14:paraId="2BE4663E" w14:textId="77777777" w:rsidR="007912A6" w:rsidRPr="00A02FC3" w:rsidRDefault="008D69DC" w:rsidP="004D5494">
      <w:pPr>
        <w:pStyle w:val="111Lgumam"/>
        <w:numPr>
          <w:ilvl w:val="2"/>
          <w:numId w:val="55"/>
        </w:numPr>
        <w:suppressAutoHyphens/>
        <w:spacing w:after="0"/>
        <w:ind w:left="1560" w:right="142" w:hanging="851"/>
        <w:rPr>
          <w:rFonts w:ascii="Times New Roman" w:hAnsi="Times New Roman" w:cs="Times New Roman"/>
          <w:lang w:val="lv-LV"/>
        </w:rPr>
      </w:pPr>
      <w:r w:rsidRPr="00A02FC3">
        <w:rPr>
          <w:rFonts w:ascii="Times New Roman" w:hAnsi="Times New Roman" w:cs="Times New Roman"/>
          <w:lang w:val="lv-LV"/>
        </w:rPr>
        <w:t>nepārvaramas varas apstākļu iestāšanās gadījumā.</w:t>
      </w:r>
    </w:p>
    <w:p w14:paraId="19DBEFB2" w14:textId="77777777" w:rsidR="007912A6" w:rsidRPr="00A02FC3" w:rsidRDefault="007912A6" w:rsidP="004D5494">
      <w:pPr>
        <w:pStyle w:val="111Lgumam"/>
        <w:numPr>
          <w:ilvl w:val="2"/>
          <w:numId w:val="55"/>
        </w:numPr>
        <w:suppressAutoHyphens/>
        <w:spacing w:after="0"/>
        <w:ind w:left="1560" w:right="142" w:hanging="851"/>
        <w:rPr>
          <w:rFonts w:ascii="Times New Roman" w:hAnsi="Times New Roman" w:cs="Times New Roman"/>
          <w:lang w:val="lv-LV"/>
        </w:rPr>
      </w:pPr>
      <w:r w:rsidRPr="00A02FC3">
        <w:rPr>
          <w:rFonts w:ascii="Times New Roman" w:hAnsi="Times New Roman" w:cs="Times New Roman"/>
          <w:lang w:val="lv-LV" w:eastAsia="lv-LV"/>
        </w:rPr>
        <w:t xml:space="preserve">Izpildītājs atkārtoti nenodrošina attīrītā ūdens kvalitātes prasības; </w:t>
      </w:r>
    </w:p>
    <w:p w14:paraId="589A59BA" w14:textId="77777777" w:rsidR="007912A6" w:rsidRPr="00A02FC3" w:rsidRDefault="007912A6" w:rsidP="004D5494">
      <w:pPr>
        <w:pStyle w:val="111Lgumam"/>
        <w:numPr>
          <w:ilvl w:val="2"/>
          <w:numId w:val="55"/>
        </w:numPr>
        <w:suppressAutoHyphens/>
        <w:spacing w:after="0"/>
        <w:ind w:left="1560" w:right="142" w:hanging="851"/>
        <w:rPr>
          <w:rFonts w:ascii="Times New Roman" w:hAnsi="Times New Roman" w:cs="Times New Roman"/>
          <w:lang w:val="lv-LV"/>
        </w:rPr>
      </w:pPr>
      <w:r w:rsidRPr="00A02FC3">
        <w:rPr>
          <w:rFonts w:ascii="Times New Roman" w:hAnsi="Times New Roman" w:cs="Times New Roman"/>
          <w:lang w:val="lv-LV" w:eastAsia="lv-LV"/>
        </w:rPr>
        <w:t xml:space="preserve"> Izpildītāja darbības rezultātā tiek zaudētas garantijas; </w:t>
      </w:r>
    </w:p>
    <w:p w14:paraId="3C6EF627" w14:textId="77777777" w:rsidR="007912A6" w:rsidRPr="00A02FC3" w:rsidRDefault="007912A6" w:rsidP="004D5494">
      <w:pPr>
        <w:pStyle w:val="111Lgumam"/>
        <w:numPr>
          <w:ilvl w:val="2"/>
          <w:numId w:val="55"/>
        </w:numPr>
        <w:suppressAutoHyphens/>
        <w:spacing w:after="0"/>
        <w:ind w:left="1560" w:right="142" w:hanging="851"/>
        <w:rPr>
          <w:rFonts w:ascii="Times New Roman" w:hAnsi="Times New Roman" w:cs="Times New Roman"/>
          <w:lang w:val="lv-LV"/>
        </w:rPr>
      </w:pPr>
      <w:r w:rsidRPr="00A02FC3">
        <w:rPr>
          <w:rFonts w:ascii="Times New Roman" w:hAnsi="Times New Roman" w:cs="Times New Roman"/>
          <w:lang w:val="lv-LV" w:eastAsia="lv-LV"/>
        </w:rPr>
        <w:t xml:space="preserve"> Izpildītājs būtiski pārkāpj vides aizsardzības prasības; </w:t>
      </w:r>
    </w:p>
    <w:p w14:paraId="60BAE145" w14:textId="327E9034" w:rsidR="007912A6" w:rsidRPr="00A02FC3" w:rsidRDefault="007912A6" w:rsidP="004D5494">
      <w:pPr>
        <w:pStyle w:val="111Lgumam"/>
        <w:numPr>
          <w:ilvl w:val="2"/>
          <w:numId w:val="55"/>
        </w:numPr>
        <w:suppressAutoHyphens/>
        <w:spacing w:after="0"/>
        <w:ind w:left="1560" w:right="142" w:hanging="851"/>
        <w:rPr>
          <w:rFonts w:ascii="Times New Roman" w:hAnsi="Times New Roman" w:cs="Times New Roman"/>
          <w:lang w:val="lv-LV"/>
        </w:rPr>
      </w:pPr>
      <w:r w:rsidRPr="00A02FC3">
        <w:rPr>
          <w:rFonts w:ascii="Times New Roman" w:eastAsia="Times New Roman" w:hAnsi="Times New Roman" w:cs="Times New Roman"/>
          <w:lang w:val="lv-LV" w:eastAsia="lv-LV"/>
        </w:rPr>
        <w:t>Izpildītājs nenodrošina nepieciešamos resursus Pakalpojuma nepārtrauktai sniegšanai.</w:t>
      </w:r>
    </w:p>
    <w:p w14:paraId="47455806" w14:textId="0039A2AA" w:rsidR="008D69DC" w:rsidRPr="00A02FC3" w:rsidRDefault="008D69DC" w:rsidP="004D5494">
      <w:pPr>
        <w:pStyle w:val="11Lgumam"/>
        <w:numPr>
          <w:ilvl w:val="1"/>
          <w:numId w:val="55"/>
        </w:numPr>
        <w:suppressAutoHyphens/>
        <w:autoSpaceDN w:val="0"/>
        <w:spacing w:after="0"/>
        <w:ind w:left="567" w:right="142" w:hanging="567"/>
        <w:textAlignment w:val="baseline"/>
        <w:outlineLvl w:val="9"/>
        <w:rPr>
          <w:rFonts w:ascii="Times New Roman" w:hAnsi="Times New Roman" w:cs="Times New Roman"/>
          <w:lang w:val="lv-LV"/>
        </w:rPr>
      </w:pPr>
      <w:r w:rsidRPr="00A02FC3">
        <w:rPr>
          <w:rFonts w:ascii="Times New Roman" w:hAnsi="Times New Roman" w:cs="Times New Roman"/>
          <w:lang w:val="lv-LV"/>
        </w:rPr>
        <w:t>Līguma 13.</w:t>
      </w:r>
      <w:r w:rsidR="00F1478C" w:rsidRPr="00A02FC3">
        <w:rPr>
          <w:rFonts w:ascii="Times New Roman" w:hAnsi="Times New Roman" w:cs="Times New Roman"/>
          <w:lang w:val="lv-LV"/>
        </w:rPr>
        <w:t>11</w:t>
      </w:r>
      <w:r w:rsidRPr="00A02FC3">
        <w:rPr>
          <w:rFonts w:ascii="Times New Roman" w:hAnsi="Times New Roman" w:cs="Times New Roman"/>
          <w:lang w:val="lv-LV"/>
        </w:rPr>
        <w:t>.</w:t>
      </w:r>
      <w:r w:rsidR="00F1478C" w:rsidRPr="00A02FC3">
        <w:rPr>
          <w:rFonts w:ascii="Times New Roman" w:hAnsi="Times New Roman" w:cs="Times New Roman"/>
          <w:lang w:val="lv-LV"/>
        </w:rPr>
        <w:t xml:space="preserve"> </w:t>
      </w:r>
      <w:r w:rsidRPr="00A02FC3">
        <w:rPr>
          <w:rFonts w:ascii="Times New Roman" w:hAnsi="Times New Roman" w:cs="Times New Roman"/>
          <w:lang w:val="lv-LV"/>
        </w:rPr>
        <w:t xml:space="preserve">punktā noteiktajā gadījumā Pasūtītājs ir tiesīgs vienpusēji izbeigt Līgumu, rakstiski paziņojot Izpildītājam par Līguma izbeigšanu vismaz </w:t>
      </w:r>
      <w:r w:rsidRPr="00A02FC3">
        <w:rPr>
          <w:rFonts w:ascii="Times New Roman" w:hAnsi="Times New Roman" w:cs="Times New Roman"/>
          <w:b/>
          <w:bCs/>
          <w:lang w:val="lv-LV"/>
        </w:rPr>
        <w:t>1 (</w:t>
      </w:r>
      <w:r w:rsidRPr="00A02FC3">
        <w:rPr>
          <w:rFonts w:ascii="Times New Roman" w:hAnsi="Times New Roman" w:cs="Times New Roman"/>
          <w:b/>
          <w:lang w:val="lv-LV"/>
        </w:rPr>
        <w:t>vienu)</w:t>
      </w:r>
      <w:r w:rsidRPr="00A02FC3">
        <w:rPr>
          <w:rFonts w:ascii="Times New Roman" w:hAnsi="Times New Roman" w:cs="Times New Roman"/>
          <w:lang w:val="lv-LV"/>
        </w:rPr>
        <w:t xml:space="preserve"> </w:t>
      </w:r>
      <w:r w:rsidRPr="00A02FC3">
        <w:rPr>
          <w:rFonts w:ascii="Times New Roman" w:hAnsi="Times New Roman" w:cs="Times New Roman"/>
          <w:b/>
          <w:bCs/>
          <w:lang w:val="lv-LV"/>
        </w:rPr>
        <w:t>mēnesi</w:t>
      </w:r>
      <w:r w:rsidRPr="00A02FC3">
        <w:rPr>
          <w:rFonts w:ascii="Times New Roman" w:hAnsi="Times New Roman" w:cs="Times New Roman"/>
          <w:lang w:val="lv-LV"/>
        </w:rPr>
        <w:t xml:space="preserve"> iepriekš.</w:t>
      </w:r>
    </w:p>
    <w:p w14:paraId="4A4EA92F" w14:textId="77777777" w:rsidR="008D69DC" w:rsidRPr="00A02FC3" w:rsidRDefault="008D69DC" w:rsidP="004D5494">
      <w:pPr>
        <w:pStyle w:val="11Lgumam"/>
        <w:numPr>
          <w:ilvl w:val="1"/>
          <w:numId w:val="55"/>
        </w:numPr>
        <w:tabs>
          <w:tab w:val="left" w:pos="709"/>
        </w:tabs>
        <w:suppressAutoHyphens/>
        <w:autoSpaceDN w:val="0"/>
        <w:spacing w:after="0"/>
        <w:ind w:left="567" w:right="142" w:hanging="567"/>
        <w:textAlignment w:val="baseline"/>
        <w:outlineLvl w:val="9"/>
        <w:rPr>
          <w:rFonts w:ascii="Times New Roman" w:hAnsi="Times New Roman" w:cs="Times New Roman"/>
          <w:lang w:val="lv-LV"/>
        </w:rPr>
      </w:pPr>
      <w:r w:rsidRPr="00A02FC3">
        <w:rPr>
          <w:rFonts w:ascii="Times New Roman" w:hAnsi="Times New Roman" w:cs="Times New Roman"/>
          <w:lang w:val="lv-LV"/>
        </w:rPr>
        <w:t>Izpildītājam ir tiesības vienpusēji izbeigt Līgumu bez Pasūtītāja piekrišanas</w:t>
      </w:r>
      <w:r w:rsidR="00F1478C" w:rsidRPr="00A02FC3">
        <w:rPr>
          <w:rFonts w:ascii="Times New Roman" w:hAnsi="Times New Roman" w:cs="Times New Roman"/>
          <w:lang w:val="lv-LV"/>
        </w:rPr>
        <w:t xml:space="preserve"> paziņojot Pasūtītājam par Līguma izbeigšanu vismaz </w:t>
      </w:r>
      <w:r w:rsidR="00F1478C" w:rsidRPr="00A02FC3">
        <w:rPr>
          <w:rFonts w:ascii="Times New Roman" w:hAnsi="Times New Roman" w:cs="Times New Roman"/>
          <w:b/>
          <w:bCs/>
          <w:lang w:val="lv-LV"/>
        </w:rPr>
        <w:t>1 (</w:t>
      </w:r>
      <w:r w:rsidR="00F1478C" w:rsidRPr="00A02FC3">
        <w:rPr>
          <w:rFonts w:ascii="Times New Roman" w:hAnsi="Times New Roman" w:cs="Times New Roman"/>
          <w:b/>
          <w:lang w:val="lv-LV"/>
        </w:rPr>
        <w:t>vienu)</w:t>
      </w:r>
      <w:r w:rsidR="00F1478C" w:rsidRPr="00A02FC3">
        <w:rPr>
          <w:rFonts w:ascii="Times New Roman" w:hAnsi="Times New Roman" w:cs="Times New Roman"/>
          <w:lang w:val="lv-LV"/>
        </w:rPr>
        <w:t xml:space="preserve"> </w:t>
      </w:r>
      <w:r w:rsidR="00F1478C" w:rsidRPr="00A02FC3">
        <w:rPr>
          <w:rFonts w:ascii="Times New Roman" w:hAnsi="Times New Roman" w:cs="Times New Roman"/>
          <w:b/>
          <w:bCs/>
          <w:lang w:val="lv-LV"/>
        </w:rPr>
        <w:t>mēnesi</w:t>
      </w:r>
      <w:r w:rsidR="00F1478C" w:rsidRPr="00A02FC3">
        <w:rPr>
          <w:rFonts w:ascii="Times New Roman" w:hAnsi="Times New Roman" w:cs="Times New Roman"/>
          <w:lang w:val="lv-LV"/>
        </w:rPr>
        <w:t xml:space="preserve"> iepriekš</w:t>
      </w:r>
      <w:r w:rsidRPr="00A02FC3">
        <w:rPr>
          <w:rFonts w:ascii="Times New Roman" w:hAnsi="Times New Roman" w:cs="Times New Roman"/>
          <w:lang w:val="lv-LV"/>
        </w:rPr>
        <w:t>, ja:</w:t>
      </w:r>
    </w:p>
    <w:p w14:paraId="46BD5A19" w14:textId="77777777" w:rsidR="008D69DC" w:rsidRPr="00A02FC3" w:rsidRDefault="008D69DC" w:rsidP="004D5494">
      <w:pPr>
        <w:pStyle w:val="111Lgumam"/>
        <w:numPr>
          <w:ilvl w:val="2"/>
          <w:numId w:val="55"/>
        </w:numPr>
        <w:suppressAutoHyphens/>
        <w:autoSpaceDN w:val="0"/>
        <w:spacing w:after="0"/>
        <w:ind w:left="1701" w:right="142" w:hanging="992"/>
        <w:textAlignment w:val="baseline"/>
        <w:rPr>
          <w:rFonts w:ascii="Times New Roman" w:hAnsi="Times New Roman" w:cs="Times New Roman"/>
          <w:lang w:val="lv-LV"/>
        </w:rPr>
      </w:pPr>
      <w:r w:rsidRPr="00A02FC3">
        <w:rPr>
          <w:rFonts w:ascii="Times New Roman" w:hAnsi="Times New Roman" w:cs="Times New Roman"/>
          <w:lang w:val="lv-LV"/>
        </w:rPr>
        <w:lastRenderedPageBreak/>
        <w:t xml:space="preserve">Pasūtītājs vismaz </w:t>
      </w:r>
      <w:r w:rsidRPr="00A02FC3">
        <w:rPr>
          <w:rFonts w:ascii="Times New Roman" w:hAnsi="Times New Roman" w:cs="Times New Roman"/>
          <w:b/>
          <w:lang w:val="lv-LV"/>
        </w:rPr>
        <w:t>2 (divas)</w:t>
      </w:r>
      <w:r w:rsidRPr="00A02FC3">
        <w:rPr>
          <w:rFonts w:ascii="Times New Roman" w:hAnsi="Times New Roman" w:cs="Times New Roman"/>
          <w:lang w:val="lv-LV"/>
        </w:rPr>
        <w:t xml:space="preserve"> reizes nav ievērojis Līgumā noteikto Pakalpojuma samaksas termiņu, par ko Izpildītājs ir iesniedzis Pasūtītājam vismaz </w:t>
      </w:r>
      <w:r w:rsidRPr="00A02FC3">
        <w:rPr>
          <w:rFonts w:ascii="Times New Roman" w:hAnsi="Times New Roman" w:cs="Times New Roman"/>
          <w:b/>
          <w:lang w:val="lv-LV"/>
        </w:rPr>
        <w:t>2 (divas)</w:t>
      </w:r>
      <w:r w:rsidRPr="00A02FC3">
        <w:rPr>
          <w:rFonts w:ascii="Times New Roman" w:hAnsi="Times New Roman" w:cs="Times New Roman"/>
          <w:lang w:val="lv-LV"/>
        </w:rPr>
        <w:t xml:space="preserve"> motivētas rakstiskas pretenzijas;</w:t>
      </w:r>
    </w:p>
    <w:p w14:paraId="69364BBE" w14:textId="77777777" w:rsidR="008D69DC" w:rsidRPr="00A02FC3" w:rsidRDefault="008D69DC" w:rsidP="004D5494">
      <w:pPr>
        <w:pStyle w:val="111Lgumam"/>
        <w:numPr>
          <w:ilvl w:val="2"/>
          <w:numId w:val="55"/>
        </w:numPr>
        <w:suppressAutoHyphens/>
        <w:autoSpaceDN w:val="0"/>
        <w:spacing w:after="0"/>
        <w:ind w:left="1701" w:right="142" w:hanging="992"/>
        <w:textAlignment w:val="baseline"/>
        <w:rPr>
          <w:rFonts w:ascii="Times New Roman" w:hAnsi="Times New Roman" w:cs="Times New Roman"/>
          <w:lang w:val="lv-LV"/>
        </w:rPr>
      </w:pPr>
      <w:r w:rsidRPr="00A02FC3">
        <w:rPr>
          <w:rFonts w:ascii="Times New Roman" w:hAnsi="Times New Roman" w:cs="Times New Roman"/>
          <w:lang w:val="lv-LV"/>
        </w:rPr>
        <w:t>Pasūtītāja saimnieciskā darbība ir apturēta vai izbeigta;</w:t>
      </w:r>
    </w:p>
    <w:p w14:paraId="6304AFFB" w14:textId="77777777" w:rsidR="008D69DC" w:rsidRPr="00A02FC3" w:rsidRDefault="008D69DC" w:rsidP="004D5494">
      <w:pPr>
        <w:pStyle w:val="111Lgumam"/>
        <w:numPr>
          <w:ilvl w:val="2"/>
          <w:numId w:val="55"/>
        </w:numPr>
        <w:suppressAutoHyphens/>
        <w:autoSpaceDN w:val="0"/>
        <w:spacing w:after="0"/>
        <w:ind w:left="1701" w:right="142" w:hanging="992"/>
        <w:textAlignment w:val="baseline"/>
        <w:rPr>
          <w:rFonts w:ascii="Times New Roman" w:hAnsi="Times New Roman" w:cs="Times New Roman"/>
          <w:lang w:val="lv-LV"/>
        </w:rPr>
      </w:pPr>
      <w:r w:rsidRPr="00A02FC3">
        <w:rPr>
          <w:rFonts w:ascii="Times New Roman" w:hAnsi="Times New Roman" w:cs="Times New Roman"/>
          <w:lang w:val="lv-LV"/>
        </w:rPr>
        <w:t xml:space="preserve">ierosināta Pasūtītāja maksātnespējas vai tiesiskās aizsardzības procesa lieta, vai uzsākts </w:t>
      </w:r>
      <w:proofErr w:type="spellStart"/>
      <w:r w:rsidRPr="00A02FC3">
        <w:rPr>
          <w:rFonts w:ascii="Times New Roman" w:hAnsi="Times New Roman" w:cs="Times New Roman"/>
          <w:lang w:val="lv-LV"/>
        </w:rPr>
        <w:t>ārpustiesas</w:t>
      </w:r>
      <w:proofErr w:type="spellEnd"/>
      <w:r w:rsidRPr="00A02FC3">
        <w:rPr>
          <w:rFonts w:ascii="Times New Roman" w:hAnsi="Times New Roman" w:cs="Times New Roman"/>
          <w:lang w:val="lv-LV"/>
        </w:rPr>
        <w:t xml:space="preserve"> tiesiskās aizsardzības process;</w:t>
      </w:r>
    </w:p>
    <w:p w14:paraId="45E028F8" w14:textId="77777777" w:rsidR="008D69DC" w:rsidRPr="00A02FC3" w:rsidRDefault="008D69DC" w:rsidP="004D5494">
      <w:pPr>
        <w:pStyle w:val="111Lgumam"/>
        <w:numPr>
          <w:ilvl w:val="2"/>
          <w:numId w:val="55"/>
        </w:numPr>
        <w:suppressAutoHyphens/>
        <w:autoSpaceDN w:val="0"/>
        <w:spacing w:after="0"/>
        <w:ind w:left="1701" w:right="142" w:hanging="992"/>
        <w:textAlignment w:val="baseline"/>
        <w:rPr>
          <w:rFonts w:ascii="Times New Roman" w:hAnsi="Times New Roman" w:cs="Times New Roman"/>
          <w:lang w:val="lv-LV"/>
        </w:rPr>
      </w:pPr>
      <w:r w:rsidRPr="00A02FC3">
        <w:rPr>
          <w:rFonts w:ascii="Times New Roman" w:hAnsi="Times New Roman" w:cs="Times New Roman"/>
          <w:lang w:val="lv-LV"/>
        </w:rPr>
        <w:t xml:space="preserve">Pasūtītājs apzināti Pasūtītājam sniedzis nepatiesu informāciju, nav ievērojis godīgas </w:t>
      </w:r>
      <w:proofErr w:type="spellStart"/>
      <w:r w:rsidRPr="00A02FC3">
        <w:rPr>
          <w:rFonts w:ascii="Times New Roman" w:hAnsi="Times New Roman" w:cs="Times New Roman"/>
          <w:lang w:val="lv-LV"/>
        </w:rPr>
        <w:t>komercprakses</w:t>
      </w:r>
      <w:proofErr w:type="spellEnd"/>
      <w:r w:rsidRPr="00A02FC3">
        <w:rPr>
          <w:rFonts w:ascii="Times New Roman" w:hAnsi="Times New Roman" w:cs="Times New Roman"/>
          <w:lang w:val="lv-LV"/>
        </w:rPr>
        <w:t xml:space="preserve"> vai konkurences principus, vai ar nolūku veicis citas prettiesiskas darbības;</w:t>
      </w:r>
    </w:p>
    <w:p w14:paraId="43908471" w14:textId="77777777" w:rsidR="008D69DC" w:rsidRPr="00A02FC3" w:rsidRDefault="008D69DC" w:rsidP="004D5494">
      <w:pPr>
        <w:pStyle w:val="111Lgumam"/>
        <w:numPr>
          <w:ilvl w:val="2"/>
          <w:numId w:val="55"/>
        </w:numPr>
        <w:suppressAutoHyphens/>
        <w:autoSpaceDN w:val="0"/>
        <w:spacing w:after="0"/>
        <w:ind w:left="1701" w:right="142" w:hanging="992"/>
        <w:textAlignment w:val="baseline"/>
        <w:rPr>
          <w:rFonts w:ascii="Times New Roman" w:hAnsi="Times New Roman" w:cs="Times New Roman"/>
          <w:lang w:val="lv-LV"/>
        </w:rPr>
      </w:pPr>
      <w:r w:rsidRPr="00A02FC3">
        <w:rPr>
          <w:rFonts w:ascii="Times New Roman" w:hAnsi="Times New Roman" w:cs="Times New Roman"/>
          <w:lang w:val="lv-LV"/>
        </w:rPr>
        <w:t>pret Pasūtītāju ir piemērotas starptautiskās vai nacionālās sankcijas vai būtiskas finanšu un kapitāla tirgus intereses ietekmējošas Eiropas Savienības vai Ziemeļatlantijas līguma organizācijas dalībvalsts noteiktās sankcijas, kuru rezultātā Līguma turpmāka izpilde ir kļuvusi neiespējama;</w:t>
      </w:r>
    </w:p>
    <w:p w14:paraId="1A35AE6E" w14:textId="77777777" w:rsidR="008D69DC" w:rsidRPr="00A02FC3" w:rsidRDefault="008D69DC" w:rsidP="004D5494">
      <w:pPr>
        <w:pStyle w:val="111Lgumam"/>
        <w:numPr>
          <w:ilvl w:val="2"/>
          <w:numId w:val="55"/>
        </w:numPr>
        <w:suppressAutoHyphens/>
        <w:autoSpaceDN w:val="0"/>
        <w:spacing w:after="0"/>
        <w:ind w:left="1701" w:right="142" w:hanging="992"/>
        <w:textAlignment w:val="baseline"/>
        <w:rPr>
          <w:rFonts w:ascii="Times New Roman" w:hAnsi="Times New Roman" w:cs="Times New Roman"/>
          <w:lang w:val="lv-LV"/>
        </w:rPr>
      </w:pPr>
      <w:r w:rsidRPr="00A02FC3">
        <w:rPr>
          <w:rFonts w:ascii="Times New Roman" w:hAnsi="Times New Roman" w:cs="Times New Roman"/>
          <w:lang w:val="lv-LV"/>
        </w:rPr>
        <w:t>nepārvaramas varas apstākļu dēļ.</w:t>
      </w:r>
    </w:p>
    <w:p w14:paraId="18718176" w14:textId="77777777" w:rsidR="008D69DC" w:rsidRPr="00A02FC3" w:rsidRDefault="008D69DC" w:rsidP="004D5494">
      <w:pPr>
        <w:pStyle w:val="11Lgumam"/>
        <w:numPr>
          <w:ilvl w:val="1"/>
          <w:numId w:val="55"/>
        </w:numPr>
        <w:suppressAutoHyphens/>
        <w:autoSpaceDN w:val="0"/>
        <w:spacing w:after="0"/>
        <w:ind w:left="709" w:right="142" w:hanging="709"/>
        <w:textAlignment w:val="baseline"/>
        <w:rPr>
          <w:rFonts w:ascii="Times New Roman" w:hAnsi="Times New Roman" w:cs="Times New Roman"/>
          <w:lang w:val="lv-LV"/>
        </w:rPr>
      </w:pPr>
      <w:r w:rsidRPr="00A02FC3">
        <w:rPr>
          <w:rFonts w:ascii="Times New Roman" w:hAnsi="Times New Roman" w:cs="Times New Roman"/>
          <w:lang w:val="lv-LV"/>
        </w:rPr>
        <w:t xml:space="preserve">Līgumā noteiktajos gadījumos Līgums uzskatāms par izbeigtu nākamajā darba dienā pēc Pušu paziņojuma par Līguma izbeigšanu saņemšanu </w:t>
      </w:r>
      <w:r w:rsidR="00F1478C" w:rsidRPr="00A02FC3">
        <w:rPr>
          <w:rFonts w:ascii="Times New Roman" w:hAnsi="Times New Roman" w:cs="Times New Roman"/>
          <w:lang w:val="lv-LV"/>
        </w:rPr>
        <w:t>atbilstoši Līgumā noteiktajam</w:t>
      </w:r>
      <w:r w:rsidRPr="00A02FC3">
        <w:rPr>
          <w:rFonts w:ascii="Times New Roman" w:hAnsi="Times New Roman" w:cs="Times New Roman"/>
          <w:lang w:val="lv-LV"/>
        </w:rPr>
        <w:t>. Elektroniski sagatavotajam paziņojumam par Līguma izbeigšanu jābūt parakstītam ar Puses drošu elektronisko parakstu.</w:t>
      </w:r>
    </w:p>
    <w:p w14:paraId="55805AFE" w14:textId="77777777" w:rsidR="008D69DC" w:rsidRPr="00A02FC3" w:rsidRDefault="008D69DC" w:rsidP="004D5494">
      <w:pPr>
        <w:pStyle w:val="11Lgumam"/>
        <w:numPr>
          <w:ilvl w:val="1"/>
          <w:numId w:val="55"/>
        </w:numPr>
        <w:suppressAutoHyphens/>
        <w:autoSpaceDN w:val="0"/>
        <w:spacing w:after="0"/>
        <w:ind w:left="709" w:right="142" w:hanging="709"/>
        <w:textAlignment w:val="baseline"/>
        <w:rPr>
          <w:rFonts w:ascii="Times New Roman" w:hAnsi="Times New Roman" w:cs="Times New Roman"/>
          <w:lang w:val="lv-LV"/>
        </w:rPr>
      </w:pPr>
      <w:r w:rsidRPr="00A02FC3">
        <w:rPr>
          <w:rFonts w:ascii="Times New Roman" w:hAnsi="Times New Roman" w:cs="Times New Roman"/>
          <w:lang w:val="lv-LV"/>
        </w:rPr>
        <w:t>Līguma termiņam beidzoties vai Līguma pirmstermiņa izbeigšanas gadījumā, Puses abpusēji saskaņotajā termiņā veic savstarpējos norēķinus, līgumsoda samaksu, zaudējumu atlīdzināšanu u.c. darbības, saistībā ar līgumattiecību izbeigšanos.</w:t>
      </w:r>
    </w:p>
    <w:p w14:paraId="382F94EC" w14:textId="77777777" w:rsidR="008D69DC" w:rsidRPr="00A02FC3" w:rsidRDefault="008D69DC" w:rsidP="004D5494">
      <w:pPr>
        <w:numPr>
          <w:ilvl w:val="1"/>
          <w:numId w:val="55"/>
        </w:numPr>
        <w:autoSpaceDN w:val="0"/>
        <w:ind w:left="709" w:right="142" w:hanging="709"/>
        <w:contextualSpacing/>
        <w:jc w:val="both"/>
        <w:textAlignment w:val="baseline"/>
      </w:pPr>
      <w:bookmarkStart w:id="3" w:name="_Ref367774720"/>
      <w:r w:rsidRPr="00A02FC3">
        <w:t xml:space="preserve">Jebkurā Līguma izbeigšanas gadījumā, Izpildītāja pienākums ir </w:t>
      </w:r>
      <w:r w:rsidRPr="00A02FC3">
        <w:rPr>
          <w:b/>
        </w:rPr>
        <w:t>5 (piecu) darba dienu laikā</w:t>
      </w:r>
      <w:r w:rsidRPr="00A02FC3">
        <w:t xml:space="preserve"> pēc Līguma izbeigšanas pilnībā atbrīvot Objektus no Izpildītāja inventāra, darba rīkiem, personāla u.c. un nodot Objektus ar nodošanas - pieņemšanas aktu Pasūtītājam.</w:t>
      </w:r>
    </w:p>
    <w:p w14:paraId="1470E2A0" w14:textId="77777777" w:rsidR="00F1478C" w:rsidRPr="00A02FC3" w:rsidRDefault="00F1478C" w:rsidP="004D5494">
      <w:pPr>
        <w:autoSpaceDN w:val="0"/>
        <w:ind w:left="709" w:right="142"/>
        <w:contextualSpacing/>
        <w:jc w:val="both"/>
        <w:textAlignment w:val="baseline"/>
      </w:pPr>
    </w:p>
    <w:bookmarkEnd w:id="3"/>
    <w:p w14:paraId="49B2D324" w14:textId="77777777" w:rsidR="008D69DC" w:rsidRPr="00A02FC3" w:rsidRDefault="008D69DC" w:rsidP="004D5494">
      <w:pPr>
        <w:pStyle w:val="1Lgumam"/>
        <w:numPr>
          <w:ilvl w:val="0"/>
          <w:numId w:val="55"/>
        </w:numPr>
        <w:spacing w:before="0"/>
        <w:ind w:right="-625"/>
      </w:pPr>
      <w:r w:rsidRPr="00A02FC3">
        <w:t>Pušu saziņa un korespondence, pilnvarotās personas</w:t>
      </w:r>
    </w:p>
    <w:p w14:paraId="6C5ADCB3" w14:textId="77777777" w:rsidR="008D69DC" w:rsidRPr="00A02FC3" w:rsidRDefault="008D69DC" w:rsidP="004D5494">
      <w:pPr>
        <w:pStyle w:val="11Lgumam"/>
        <w:widowControl w:val="0"/>
        <w:numPr>
          <w:ilvl w:val="1"/>
          <w:numId w:val="55"/>
        </w:numPr>
        <w:adjustRightInd w:val="0"/>
        <w:spacing w:after="0"/>
        <w:ind w:left="567" w:right="142" w:hanging="567"/>
        <w:textAlignment w:val="baseline"/>
        <w:rPr>
          <w:rFonts w:ascii="Times New Roman" w:hAnsi="Times New Roman" w:cs="Times New Roman"/>
          <w:lang w:val="lv-LV"/>
        </w:rPr>
      </w:pPr>
      <w:r w:rsidRPr="00A02FC3">
        <w:rPr>
          <w:rFonts w:ascii="Times New Roman" w:hAnsi="Times New Roman" w:cs="Times New Roman"/>
          <w:lang w:val="lv-LV"/>
        </w:rPr>
        <w:t>Visus ar Līguma izpildi saistītos dokumentus, tajā skaitā rēķinus, iesniegumus, paziņojumus, uzaicinājumus, informāciju, pieteikumus, pretenzijas, aktus, grafikus, vienošanās u.tml., viena Puse iesniedz otrai Pusei kāda no šādiem veidiem:</w:t>
      </w:r>
    </w:p>
    <w:p w14:paraId="74D1A9F2" w14:textId="77777777" w:rsidR="008D69DC" w:rsidRPr="00A02FC3" w:rsidRDefault="008D69DC" w:rsidP="004D5494">
      <w:pPr>
        <w:pStyle w:val="111Lgumam"/>
        <w:widowControl w:val="0"/>
        <w:numPr>
          <w:ilvl w:val="2"/>
          <w:numId w:val="55"/>
        </w:numPr>
        <w:adjustRightInd w:val="0"/>
        <w:spacing w:after="0"/>
        <w:ind w:left="1276" w:right="142" w:hanging="709"/>
        <w:textAlignment w:val="baseline"/>
        <w:rPr>
          <w:rFonts w:ascii="Times New Roman" w:hAnsi="Times New Roman" w:cs="Times New Roman"/>
          <w:lang w:val="lv-LV"/>
        </w:rPr>
      </w:pPr>
      <w:r w:rsidRPr="00A02FC3">
        <w:rPr>
          <w:rFonts w:ascii="Times New Roman" w:hAnsi="Times New Roman" w:cs="Times New Roman"/>
          <w:lang w:val="lv-LV"/>
        </w:rPr>
        <w:t>nododot personīgi Līguma 14.2.1., 14.2.2. apakšpunktā norādītajai otras Puses pilnvarotajai personai;</w:t>
      </w:r>
    </w:p>
    <w:p w14:paraId="2A71B0E9" w14:textId="77777777" w:rsidR="008D69DC" w:rsidRPr="00A02FC3" w:rsidRDefault="008D69DC" w:rsidP="004D5494">
      <w:pPr>
        <w:pStyle w:val="111Lgumam"/>
        <w:widowControl w:val="0"/>
        <w:numPr>
          <w:ilvl w:val="2"/>
          <w:numId w:val="55"/>
        </w:numPr>
        <w:adjustRightInd w:val="0"/>
        <w:spacing w:after="0"/>
        <w:ind w:left="1276" w:right="142" w:hanging="709"/>
        <w:textAlignment w:val="baseline"/>
        <w:rPr>
          <w:rFonts w:ascii="Times New Roman" w:hAnsi="Times New Roman" w:cs="Times New Roman"/>
          <w:lang w:val="lv-LV"/>
        </w:rPr>
      </w:pPr>
      <w:r w:rsidRPr="00A02FC3">
        <w:rPr>
          <w:rFonts w:ascii="Times New Roman" w:hAnsi="Times New Roman" w:cs="Times New Roman"/>
          <w:lang w:val="lv-LV"/>
        </w:rPr>
        <w:t>nosūtot elektroniski uz otras Puses pilnvarotās personas Līgumā 14.2.1., 14.2.2. apakšpunktā norādīto e-pasta adresi;</w:t>
      </w:r>
    </w:p>
    <w:p w14:paraId="669CA831" w14:textId="77777777" w:rsidR="008D69DC" w:rsidRPr="00A02FC3" w:rsidRDefault="008D69DC" w:rsidP="004D5494">
      <w:pPr>
        <w:pStyle w:val="111Lgumam"/>
        <w:widowControl w:val="0"/>
        <w:numPr>
          <w:ilvl w:val="2"/>
          <w:numId w:val="55"/>
        </w:numPr>
        <w:adjustRightInd w:val="0"/>
        <w:spacing w:after="0"/>
        <w:ind w:left="1276" w:right="142" w:hanging="709"/>
        <w:textAlignment w:val="baseline"/>
        <w:rPr>
          <w:rFonts w:ascii="Times New Roman" w:hAnsi="Times New Roman" w:cs="Times New Roman"/>
          <w:lang w:val="lv-LV"/>
        </w:rPr>
      </w:pPr>
      <w:r w:rsidRPr="00A02FC3">
        <w:rPr>
          <w:rFonts w:ascii="Times New Roman" w:hAnsi="Times New Roman" w:cs="Times New Roman"/>
          <w:lang w:val="lv-LV"/>
        </w:rPr>
        <w:t>nosūtot elektroniski uz otras Puses Līgumā norādīto e-pasta adresi;</w:t>
      </w:r>
    </w:p>
    <w:p w14:paraId="22ED5FEE" w14:textId="77777777" w:rsidR="008D69DC" w:rsidRPr="00A02FC3" w:rsidRDefault="008D69DC" w:rsidP="004D5494">
      <w:pPr>
        <w:pStyle w:val="111Lgumam"/>
        <w:widowControl w:val="0"/>
        <w:numPr>
          <w:ilvl w:val="2"/>
          <w:numId w:val="55"/>
        </w:numPr>
        <w:adjustRightInd w:val="0"/>
        <w:spacing w:after="0"/>
        <w:ind w:left="1276" w:right="142" w:hanging="709"/>
        <w:textAlignment w:val="baseline"/>
        <w:rPr>
          <w:rFonts w:ascii="Times New Roman" w:hAnsi="Times New Roman" w:cs="Times New Roman"/>
          <w:lang w:val="lv-LV"/>
        </w:rPr>
      </w:pPr>
      <w:r w:rsidRPr="00A02FC3">
        <w:rPr>
          <w:rFonts w:ascii="Times New Roman" w:hAnsi="Times New Roman" w:cs="Times New Roman"/>
          <w:lang w:val="lv-LV"/>
        </w:rPr>
        <w:t>nosūtot ar pasta sūtījumu uz otras Puses Līgumā norādīto juridisko adresi.</w:t>
      </w:r>
    </w:p>
    <w:p w14:paraId="0785F82B" w14:textId="77777777" w:rsidR="008D69DC" w:rsidRPr="00A02FC3" w:rsidRDefault="008D69DC" w:rsidP="004D5494">
      <w:pPr>
        <w:pStyle w:val="11Lgumam"/>
        <w:numPr>
          <w:ilvl w:val="1"/>
          <w:numId w:val="55"/>
        </w:numPr>
        <w:suppressAutoHyphens/>
        <w:autoSpaceDN w:val="0"/>
        <w:spacing w:after="0"/>
        <w:ind w:left="567" w:right="142" w:hanging="567"/>
        <w:rPr>
          <w:rFonts w:ascii="Times New Roman" w:hAnsi="Times New Roman" w:cs="Times New Roman"/>
          <w:lang w:val="lv-LV"/>
        </w:rPr>
      </w:pPr>
      <w:r w:rsidRPr="00A02FC3">
        <w:rPr>
          <w:rFonts w:ascii="Times New Roman" w:hAnsi="Times New Roman" w:cs="Times New Roman"/>
          <w:lang w:val="lv-LV"/>
        </w:rPr>
        <w:t xml:space="preserve">Puses vienojas, ka visos </w:t>
      </w:r>
      <w:r w:rsidRPr="00A02FC3">
        <w:rPr>
          <w:rFonts w:ascii="Times New Roman" w:hAnsi="Times New Roman" w:cs="Times New Roman"/>
          <w:b/>
          <w:lang w:val="lv-LV"/>
        </w:rPr>
        <w:t>ar Līguma izpildi saistītos jautājumus</w:t>
      </w:r>
      <w:r w:rsidRPr="00A02FC3">
        <w:rPr>
          <w:rFonts w:ascii="Times New Roman" w:hAnsi="Times New Roman" w:cs="Times New Roman"/>
          <w:lang w:val="lv-LV"/>
        </w:rPr>
        <w:t xml:space="preserve"> tajā skaitā bet ne tikai: sniedz Līguma izpildei nepieciešamo informāciju, veic Līguma izpildes un apmaksas kontroli, iesniedz un saskaņo rēķinus; sagatavo, iesniedz, saskaņo un paraksta Pieņemšanas - nodošanas un citus Līgumā norādītos aktus; sagatavo, paraksta un iesniedz pretenzijas, brīdinājumus, paziņojumus, nodrošina piekļuvi Objektam, kontrolē Pakalpojuma izpildes gaitu, termiņus un kvalitāti u.c., </w:t>
      </w:r>
      <w:r w:rsidRPr="00A02FC3">
        <w:rPr>
          <w:rFonts w:ascii="Times New Roman" w:hAnsi="Times New Roman" w:cs="Times New Roman"/>
          <w:color w:val="000000"/>
          <w:lang w:val="lv-LV"/>
        </w:rPr>
        <w:t xml:space="preserve">risinās šādas </w:t>
      </w:r>
      <w:r w:rsidRPr="00A02FC3">
        <w:rPr>
          <w:rFonts w:ascii="Times New Roman" w:hAnsi="Times New Roman" w:cs="Times New Roman"/>
          <w:b/>
          <w:color w:val="000000"/>
          <w:lang w:val="lv-LV"/>
        </w:rPr>
        <w:t>Pušu pilnvarotās personas</w:t>
      </w:r>
      <w:r w:rsidRPr="00A02FC3">
        <w:rPr>
          <w:rFonts w:ascii="Times New Roman" w:hAnsi="Times New Roman" w:cs="Times New Roman"/>
          <w:color w:val="000000"/>
          <w:lang w:val="lv-LV"/>
        </w:rPr>
        <w:t>:</w:t>
      </w:r>
    </w:p>
    <w:p w14:paraId="398E40C5" w14:textId="77777777" w:rsidR="008D69DC" w:rsidRPr="00A02FC3" w:rsidRDefault="008D69DC" w:rsidP="004D5494">
      <w:pPr>
        <w:pStyle w:val="11Lgumam"/>
        <w:numPr>
          <w:ilvl w:val="2"/>
          <w:numId w:val="55"/>
        </w:numPr>
        <w:suppressAutoHyphens/>
        <w:autoSpaceDN w:val="0"/>
        <w:spacing w:after="0"/>
        <w:ind w:right="142" w:hanging="153"/>
        <w:rPr>
          <w:rFonts w:ascii="Times New Roman" w:hAnsi="Times New Roman" w:cs="Times New Roman"/>
          <w:lang w:val="lv-LV"/>
        </w:rPr>
      </w:pPr>
      <w:r w:rsidRPr="00A02FC3">
        <w:rPr>
          <w:rFonts w:ascii="Times New Roman" w:hAnsi="Times New Roman" w:cs="Times New Roman"/>
          <w:b/>
          <w:color w:val="000000"/>
          <w:lang w:val="lv-LV"/>
        </w:rPr>
        <w:t>no Pasūtītāja puses</w:t>
      </w:r>
      <w:r w:rsidRPr="00A02FC3">
        <w:rPr>
          <w:rFonts w:ascii="Times New Roman" w:hAnsi="Times New Roman" w:cs="Times New Roman"/>
          <w:color w:val="000000"/>
          <w:lang w:val="lv-LV"/>
        </w:rPr>
        <w:t>:</w:t>
      </w:r>
    </w:p>
    <w:p w14:paraId="2157936B" w14:textId="77777777" w:rsidR="008D69DC" w:rsidRPr="00A02FC3" w:rsidRDefault="008D69DC" w:rsidP="004D5494">
      <w:pPr>
        <w:pStyle w:val="11Lgumam"/>
        <w:numPr>
          <w:ilvl w:val="2"/>
          <w:numId w:val="55"/>
        </w:numPr>
        <w:suppressAutoHyphens/>
        <w:autoSpaceDN w:val="0"/>
        <w:spacing w:after="0"/>
        <w:ind w:right="142" w:hanging="153"/>
        <w:rPr>
          <w:rFonts w:ascii="Times New Roman" w:hAnsi="Times New Roman" w:cs="Times New Roman"/>
          <w:lang w:val="lv-LV"/>
        </w:rPr>
      </w:pPr>
      <w:r w:rsidRPr="00A02FC3">
        <w:rPr>
          <w:rFonts w:ascii="Times New Roman" w:hAnsi="Times New Roman" w:cs="Times New Roman"/>
          <w:b/>
          <w:color w:val="000000"/>
          <w:lang w:val="lv-LV"/>
        </w:rPr>
        <w:t>no Izpildītāja puses</w:t>
      </w:r>
      <w:r w:rsidRPr="00A02FC3">
        <w:rPr>
          <w:rFonts w:ascii="Times New Roman" w:hAnsi="Times New Roman" w:cs="Times New Roman"/>
          <w:color w:val="000000"/>
          <w:lang w:val="lv-LV"/>
        </w:rPr>
        <w:t>:</w:t>
      </w:r>
    </w:p>
    <w:p w14:paraId="37BF3F25" w14:textId="77777777" w:rsidR="008D69DC" w:rsidRPr="00A02FC3" w:rsidRDefault="008D69DC" w:rsidP="004D5494">
      <w:pPr>
        <w:pStyle w:val="11Lgumam"/>
        <w:numPr>
          <w:ilvl w:val="1"/>
          <w:numId w:val="55"/>
        </w:numPr>
        <w:spacing w:after="0"/>
        <w:ind w:left="567" w:right="142" w:hanging="567"/>
        <w:rPr>
          <w:rFonts w:ascii="Times New Roman" w:hAnsi="Times New Roman" w:cs="Times New Roman"/>
          <w:lang w:val="lv-LV"/>
        </w:rPr>
      </w:pPr>
      <w:r w:rsidRPr="00A02FC3">
        <w:rPr>
          <w:rFonts w:ascii="Times New Roman" w:hAnsi="Times New Roman" w:cs="Times New Roman"/>
          <w:lang w:val="lv-LV"/>
        </w:rPr>
        <w:t xml:space="preserve">Visa Pušu sarakste un korespondence, tajā skaitā informācija, dokumenti, akti, atskaites, norādījumi, rēķini, paziņojumi, pretenzijas, saskaņošanas, iesniegumi, vienošanās u.c.) uzskatāma par iesniegtu un saņemtu </w:t>
      </w:r>
      <w:r w:rsidRPr="00A02FC3">
        <w:rPr>
          <w:rFonts w:ascii="Times New Roman" w:hAnsi="Times New Roman" w:cs="Times New Roman"/>
          <w:b/>
          <w:lang w:val="lv-LV"/>
        </w:rPr>
        <w:t>7. (septītajā) dienā</w:t>
      </w:r>
      <w:r w:rsidRPr="00A02FC3">
        <w:rPr>
          <w:rFonts w:ascii="Times New Roman" w:hAnsi="Times New Roman" w:cs="Times New Roman"/>
          <w:lang w:val="lv-LV"/>
        </w:rPr>
        <w:t xml:space="preserve"> pēc nodošanas pasta pakalpojumu sniedzējam; </w:t>
      </w:r>
      <w:r w:rsidRPr="00A02FC3">
        <w:rPr>
          <w:rFonts w:ascii="Times New Roman" w:hAnsi="Times New Roman" w:cs="Times New Roman"/>
          <w:b/>
          <w:lang w:val="lv-LV"/>
        </w:rPr>
        <w:t>attiecīgajā darba dienā</w:t>
      </w:r>
      <w:r w:rsidRPr="00A02FC3">
        <w:rPr>
          <w:rFonts w:ascii="Times New Roman" w:hAnsi="Times New Roman" w:cs="Times New Roman"/>
          <w:lang w:val="lv-LV"/>
        </w:rPr>
        <w:t xml:space="preserve">, ja korespondence nodota personīgi Puses pilnvarotajai personai pret parakstu; vai arī </w:t>
      </w:r>
      <w:r w:rsidRPr="00A02FC3">
        <w:rPr>
          <w:rFonts w:ascii="Times New Roman" w:hAnsi="Times New Roman" w:cs="Times New Roman"/>
          <w:b/>
          <w:lang w:val="lv-LV"/>
        </w:rPr>
        <w:t>nākamajā darba dienā</w:t>
      </w:r>
      <w:r w:rsidRPr="00A02FC3">
        <w:rPr>
          <w:rFonts w:ascii="Times New Roman" w:hAnsi="Times New Roman" w:cs="Times New Roman"/>
          <w:lang w:val="lv-LV"/>
        </w:rPr>
        <w:t xml:space="preserve">, ja korespondence nosūtīta uz Līgumā </w:t>
      </w:r>
      <w:r w:rsidRPr="00A02FC3">
        <w:rPr>
          <w:rFonts w:ascii="Times New Roman" w:hAnsi="Times New Roman" w:cs="Times New Roman"/>
          <w:lang w:val="lv-LV"/>
        </w:rPr>
        <w:lastRenderedPageBreak/>
        <w:t>norādītājām Pušu un viņu pilnvaroto personu elektroniskā pasta adresēm, no pirmdienas līdz ceturtdienai no plkst. 8.00 līdz plkst. 17.00, un piektdienā no plkst. 8.00 līdz plkst. 16.00.</w:t>
      </w:r>
    </w:p>
    <w:p w14:paraId="3EE64F06" w14:textId="77777777" w:rsidR="008D69DC" w:rsidRPr="00A02FC3" w:rsidRDefault="008D69DC" w:rsidP="004D5494">
      <w:pPr>
        <w:pStyle w:val="1Lgumam"/>
        <w:numPr>
          <w:ilvl w:val="0"/>
          <w:numId w:val="55"/>
        </w:numPr>
        <w:spacing w:before="0"/>
        <w:ind w:right="142"/>
      </w:pPr>
      <w:r w:rsidRPr="00A02FC3">
        <w:t>Nobeiguma noteikumi</w:t>
      </w:r>
    </w:p>
    <w:p w14:paraId="24727831" w14:textId="77777777" w:rsidR="008D69DC" w:rsidRPr="00A02FC3" w:rsidRDefault="008D69DC" w:rsidP="004D5494">
      <w:pPr>
        <w:pStyle w:val="11Lgumam"/>
        <w:numPr>
          <w:ilvl w:val="1"/>
          <w:numId w:val="55"/>
        </w:numPr>
        <w:spacing w:after="0"/>
        <w:ind w:left="567" w:right="142" w:hanging="567"/>
        <w:rPr>
          <w:rFonts w:ascii="Times New Roman" w:hAnsi="Times New Roman" w:cs="Times New Roman"/>
          <w:lang w:val="lv-LV"/>
        </w:rPr>
      </w:pPr>
      <w:r w:rsidRPr="00A02FC3">
        <w:rPr>
          <w:rFonts w:ascii="Times New Roman" w:hAnsi="Times New Roman" w:cs="Times New Roman"/>
          <w:lang w:val="lv-LV"/>
        </w:rPr>
        <w:t>Visas domstarpības un nesaskaņas, kas rodas Līguma darbības laikā, Puses risina savstarpēju sarunu ceļā. Ja radušās domstarpības nav iespējams atrisināt sarunu ceļā, strīds nododams izskatīšanai Latvijas Republikas tiesā pēc piekritības.</w:t>
      </w:r>
    </w:p>
    <w:p w14:paraId="5679AF90" w14:textId="77777777" w:rsidR="008D69DC" w:rsidRPr="00A02FC3" w:rsidRDefault="008D69DC" w:rsidP="004D5494">
      <w:pPr>
        <w:pStyle w:val="11Lgumam"/>
        <w:numPr>
          <w:ilvl w:val="1"/>
          <w:numId w:val="55"/>
        </w:numPr>
        <w:spacing w:after="0"/>
        <w:ind w:left="567" w:right="142" w:hanging="567"/>
        <w:rPr>
          <w:rFonts w:ascii="Times New Roman" w:hAnsi="Times New Roman" w:cs="Times New Roman"/>
          <w:lang w:val="lv-LV"/>
        </w:rPr>
      </w:pPr>
      <w:r w:rsidRPr="00A02FC3">
        <w:rPr>
          <w:rFonts w:ascii="Times New Roman" w:hAnsi="Times New Roman" w:cs="Times New Roman"/>
          <w:lang w:val="lv-LV"/>
        </w:rPr>
        <w:t>Puses Līguma noteiktajā kārtībā informē viena otru par izmaiņām Pušu pilnvarotās personās; juridiskā statusa, juridiskās vai korespondences adreses un bankas rekvizītu maiņu, ierosinātu maksātnespējas procesu vai tiesiskās aizsardzības (</w:t>
      </w:r>
      <w:proofErr w:type="spellStart"/>
      <w:r w:rsidRPr="00A02FC3">
        <w:rPr>
          <w:rFonts w:ascii="Times New Roman" w:hAnsi="Times New Roman" w:cs="Times New Roman"/>
          <w:lang w:val="lv-LV"/>
        </w:rPr>
        <w:t>ārpustiesas</w:t>
      </w:r>
      <w:proofErr w:type="spellEnd"/>
      <w:r w:rsidRPr="00A02FC3">
        <w:rPr>
          <w:rFonts w:ascii="Times New Roman" w:hAnsi="Times New Roman" w:cs="Times New Roman"/>
          <w:lang w:val="lv-LV"/>
        </w:rPr>
        <w:t xml:space="preserve"> tiesiskās aizsardzības) procesu, reorganizāciju, likvidāciju, darbības apturēšanu vai izbeigšanu vismaz </w:t>
      </w:r>
      <w:r w:rsidRPr="00A02FC3">
        <w:rPr>
          <w:rFonts w:ascii="Times New Roman" w:hAnsi="Times New Roman" w:cs="Times New Roman"/>
          <w:b/>
          <w:bCs/>
          <w:lang w:val="lv-LV"/>
        </w:rPr>
        <w:t>5 (</w:t>
      </w:r>
      <w:r w:rsidRPr="00A02FC3">
        <w:rPr>
          <w:rFonts w:ascii="Times New Roman" w:hAnsi="Times New Roman" w:cs="Times New Roman"/>
          <w:b/>
          <w:lang w:val="lv-LV"/>
        </w:rPr>
        <w:t>piecu) darba dienu</w:t>
      </w:r>
      <w:r w:rsidRPr="00A02FC3">
        <w:rPr>
          <w:rFonts w:ascii="Times New Roman" w:hAnsi="Times New Roman" w:cs="Times New Roman"/>
          <w:lang w:val="lv-LV"/>
        </w:rPr>
        <w:t xml:space="preserve"> laikā pēc attiecīgo apstākļu iestāšanās.</w:t>
      </w:r>
    </w:p>
    <w:p w14:paraId="15511742" w14:textId="77777777" w:rsidR="008D69DC" w:rsidRPr="00A02FC3" w:rsidRDefault="008D69DC" w:rsidP="004D5494">
      <w:pPr>
        <w:pStyle w:val="11Lgumam"/>
        <w:numPr>
          <w:ilvl w:val="1"/>
          <w:numId w:val="55"/>
        </w:numPr>
        <w:spacing w:after="0"/>
        <w:ind w:left="567" w:right="142" w:hanging="567"/>
        <w:rPr>
          <w:rFonts w:ascii="Times New Roman" w:hAnsi="Times New Roman" w:cs="Times New Roman"/>
          <w:lang w:val="lv-LV"/>
        </w:rPr>
      </w:pPr>
      <w:r w:rsidRPr="00A02FC3">
        <w:rPr>
          <w:rFonts w:ascii="Times New Roman" w:hAnsi="Times New Roman" w:cs="Times New Roman"/>
          <w:lang w:val="lv-LV"/>
        </w:rPr>
        <w:t>Līgums satur Pušu pilnīgu vienošanos, Puses ir iepazinušās ar tā saturu un piekrīt visiem tā noteikumiem, un to apliecina, parakstot Līgumu.</w:t>
      </w:r>
    </w:p>
    <w:p w14:paraId="62F600B0" w14:textId="77777777" w:rsidR="008D69DC" w:rsidRPr="00A02FC3" w:rsidRDefault="008D69DC" w:rsidP="004D5494">
      <w:pPr>
        <w:pStyle w:val="11Lgumam"/>
        <w:numPr>
          <w:ilvl w:val="1"/>
          <w:numId w:val="55"/>
        </w:numPr>
        <w:spacing w:after="0"/>
        <w:ind w:left="567" w:right="142" w:hanging="567"/>
        <w:rPr>
          <w:rFonts w:ascii="Times New Roman" w:hAnsi="Times New Roman" w:cs="Times New Roman"/>
          <w:lang w:val="lv-LV"/>
        </w:rPr>
      </w:pPr>
      <w:r w:rsidRPr="00A02FC3">
        <w:rPr>
          <w:rFonts w:ascii="Times New Roman" w:hAnsi="Times New Roman" w:cs="Times New Roman"/>
          <w:lang w:val="lv-LV"/>
        </w:rPr>
        <w:t xml:space="preserve">Ja kāds no Līguma noteikumiem zaudē juridisku spēku, tas nerada pārējo noteikumu spēkā neesamību. </w:t>
      </w:r>
    </w:p>
    <w:p w14:paraId="1285453E" w14:textId="77777777" w:rsidR="008D69DC" w:rsidRPr="00A02FC3" w:rsidRDefault="008D69DC" w:rsidP="004D5494">
      <w:pPr>
        <w:pStyle w:val="11Lgumam"/>
        <w:numPr>
          <w:ilvl w:val="1"/>
          <w:numId w:val="55"/>
        </w:numPr>
        <w:spacing w:after="0"/>
        <w:ind w:left="567" w:right="142" w:hanging="567"/>
        <w:rPr>
          <w:rFonts w:ascii="Times New Roman" w:hAnsi="Times New Roman" w:cs="Times New Roman"/>
          <w:lang w:val="lv-LV"/>
        </w:rPr>
      </w:pPr>
      <w:r w:rsidRPr="00A02FC3">
        <w:rPr>
          <w:rFonts w:ascii="Times New Roman" w:hAnsi="Times New Roman" w:cs="Times New Roman"/>
          <w:lang w:val="lv-LV"/>
        </w:rPr>
        <w:t>Pusēm nav tiesību nodot savas ar Līgumu uzņemtās saistības trešajai personai bez otras Puses rakstiskas piekrišanas, izņemot gadījumu, kad Izpildītājs Līguma izpildē ir piesaistījis apakšuzņēmēju.</w:t>
      </w:r>
    </w:p>
    <w:p w14:paraId="1DBE252E" w14:textId="77777777" w:rsidR="008D69DC" w:rsidRPr="00A02FC3" w:rsidRDefault="008D69DC" w:rsidP="004D5494">
      <w:pPr>
        <w:pStyle w:val="11Lgumam"/>
        <w:numPr>
          <w:ilvl w:val="1"/>
          <w:numId w:val="55"/>
        </w:numPr>
        <w:spacing w:after="0"/>
        <w:ind w:left="567" w:right="142" w:hanging="567"/>
        <w:rPr>
          <w:rFonts w:ascii="Times New Roman" w:hAnsi="Times New Roman" w:cs="Times New Roman"/>
          <w:lang w:val="lv-LV"/>
        </w:rPr>
      </w:pPr>
      <w:r w:rsidRPr="00A02FC3">
        <w:rPr>
          <w:rFonts w:ascii="Times New Roman" w:hAnsi="Times New Roman" w:cs="Times New Roman"/>
          <w:lang w:val="lv-LV"/>
        </w:rPr>
        <w:t>Līguma nodaļu virsraksti ir lietoti vienīgi atsauksmju ērtībai un nevar tikt izmantoti Līguma noteikumu interpretācijai.</w:t>
      </w:r>
    </w:p>
    <w:p w14:paraId="22A51E65" w14:textId="77777777" w:rsidR="008D69DC" w:rsidRPr="00A02FC3" w:rsidRDefault="008D69DC" w:rsidP="004D5494">
      <w:pPr>
        <w:numPr>
          <w:ilvl w:val="1"/>
          <w:numId w:val="55"/>
        </w:numPr>
        <w:suppressAutoHyphens w:val="0"/>
        <w:ind w:left="567" w:right="142" w:hanging="567"/>
        <w:jc w:val="both"/>
        <w:outlineLvl w:val="2"/>
        <w:rPr>
          <w:rFonts w:eastAsia="Calibri"/>
          <w:b/>
        </w:rPr>
      </w:pPr>
      <w:r w:rsidRPr="00A02FC3">
        <w:rPr>
          <w:rFonts w:eastAsia="Calibri"/>
        </w:rPr>
        <w:t>Līgums ir sagatavots latviešu valodā uz __ lapām un parakstīts elektroniski ar drošu elektronisko parakstu, kas satur laika zīmogu.</w:t>
      </w:r>
    </w:p>
    <w:p w14:paraId="338BC383" w14:textId="77777777" w:rsidR="008D69DC" w:rsidRPr="00A02FC3" w:rsidRDefault="008D69DC" w:rsidP="004D5494">
      <w:pPr>
        <w:numPr>
          <w:ilvl w:val="1"/>
          <w:numId w:val="55"/>
        </w:numPr>
        <w:suppressAutoHyphens w:val="0"/>
        <w:ind w:left="567" w:right="142" w:hanging="567"/>
        <w:jc w:val="both"/>
        <w:outlineLvl w:val="2"/>
        <w:rPr>
          <w:rFonts w:eastAsia="Calibri"/>
          <w:b/>
        </w:rPr>
      </w:pPr>
      <w:r w:rsidRPr="00A02FC3">
        <w:rPr>
          <w:rFonts w:eastAsia="Calibri"/>
        </w:rPr>
        <w:t xml:space="preserve">Līguma pielikumi </w:t>
      </w:r>
    </w:p>
    <w:p w14:paraId="13D8429F" w14:textId="77777777" w:rsidR="008D69DC" w:rsidRPr="00A02FC3" w:rsidRDefault="008D69DC" w:rsidP="004D5494">
      <w:pPr>
        <w:numPr>
          <w:ilvl w:val="2"/>
          <w:numId w:val="55"/>
        </w:numPr>
        <w:suppressAutoHyphens w:val="0"/>
        <w:ind w:left="1418" w:right="142" w:hanging="851"/>
        <w:jc w:val="both"/>
        <w:outlineLvl w:val="2"/>
        <w:rPr>
          <w:rFonts w:eastAsia="Calibri"/>
        </w:rPr>
      </w:pPr>
      <w:r w:rsidRPr="00A02FC3">
        <w:rPr>
          <w:rFonts w:eastAsia="Calibri"/>
        </w:rPr>
        <w:t>Līguma 1. pielikums „Tehniskā specifikācija” uz  ;</w:t>
      </w:r>
    </w:p>
    <w:p w14:paraId="6A8092EB" w14:textId="77777777" w:rsidR="008D69DC" w:rsidRPr="00A02FC3" w:rsidRDefault="008D69DC" w:rsidP="004D5494">
      <w:pPr>
        <w:numPr>
          <w:ilvl w:val="2"/>
          <w:numId w:val="55"/>
        </w:numPr>
        <w:suppressAutoHyphens w:val="0"/>
        <w:ind w:left="1418" w:right="142" w:hanging="851"/>
        <w:jc w:val="both"/>
        <w:outlineLvl w:val="2"/>
        <w:rPr>
          <w:rFonts w:eastAsia="Calibri"/>
        </w:rPr>
      </w:pPr>
      <w:r w:rsidRPr="00A02FC3">
        <w:rPr>
          <w:rFonts w:eastAsia="Calibri"/>
        </w:rPr>
        <w:t>Līguma 2. pielikums „Finanšu piedāvājums” uz  ;</w:t>
      </w:r>
    </w:p>
    <w:p w14:paraId="6191344F" w14:textId="77777777" w:rsidR="005707AC" w:rsidRPr="00A02FC3" w:rsidRDefault="005707AC" w:rsidP="004D5494">
      <w:pPr>
        <w:numPr>
          <w:ilvl w:val="2"/>
          <w:numId w:val="55"/>
        </w:numPr>
        <w:suppressAutoHyphens w:val="0"/>
        <w:ind w:left="1418" w:right="142" w:hanging="851"/>
        <w:jc w:val="both"/>
        <w:outlineLvl w:val="2"/>
        <w:rPr>
          <w:rFonts w:eastAsia="Calibri"/>
        </w:rPr>
      </w:pPr>
      <w:r w:rsidRPr="00A02FC3">
        <w:rPr>
          <w:rFonts w:eastAsia="Calibri"/>
        </w:rPr>
        <w:t>Līguma 3.pielikums “Tehniskais piedāvājums” uz.</w:t>
      </w:r>
    </w:p>
    <w:p w14:paraId="1A90ACF8" w14:textId="77777777" w:rsidR="008D69DC" w:rsidRPr="00A02FC3" w:rsidRDefault="008D69DC" w:rsidP="004D5494">
      <w:pPr>
        <w:numPr>
          <w:ilvl w:val="1"/>
          <w:numId w:val="55"/>
        </w:numPr>
        <w:suppressAutoHyphens w:val="0"/>
        <w:ind w:left="567" w:right="142" w:hanging="567"/>
        <w:jc w:val="both"/>
        <w:outlineLvl w:val="2"/>
        <w:rPr>
          <w:rFonts w:eastAsia="Calibri"/>
          <w:b/>
        </w:rPr>
      </w:pPr>
      <w:r w:rsidRPr="00A02FC3">
        <w:rPr>
          <w:rFonts w:eastAsia="Calibri"/>
        </w:rPr>
        <w:t>Abi līguma eksemplāri ir identiski un tiem ir vienāds juridisks spēks. Viens elektroniskā Līguma eksemplārs glabājas pie Pasūtītāja un otrs pie Izpildītāja.</w:t>
      </w:r>
    </w:p>
    <w:p w14:paraId="3B4859A5" w14:textId="77777777" w:rsidR="008D69DC" w:rsidRPr="00A02FC3" w:rsidRDefault="008D69DC" w:rsidP="004D5494">
      <w:pPr>
        <w:pStyle w:val="1Lgumam"/>
        <w:numPr>
          <w:ilvl w:val="0"/>
          <w:numId w:val="55"/>
        </w:numPr>
        <w:spacing w:before="0"/>
        <w:ind w:right="142"/>
      </w:pPr>
      <w:r w:rsidRPr="00A02FC3">
        <w:t>Pušu rekvizīti un paraksti</w:t>
      </w:r>
    </w:p>
    <w:tbl>
      <w:tblPr>
        <w:tblpPr w:leftFromText="180" w:rightFromText="180" w:vertAnchor="text" w:horzAnchor="margin" w:tblpY="205"/>
        <w:tblW w:w="9072" w:type="dxa"/>
        <w:tblLayout w:type="fixed"/>
        <w:tblCellMar>
          <w:left w:w="0" w:type="dxa"/>
          <w:right w:w="0" w:type="dxa"/>
        </w:tblCellMar>
        <w:tblLook w:val="0000" w:firstRow="0" w:lastRow="0" w:firstColumn="0" w:lastColumn="0" w:noHBand="0" w:noVBand="0"/>
      </w:tblPr>
      <w:tblGrid>
        <w:gridCol w:w="4815"/>
        <w:gridCol w:w="4257"/>
      </w:tblGrid>
      <w:tr w:rsidR="008D69DC" w:rsidRPr="00A02FC3" w14:paraId="33335BA8" w14:textId="77777777" w:rsidTr="00CD17A9">
        <w:trPr>
          <w:trHeight w:val="309"/>
        </w:trPr>
        <w:tc>
          <w:tcPr>
            <w:tcW w:w="4815" w:type="dxa"/>
            <w:vAlign w:val="center"/>
          </w:tcPr>
          <w:p w14:paraId="61A3E794" w14:textId="77777777" w:rsidR="008D69DC" w:rsidRPr="00A02FC3" w:rsidRDefault="008D69DC" w:rsidP="004D5494">
            <w:pPr>
              <w:pStyle w:val="NoSpacing"/>
              <w:ind w:right="142"/>
              <w:rPr>
                <w:b/>
                <w:lang w:eastAsia="zh-CN"/>
              </w:rPr>
            </w:pPr>
            <w:r w:rsidRPr="00A02FC3">
              <w:rPr>
                <w:b/>
              </w:rPr>
              <w:t>Pasūtītājs:</w:t>
            </w:r>
          </w:p>
        </w:tc>
        <w:tc>
          <w:tcPr>
            <w:tcW w:w="4257" w:type="dxa"/>
            <w:vAlign w:val="center"/>
          </w:tcPr>
          <w:p w14:paraId="67F81465" w14:textId="77777777" w:rsidR="008D69DC" w:rsidRPr="00A02FC3" w:rsidRDefault="008D69DC" w:rsidP="004D5494">
            <w:pPr>
              <w:pStyle w:val="NoSpacing"/>
              <w:ind w:left="1" w:right="142" w:hanging="1"/>
              <w:rPr>
                <w:b/>
                <w:lang w:eastAsia="zh-CN"/>
              </w:rPr>
            </w:pPr>
            <w:r w:rsidRPr="00A02FC3">
              <w:rPr>
                <w:b/>
                <w:lang w:eastAsia="zh-CN"/>
              </w:rPr>
              <w:t>Izpildītājs:</w:t>
            </w:r>
          </w:p>
        </w:tc>
      </w:tr>
    </w:tbl>
    <w:p w14:paraId="54500443" w14:textId="77777777" w:rsidR="00D4702B" w:rsidRPr="00A02FC3" w:rsidRDefault="00D4702B" w:rsidP="004D5494"/>
    <w:sectPr w:rsidR="00D4702B" w:rsidRPr="00A02FC3" w:rsidSect="008D69DC">
      <w:pgSz w:w="12240" w:h="15840"/>
      <w:pgMar w:top="1134" w:right="56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53483"/>
    <w:multiLevelType w:val="multilevel"/>
    <w:tmpl w:val="F6721560"/>
    <w:lvl w:ilvl="0">
      <w:start w:val="1"/>
      <w:numFmt w:val="decimal"/>
      <w:lvlText w:val="%1."/>
      <w:lvlJc w:val="left"/>
      <w:pPr>
        <w:ind w:left="360" w:hanging="360"/>
      </w:pPr>
      <w:rPr>
        <w:rFonts w:hint="default"/>
        <w:b/>
      </w:rPr>
    </w:lvl>
    <w:lvl w:ilvl="1">
      <w:start w:val="1"/>
      <w:numFmt w:val="bullet"/>
      <w:lvlText w:val=""/>
      <w:lvlJc w:val="left"/>
      <w:pPr>
        <w:ind w:left="1080" w:hanging="360"/>
      </w:pPr>
      <w:rPr>
        <w:rFonts w:ascii="Symbol" w:hAnsi="Symbol" w:hint="default"/>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05523AAB"/>
    <w:multiLevelType w:val="multilevel"/>
    <w:tmpl w:val="F9245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004EC4"/>
    <w:multiLevelType w:val="multilevel"/>
    <w:tmpl w:val="E418F5F0"/>
    <w:lvl w:ilvl="0">
      <w:start w:val="1"/>
      <w:numFmt w:val="decimal"/>
      <w:pStyle w:val="Sanita1"/>
      <w:lvlText w:val="%1."/>
      <w:lvlJc w:val="left"/>
      <w:pPr>
        <w:ind w:left="2771" w:hanging="360"/>
      </w:pPr>
      <w:rPr>
        <w:rFonts w:ascii="Times New Roman" w:hAnsi="Times New Roman" w:cs="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lvlText w:val="%1.%2."/>
      <w:lvlJc w:val="left"/>
      <w:pPr>
        <w:ind w:left="432" w:hanging="432"/>
      </w:pPr>
      <w:rPr>
        <w:rFonts w:ascii="Times New Roman" w:hAnsi="Times New Roman" w:cs="Times New Roman" w:hint="default"/>
        <w:b w:val="0"/>
        <w:color w:val="auto"/>
        <w:sz w:val="24"/>
        <w:szCs w:val="24"/>
      </w:rPr>
    </w:lvl>
    <w:lvl w:ilvl="2">
      <w:start w:val="1"/>
      <w:numFmt w:val="decimal"/>
      <w:lvlText w:val="%1.%2.%3."/>
      <w:lvlJc w:val="left"/>
      <w:pPr>
        <w:ind w:left="1072" w:hanging="50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82F2FD6"/>
    <w:multiLevelType w:val="multilevel"/>
    <w:tmpl w:val="DC66C806"/>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0C3C068F"/>
    <w:multiLevelType w:val="multilevel"/>
    <w:tmpl w:val="7868A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E41BB6"/>
    <w:multiLevelType w:val="multilevel"/>
    <w:tmpl w:val="A14C61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7D33DE"/>
    <w:multiLevelType w:val="multilevel"/>
    <w:tmpl w:val="A14C6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A76D4D"/>
    <w:multiLevelType w:val="multilevel"/>
    <w:tmpl w:val="FAB6C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93484A"/>
    <w:multiLevelType w:val="multilevel"/>
    <w:tmpl w:val="29F04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EC7FA2"/>
    <w:multiLevelType w:val="multilevel"/>
    <w:tmpl w:val="22D0D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3A93162"/>
    <w:multiLevelType w:val="multilevel"/>
    <w:tmpl w:val="50729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A0379C"/>
    <w:multiLevelType w:val="multilevel"/>
    <w:tmpl w:val="6C127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4A34872"/>
    <w:multiLevelType w:val="multilevel"/>
    <w:tmpl w:val="A14C6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4B151F4"/>
    <w:multiLevelType w:val="hybridMultilevel"/>
    <w:tmpl w:val="7012FF6C"/>
    <w:lvl w:ilvl="0" w:tplc="0426000F">
      <w:start w:val="1"/>
      <w:numFmt w:val="decimal"/>
      <w:lvlText w:val="%1."/>
      <w:lvlJc w:val="left"/>
      <w:pPr>
        <w:ind w:left="1287" w:hanging="360"/>
      </w:p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14" w15:restartNumberingAfterBreak="0">
    <w:nsid w:val="26AE1A9F"/>
    <w:multiLevelType w:val="multilevel"/>
    <w:tmpl w:val="A14C6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70B0C38"/>
    <w:multiLevelType w:val="multilevel"/>
    <w:tmpl w:val="0B680404"/>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360"/>
        </w:tabs>
        <w:ind w:left="360" w:hanging="360"/>
      </w:pPr>
      <w:rPr>
        <w:rFonts w:cs="Times New Roman"/>
        <w:b w:val="0"/>
      </w:rPr>
    </w:lvl>
    <w:lvl w:ilvl="2">
      <w:start w:val="1"/>
      <w:numFmt w:val="decimal"/>
      <w:lvlText w:val="%1.%2.%3."/>
      <w:lvlJc w:val="left"/>
      <w:pPr>
        <w:tabs>
          <w:tab w:val="num" w:pos="720"/>
        </w:tabs>
        <w:ind w:left="720" w:hanging="720"/>
      </w:pPr>
      <w:rPr>
        <w:rFonts w:cs="Times New Roman"/>
        <w:b w:val="0"/>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6" w15:restartNumberingAfterBreak="0">
    <w:nsid w:val="274A0BBB"/>
    <w:multiLevelType w:val="multilevel"/>
    <w:tmpl w:val="8B0CC49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2F0A5959"/>
    <w:multiLevelType w:val="multilevel"/>
    <w:tmpl w:val="A69E8AC2"/>
    <w:lvl w:ilvl="0">
      <w:start w:val="1"/>
      <w:numFmt w:val="bullet"/>
      <w:lvlText w:val=""/>
      <w:lvlJc w:val="left"/>
      <w:pPr>
        <w:ind w:left="360" w:hanging="360"/>
      </w:pPr>
      <w:rPr>
        <w:rFonts w:ascii="Symbol" w:hAnsi="Symbol" w:hint="default"/>
        <w:b/>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8" w15:restartNumberingAfterBreak="0">
    <w:nsid w:val="2FFC2111"/>
    <w:multiLevelType w:val="multilevel"/>
    <w:tmpl w:val="0AE41F52"/>
    <w:lvl w:ilvl="0">
      <w:start w:val="1"/>
      <w:numFmt w:val="bullet"/>
      <w:lvlText w:val=""/>
      <w:lvlJc w:val="left"/>
      <w:pPr>
        <w:ind w:left="360" w:hanging="360"/>
      </w:pPr>
      <w:rPr>
        <w:rFonts w:ascii="Symbol" w:hAnsi="Symbol" w:hint="default"/>
        <w:b/>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9" w15:restartNumberingAfterBreak="0">
    <w:nsid w:val="31D43D84"/>
    <w:multiLevelType w:val="multilevel"/>
    <w:tmpl w:val="846A5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2406BD7"/>
    <w:multiLevelType w:val="multilevel"/>
    <w:tmpl w:val="AB706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51F1F02"/>
    <w:multiLevelType w:val="multilevel"/>
    <w:tmpl w:val="3970D892"/>
    <w:lvl w:ilvl="0">
      <w:start w:val="1"/>
      <w:numFmt w:val="decimal"/>
      <w:lvlText w:val="%1."/>
      <w:lvlJc w:val="left"/>
      <w:pPr>
        <w:ind w:left="360" w:hanging="360"/>
      </w:pPr>
      <w:rPr>
        <w:rFonts w:hint="default"/>
        <w:b/>
      </w:rPr>
    </w:lvl>
    <w:lvl w:ilvl="1">
      <w:start w:val="1"/>
      <w:numFmt w:val="bullet"/>
      <w:lvlText w:val=""/>
      <w:lvlJc w:val="left"/>
      <w:pPr>
        <w:ind w:left="1080" w:hanging="360"/>
      </w:pPr>
      <w:rPr>
        <w:rFonts w:ascii="Symbol" w:hAnsi="Symbol" w:hint="default"/>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2" w15:restartNumberingAfterBreak="0">
    <w:nsid w:val="35C9120C"/>
    <w:multiLevelType w:val="multilevel"/>
    <w:tmpl w:val="3EA46B34"/>
    <w:lvl w:ilvl="0">
      <w:start w:val="8"/>
      <w:numFmt w:val="decimal"/>
      <w:lvlText w:val="%1."/>
      <w:lvlJc w:val="left"/>
      <w:pPr>
        <w:ind w:left="504" w:hanging="504"/>
      </w:pPr>
      <w:rPr>
        <w:rFonts w:hint="default"/>
      </w:rPr>
    </w:lvl>
    <w:lvl w:ilvl="1">
      <w:start w:val="4"/>
      <w:numFmt w:val="decimal"/>
      <w:lvlText w:val="%1.%2."/>
      <w:lvlJc w:val="left"/>
      <w:pPr>
        <w:ind w:left="1224" w:hanging="504"/>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3" w15:restartNumberingAfterBreak="0">
    <w:nsid w:val="38A13AAD"/>
    <w:multiLevelType w:val="multilevel"/>
    <w:tmpl w:val="2EB8B63E"/>
    <w:lvl w:ilvl="0">
      <w:start w:val="1"/>
      <w:numFmt w:val="decimal"/>
      <w:lvlText w:val="%1."/>
      <w:lvlJc w:val="left"/>
      <w:pPr>
        <w:ind w:left="360" w:hanging="360"/>
      </w:pPr>
      <w:rPr>
        <w:rFonts w:hint="default"/>
        <w:b/>
      </w:rPr>
    </w:lvl>
    <w:lvl w:ilvl="1">
      <w:start w:val="1"/>
      <w:numFmt w:val="bullet"/>
      <w:lvlText w:val=""/>
      <w:lvlJc w:val="left"/>
      <w:pPr>
        <w:ind w:left="1080" w:hanging="360"/>
      </w:pPr>
      <w:rPr>
        <w:rFonts w:ascii="Symbol" w:hAnsi="Symbol" w:hint="default"/>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4" w15:restartNumberingAfterBreak="0">
    <w:nsid w:val="3999552B"/>
    <w:multiLevelType w:val="multilevel"/>
    <w:tmpl w:val="27985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B002DD7"/>
    <w:multiLevelType w:val="multilevel"/>
    <w:tmpl w:val="E08E2A8C"/>
    <w:lvl w:ilvl="0">
      <w:start w:val="1"/>
      <w:numFmt w:val="bullet"/>
      <w:lvlText w:val=""/>
      <w:lvlJc w:val="left"/>
      <w:pPr>
        <w:ind w:left="360" w:hanging="360"/>
      </w:pPr>
      <w:rPr>
        <w:rFonts w:ascii="Symbol" w:hAnsi="Symbol" w:hint="default"/>
        <w:b/>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6" w15:restartNumberingAfterBreak="0">
    <w:nsid w:val="3BE8627B"/>
    <w:multiLevelType w:val="multilevel"/>
    <w:tmpl w:val="A64C4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C374DEB"/>
    <w:multiLevelType w:val="multilevel"/>
    <w:tmpl w:val="5246A0D8"/>
    <w:lvl w:ilvl="0">
      <w:start w:val="1"/>
      <w:numFmt w:val="decimal"/>
      <w:lvlText w:val="%1."/>
      <w:lvlJc w:val="left"/>
      <w:pPr>
        <w:ind w:left="360" w:hanging="360"/>
      </w:pPr>
      <w:rPr>
        <w:rFonts w:hint="default"/>
        <w:b/>
      </w:rPr>
    </w:lvl>
    <w:lvl w:ilvl="1">
      <w:start w:val="1"/>
      <w:numFmt w:val="bullet"/>
      <w:lvlText w:val=""/>
      <w:lvlJc w:val="left"/>
      <w:pPr>
        <w:ind w:left="1080" w:hanging="360"/>
      </w:pPr>
      <w:rPr>
        <w:rFonts w:ascii="Symbol" w:hAnsi="Symbol" w:hint="default"/>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8" w15:restartNumberingAfterBreak="0">
    <w:nsid w:val="3F0976CA"/>
    <w:multiLevelType w:val="multilevel"/>
    <w:tmpl w:val="CA583190"/>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9" w15:restartNumberingAfterBreak="0">
    <w:nsid w:val="4065339F"/>
    <w:multiLevelType w:val="multilevel"/>
    <w:tmpl w:val="042EC158"/>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val="0"/>
        <w:i w:val="0"/>
        <w:iCs/>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41813EEF"/>
    <w:multiLevelType w:val="multilevel"/>
    <w:tmpl w:val="3692E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18C471D"/>
    <w:multiLevelType w:val="multilevel"/>
    <w:tmpl w:val="773A7A8A"/>
    <w:lvl w:ilvl="0">
      <w:start w:val="1"/>
      <w:numFmt w:val="bullet"/>
      <w:lvlText w:val=""/>
      <w:lvlJc w:val="left"/>
      <w:pPr>
        <w:ind w:left="360" w:hanging="360"/>
      </w:pPr>
      <w:rPr>
        <w:rFonts w:ascii="Symbol" w:hAnsi="Symbol"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2" w15:restartNumberingAfterBreak="0">
    <w:nsid w:val="434D29AD"/>
    <w:multiLevelType w:val="multilevel"/>
    <w:tmpl w:val="A14C6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3850278"/>
    <w:multiLevelType w:val="multilevel"/>
    <w:tmpl w:val="4D704C12"/>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b w:val="0"/>
        <w:bCs/>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4" w15:restartNumberingAfterBreak="0">
    <w:nsid w:val="43891E08"/>
    <w:multiLevelType w:val="multilevel"/>
    <w:tmpl w:val="A14C6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6D34181"/>
    <w:multiLevelType w:val="multilevel"/>
    <w:tmpl w:val="545A8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77467E7"/>
    <w:multiLevelType w:val="multilevel"/>
    <w:tmpl w:val="A14C6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95A3B3E"/>
    <w:multiLevelType w:val="multilevel"/>
    <w:tmpl w:val="186411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4B566FEC"/>
    <w:multiLevelType w:val="multilevel"/>
    <w:tmpl w:val="6120A298"/>
    <w:lvl w:ilvl="0">
      <w:start w:val="1"/>
      <w:numFmt w:val="bullet"/>
      <w:lvlText w:val=""/>
      <w:lvlJc w:val="left"/>
      <w:pPr>
        <w:ind w:left="360" w:hanging="360"/>
      </w:pPr>
      <w:rPr>
        <w:rFonts w:ascii="Symbol" w:hAnsi="Symbol"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9" w15:restartNumberingAfterBreak="0">
    <w:nsid w:val="4B583F55"/>
    <w:multiLevelType w:val="multilevel"/>
    <w:tmpl w:val="E27C694A"/>
    <w:lvl w:ilvl="0">
      <w:start w:val="8"/>
      <w:numFmt w:val="decimal"/>
      <w:lvlText w:val="%1."/>
      <w:lvlJc w:val="left"/>
      <w:pPr>
        <w:ind w:left="504" w:hanging="504"/>
      </w:pPr>
      <w:rPr>
        <w:rFonts w:hint="default"/>
      </w:rPr>
    </w:lvl>
    <w:lvl w:ilvl="1">
      <w:start w:val="3"/>
      <w:numFmt w:val="decimal"/>
      <w:lvlText w:val="%1.%2."/>
      <w:lvlJc w:val="left"/>
      <w:pPr>
        <w:ind w:left="1224" w:hanging="504"/>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0" w15:restartNumberingAfterBreak="0">
    <w:nsid w:val="4C3D775C"/>
    <w:multiLevelType w:val="multilevel"/>
    <w:tmpl w:val="BBA42532"/>
    <w:styleLink w:val="WWOutlineListStyle511"/>
    <w:lvl w:ilvl="0">
      <w:start w:val="1"/>
      <w:numFmt w:val="decimal"/>
      <w:pStyle w:val="1Lgumam"/>
      <w:lvlText w:val="%1."/>
      <w:lvlJc w:val="left"/>
      <w:pPr>
        <w:ind w:left="360" w:hanging="360"/>
      </w:pPr>
      <w:rPr>
        <w:b/>
      </w:rPr>
    </w:lvl>
    <w:lvl w:ilvl="1">
      <w:start w:val="1"/>
      <w:numFmt w:val="decimal"/>
      <w:pStyle w:val="11Lgumam"/>
      <w:lvlText w:val="%1.%2."/>
      <w:lvlJc w:val="left"/>
      <w:pPr>
        <w:ind w:left="792" w:hanging="432"/>
      </w:pPr>
      <w:rPr>
        <w:rFonts w:ascii="Times New Roman" w:hAnsi="Times New Roman"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2">
      <w:start w:val="1"/>
      <w:numFmt w:val="decimal"/>
      <w:pStyle w:val="111Lgumam"/>
      <w:lvlText w:val="%1.%2.%3."/>
      <w:lvlJc w:val="left"/>
      <w:pPr>
        <w:ind w:left="1497" w:hanging="504"/>
      </w:pPr>
    </w:lvl>
    <w:lvl w:ilvl="3">
      <w:start w:val="1"/>
      <w:numFmt w:val="decimal"/>
      <w:pStyle w:val="1111lgumam"/>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4DBD0C35"/>
    <w:multiLevelType w:val="multilevel"/>
    <w:tmpl w:val="E1C24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DCA026A"/>
    <w:multiLevelType w:val="multilevel"/>
    <w:tmpl w:val="1FD22A86"/>
    <w:lvl w:ilvl="0">
      <w:start w:val="1"/>
      <w:numFmt w:val="bullet"/>
      <w:lvlText w:val=""/>
      <w:lvlJc w:val="left"/>
      <w:pPr>
        <w:ind w:left="360" w:hanging="360"/>
      </w:pPr>
      <w:rPr>
        <w:rFonts w:ascii="Symbol" w:hAnsi="Symbol" w:hint="default"/>
        <w:b/>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3" w15:restartNumberingAfterBreak="0">
    <w:nsid w:val="4F7924B0"/>
    <w:multiLevelType w:val="multilevel"/>
    <w:tmpl w:val="6CF68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FD97BEC"/>
    <w:multiLevelType w:val="multilevel"/>
    <w:tmpl w:val="E08E2A8C"/>
    <w:lvl w:ilvl="0">
      <w:start w:val="1"/>
      <w:numFmt w:val="bullet"/>
      <w:lvlText w:val=""/>
      <w:lvlJc w:val="left"/>
      <w:pPr>
        <w:ind w:left="360" w:hanging="360"/>
      </w:pPr>
      <w:rPr>
        <w:rFonts w:ascii="Symbol" w:hAnsi="Symbol" w:hint="default"/>
        <w:b/>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5" w15:restartNumberingAfterBreak="0">
    <w:nsid w:val="51794CCF"/>
    <w:multiLevelType w:val="multilevel"/>
    <w:tmpl w:val="A14C61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28C15FC"/>
    <w:multiLevelType w:val="multilevel"/>
    <w:tmpl w:val="3EA46B34"/>
    <w:lvl w:ilvl="0">
      <w:start w:val="8"/>
      <w:numFmt w:val="decimal"/>
      <w:lvlText w:val="%1."/>
      <w:lvlJc w:val="left"/>
      <w:pPr>
        <w:ind w:left="504" w:hanging="504"/>
      </w:pPr>
      <w:rPr>
        <w:rFonts w:hint="default"/>
      </w:rPr>
    </w:lvl>
    <w:lvl w:ilvl="1">
      <w:start w:val="2"/>
      <w:numFmt w:val="decimal"/>
      <w:lvlText w:val="%1.%2."/>
      <w:lvlJc w:val="left"/>
      <w:pPr>
        <w:ind w:left="1224" w:hanging="504"/>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7" w15:restartNumberingAfterBreak="0">
    <w:nsid w:val="551D05D8"/>
    <w:multiLevelType w:val="multilevel"/>
    <w:tmpl w:val="A77E4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7406C61"/>
    <w:multiLevelType w:val="multilevel"/>
    <w:tmpl w:val="74E020CC"/>
    <w:lvl w:ilvl="0">
      <w:start w:val="1"/>
      <w:numFmt w:val="bullet"/>
      <w:lvlText w:val=""/>
      <w:lvlJc w:val="left"/>
      <w:pPr>
        <w:ind w:left="360" w:hanging="360"/>
      </w:pPr>
      <w:rPr>
        <w:rFonts w:ascii="Symbol" w:hAnsi="Symbol" w:hint="default"/>
        <w:b/>
      </w:rPr>
    </w:lvl>
    <w:lvl w:ilvl="1">
      <w:start w:val="1"/>
      <w:numFmt w:val="bullet"/>
      <w:lvlText w:val=""/>
      <w:lvlJc w:val="left"/>
      <w:pPr>
        <w:ind w:left="1080" w:hanging="360"/>
      </w:pPr>
      <w:rPr>
        <w:rFonts w:ascii="Symbol" w:hAnsi="Symbol" w:hint="default"/>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9" w15:restartNumberingAfterBreak="0">
    <w:nsid w:val="578D79A4"/>
    <w:multiLevelType w:val="multilevel"/>
    <w:tmpl w:val="32FEB4D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592A78DF"/>
    <w:multiLevelType w:val="multilevel"/>
    <w:tmpl w:val="C6EE0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A245267"/>
    <w:multiLevelType w:val="multilevel"/>
    <w:tmpl w:val="F6721560"/>
    <w:lvl w:ilvl="0">
      <w:start w:val="1"/>
      <w:numFmt w:val="decimal"/>
      <w:lvlText w:val="%1."/>
      <w:lvlJc w:val="left"/>
      <w:pPr>
        <w:ind w:left="360" w:hanging="360"/>
      </w:pPr>
      <w:rPr>
        <w:rFonts w:hint="default"/>
        <w:b/>
      </w:rPr>
    </w:lvl>
    <w:lvl w:ilvl="1">
      <w:start w:val="1"/>
      <w:numFmt w:val="bullet"/>
      <w:lvlText w:val=""/>
      <w:lvlJc w:val="left"/>
      <w:pPr>
        <w:ind w:left="1080" w:hanging="360"/>
      </w:pPr>
      <w:rPr>
        <w:rFonts w:ascii="Symbol" w:hAnsi="Symbol" w:hint="default"/>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2" w15:restartNumberingAfterBreak="0">
    <w:nsid w:val="5B326273"/>
    <w:multiLevelType w:val="multilevel"/>
    <w:tmpl w:val="47107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B7C7DC3"/>
    <w:multiLevelType w:val="multilevel"/>
    <w:tmpl w:val="C5E69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5D0B3C20"/>
    <w:multiLevelType w:val="multilevel"/>
    <w:tmpl w:val="AB929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DCD4B46"/>
    <w:multiLevelType w:val="multilevel"/>
    <w:tmpl w:val="FEF80AA2"/>
    <w:lvl w:ilvl="0">
      <w:start w:val="1"/>
      <w:numFmt w:val="bullet"/>
      <w:lvlText w:val=""/>
      <w:lvlJc w:val="left"/>
      <w:pPr>
        <w:ind w:left="360" w:hanging="360"/>
      </w:pPr>
      <w:rPr>
        <w:rFonts w:ascii="Symbol" w:hAnsi="Symbol" w:hint="default"/>
        <w:b/>
      </w:rPr>
    </w:lvl>
    <w:lvl w:ilvl="1">
      <w:start w:val="1"/>
      <w:numFmt w:val="bullet"/>
      <w:lvlText w:val=""/>
      <w:lvlJc w:val="left"/>
      <w:pPr>
        <w:ind w:left="1080" w:hanging="360"/>
      </w:pPr>
      <w:rPr>
        <w:rFonts w:ascii="Symbol" w:hAnsi="Symbol" w:hint="default"/>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6" w15:restartNumberingAfterBreak="0">
    <w:nsid w:val="604F78F2"/>
    <w:multiLevelType w:val="multilevel"/>
    <w:tmpl w:val="A6404F9A"/>
    <w:lvl w:ilvl="0">
      <w:start w:val="1"/>
      <w:numFmt w:val="decimal"/>
      <w:lvlText w:val="%1."/>
      <w:lvlJc w:val="left"/>
      <w:pPr>
        <w:ind w:left="360" w:hanging="360"/>
      </w:pPr>
      <w:rPr>
        <w:rFonts w:hint="default"/>
        <w:b/>
      </w:rPr>
    </w:lvl>
    <w:lvl w:ilvl="1">
      <w:start w:val="1"/>
      <w:numFmt w:val="bullet"/>
      <w:lvlText w:val=""/>
      <w:lvlJc w:val="left"/>
      <w:pPr>
        <w:ind w:left="1080" w:hanging="360"/>
      </w:pPr>
      <w:rPr>
        <w:rFonts w:ascii="Symbol" w:hAnsi="Symbol" w:hint="default"/>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7" w15:restartNumberingAfterBreak="0">
    <w:nsid w:val="62C974C0"/>
    <w:multiLevelType w:val="multilevel"/>
    <w:tmpl w:val="B9488652"/>
    <w:lvl w:ilvl="0">
      <w:start w:val="1"/>
      <w:numFmt w:val="decimal"/>
      <w:lvlText w:val="%1."/>
      <w:lvlJc w:val="left"/>
      <w:pPr>
        <w:ind w:left="360" w:hanging="360"/>
      </w:pPr>
      <w:rPr>
        <w:rFonts w:hint="default"/>
        <w:b/>
      </w:rPr>
    </w:lvl>
    <w:lvl w:ilvl="1">
      <w:start w:val="1"/>
      <w:numFmt w:val="bullet"/>
      <w:lvlText w:val=""/>
      <w:lvlJc w:val="left"/>
      <w:pPr>
        <w:ind w:left="1080" w:hanging="360"/>
      </w:pPr>
      <w:rPr>
        <w:rFonts w:ascii="Symbol" w:hAnsi="Symbol" w:hint="default"/>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8" w15:restartNumberingAfterBreak="0">
    <w:nsid w:val="63421B9F"/>
    <w:multiLevelType w:val="multilevel"/>
    <w:tmpl w:val="A190B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637F3E1F"/>
    <w:multiLevelType w:val="multilevel"/>
    <w:tmpl w:val="BE72D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648A47A6"/>
    <w:multiLevelType w:val="multilevel"/>
    <w:tmpl w:val="FFFFFFFF"/>
    <w:lvl w:ilvl="0">
      <w:start w:val="1"/>
      <w:numFmt w:val="decimal"/>
      <w:lvlText w:val="%1."/>
      <w:lvlJc w:val="left"/>
      <w:pPr>
        <w:tabs>
          <w:tab w:val="num" w:pos="1410"/>
        </w:tabs>
        <w:ind w:left="1410" w:hanging="510"/>
      </w:pPr>
      <w:rPr>
        <w:rFonts w:cs="Times New Roman" w:hint="default"/>
        <w:b w:val="0"/>
        <w:color w:val="auto"/>
      </w:rPr>
    </w:lvl>
    <w:lvl w:ilvl="1">
      <w:start w:val="1"/>
      <w:numFmt w:val="decimal"/>
      <w:lvlText w:val="%1.%2."/>
      <w:lvlJc w:val="left"/>
      <w:pPr>
        <w:tabs>
          <w:tab w:val="num" w:pos="720"/>
        </w:tabs>
        <w:ind w:left="720" w:hanging="720"/>
      </w:pPr>
      <w:rPr>
        <w:rFonts w:cs="Times New Roman" w:hint="default"/>
        <w:b w:val="0"/>
      </w:rPr>
    </w:lvl>
    <w:lvl w:ilvl="2">
      <w:start w:val="1"/>
      <w:numFmt w:val="decimal"/>
      <w:lvlText w:val="%1.%2.%3."/>
      <w:lvlJc w:val="left"/>
      <w:pPr>
        <w:tabs>
          <w:tab w:val="num" w:pos="720"/>
        </w:tabs>
        <w:ind w:left="720" w:hanging="720"/>
      </w:pPr>
      <w:rPr>
        <w:rFonts w:cs="Times New Roman" w:hint="default"/>
        <w:b w:val="0"/>
      </w:rPr>
    </w:lvl>
    <w:lvl w:ilvl="3">
      <w:start w:val="1"/>
      <w:numFmt w:val="decimal"/>
      <w:lvlText w:val="%1.%2.%3.%4."/>
      <w:lvlJc w:val="left"/>
      <w:pPr>
        <w:tabs>
          <w:tab w:val="num" w:pos="1080"/>
        </w:tabs>
        <w:ind w:left="1080" w:hanging="1080"/>
      </w:pPr>
      <w:rPr>
        <w:rFonts w:cs="Times New Roman" w:hint="default"/>
        <w:b w:val="0"/>
      </w:rPr>
    </w:lvl>
    <w:lvl w:ilvl="4">
      <w:start w:val="1"/>
      <w:numFmt w:val="decimal"/>
      <w:lvlText w:val="%1.%2.%3.%4.%5."/>
      <w:lvlJc w:val="left"/>
      <w:pPr>
        <w:tabs>
          <w:tab w:val="num" w:pos="1080"/>
        </w:tabs>
        <w:ind w:left="1080" w:hanging="1080"/>
      </w:pPr>
      <w:rPr>
        <w:rFonts w:cs="Times New Roman" w:hint="default"/>
        <w:b w:val="0"/>
      </w:rPr>
    </w:lvl>
    <w:lvl w:ilvl="5">
      <w:start w:val="1"/>
      <w:numFmt w:val="decimal"/>
      <w:lvlText w:val="%1.%2.%3.%4.%5.%6."/>
      <w:lvlJc w:val="left"/>
      <w:pPr>
        <w:tabs>
          <w:tab w:val="num" w:pos="1440"/>
        </w:tabs>
        <w:ind w:left="1440" w:hanging="1440"/>
      </w:pPr>
      <w:rPr>
        <w:rFonts w:cs="Times New Roman" w:hint="default"/>
        <w:b w:val="0"/>
      </w:rPr>
    </w:lvl>
    <w:lvl w:ilvl="6">
      <w:start w:val="1"/>
      <w:numFmt w:val="decimal"/>
      <w:lvlText w:val="%1.%2.%3.%4.%5.%6.%7."/>
      <w:lvlJc w:val="left"/>
      <w:pPr>
        <w:tabs>
          <w:tab w:val="num" w:pos="1800"/>
        </w:tabs>
        <w:ind w:left="1800" w:hanging="1800"/>
      </w:pPr>
      <w:rPr>
        <w:rFonts w:cs="Times New Roman" w:hint="default"/>
        <w:b w:val="0"/>
      </w:rPr>
    </w:lvl>
    <w:lvl w:ilvl="7">
      <w:start w:val="1"/>
      <w:numFmt w:val="decimal"/>
      <w:lvlText w:val="%1.%2.%3.%4.%5.%6.%7.%8."/>
      <w:lvlJc w:val="left"/>
      <w:pPr>
        <w:tabs>
          <w:tab w:val="num" w:pos="1800"/>
        </w:tabs>
        <w:ind w:left="1800" w:hanging="1800"/>
      </w:pPr>
      <w:rPr>
        <w:rFonts w:cs="Times New Roman" w:hint="default"/>
        <w:b w:val="0"/>
      </w:rPr>
    </w:lvl>
    <w:lvl w:ilvl="8">
      <w:start w:val="1"/>
      <w:numFmt w:val="decimal"/>
      <w:lvlText w:val="%1.%2.%3.%4.%5.%6.%7.%8.%9."/>
      <w:lvlJc w:val="left"/>
      <w:pPr>
        <w:tabs>
          <w:tab w:val="num" w:pos="2160"/>
        </w:tabs>
        <w:ind w:left="2160" w:hanging="2160"/>
      </w:pPr>
      <w:rPr>
        <w:rFonts w:cs="Times New Roman" w:hint="default"/>
        <w:b w:val="0"/>
      </w:rPr>
    </w:lvl>
  </w:abstractNum>
  <w:abstractNum w:abstractNumId="61" w15:restartNumberingAfterBreak="0">
    <w:nsid w:val="6A0D52B6"/>
    <w:multiLevelType w:val="multilevel"/>
    <w:tmpl w:val="BEC66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B630543"/>
    <w:multiLevelType w:val="multilevel"/>
    <w:tmpl w:val="172AE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C112431"/>
    <w:multiLevelType w:val="multilevel"/>
    <w:tmpl w:val="3EA46B34"/>
    <w:lvl w:ilvl="0">
      <w:start w:val="8"/>
      <w:numFmt w:val="decimal"/>
      <w:lvlText w:val="%1."/>
      <w:lvlJc w:val="left"/>
      <w:pPr>
        <w:ind w:left="504" w:hanging="504"/>
      </w:pPr>
      <w:rPr>
        <w:rFonts w:hint="default"/>
      </w:rPr>
    </w:lvl>
    <w:lvl w:ilvl="1">
      <w:start w:val="4"/>
      <w:numFmt w:val="decimal"/>
      <w:lvlText w:val="%1.%2."/>
      <w:lvlJc w:val="left"/>
      <w:pPr>
        <w:ind w:left="1224" w:hanging="504"/>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4" w15:restartNumberingAfterBreak="0">
    <w:nsid w:val="6FE90F1B"/>
    <w:multiLevelType w:val="multilevel"/>
    <w:tmpl w:val="6E44AC04"/>
    <w:lvl w:ilvl="0">
      <w:start w:val="13"/>
      <w:numFmt w:val="decimal"/>
      <w:lvlText w:val="%1."/>
      <w:lvlJc w:val="left"/>
      <w:pPr>
        <w:ind w:left="780" w:hanging="780"/>
      </w:pPr>
      <w:rPr>
        <w:rFonts w:hint="default"/>
      </w:rPr>
    </w:lvl>
    <w:lvl w:ilvl="1">
      <w:start w:val="9"/>
      <w:numFmt w:val="decimal"/>
      <w:lvlText w:val="%1.%2."/>
      <w:lvlJc w:val="left"/>
      <w:pPr>
        <w:ind w:left="1260" w:hanging="780"/>
      </w:pPr>
      <w:rPr>
        <w:rFonts w:hint="default"/>
      </w:rPr>
    </w:lvl>
    <w:lvl w:ilvl="2">
      <w:start w:val="2"/>
      <w:numFmt w:val="decimal"/>
      <w:lvlText w:val="%1.%2.%3."/>
      <w:lvlJc w:val="left"/>
      <w:pPr>
        <w:ind w:left="1740" w:hanging="780"/>
      </w:pPr>
      <w:rPr>
        <w:rFonts w:hint="default"/>
      </w:rPr>
    </w:lvl>
    <w:lvl w:ilvl="3">
      <w:start w:val="1"/>
      <w:numFmt w:val="decimal"/>
      <w:lvlText w:val="%1.%2.%3.%4."/>
      <w:lvlJc w:val="left"/>
      <w:pPr>
        <w:ind w:left="2220" w:hanging="78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65" w15:restartNumberingAfterBreak="0">
    <w:nsid w:val="716451C0"/>
    <w:multiLevelType w:val="multilevel"/>
    <w:tmpl w:val="DB003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21D1A57"/>
    <w:multiLevelType w:val="multilevel"/>
    <w:tmpl w:val="223A6D22"/>
    <w:lvl w:ilvl="0">
      <w:start w:val="1"/>
      <w:numFmt w:val="decimal"/>
      <w:lvlText w:val="%1."/>
      <w:lvlJc w:val="left"/>
      <w:pPr>
        <w:ind w:left="360" w:hanging="360"/>
      </w:pPr>
      <w:rPr>
        <w:rFonts w:hint="default"/>
        <w:b/>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7" w15:restartNumberingAfterBreak="0">
    <w:nsid w:val="7292201A"/>
    <w:multiLevelType w:val="multilevel"/>
    <w:tmpl w:val="68760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8367FDA"/>
    <w:multiLevelType w:val="multilevel"/>
    <w:tmpl w:val="32507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B954786"/>
    <w:multiLevelType w:val="multilevel"/>
    <w:tmpl w:val="FFFFFFFF"/>
    <w:lvl w:ilvl="0">
      <w:start w:val="7"/>
      <w:numFmt w:val="decimal"/>
      <w:lvlText w:val="%1."/>
      <w:lvlJc w:val="left"/>
      <w:pPr>
        <w:ind w:left="360" w:hanging="360"/>
      </w:pPr>
      <w:rPr>
        <w:rFonts w:cs="Times New Roman" w:hint="default"/>
      </w:rPr>
    </w:lvl>
    <w:lvl w:ilvl="1">
      <w:start w:val="1"/>
      <w:numFmt w:val="decimal"/>
      <w:lvlText w:val="%1.%2."/>
      <w:lvlJc w:val="left"/>
      <w:pPr>
        <w:ind w:left="720" w:hanging="36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70" w15:restartNumberingAfterBreak="0">
    <w:nsid w:val="7BF36936"/>
    <w:multiLevelType w:val="multilevel"/>
    <w:tmpl w:val="53845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D0B743E"/>
    <w:multiLevelType w:val="multilevel"/>
    <w:tmpl w:val="832CA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D2B1C61"/>
    <w:multiLevelType w:val="multilevel"/>
    <w:tmpl w:val="223A6D22"/>
    <w:lvl w:ilvl="0">
      <w:start w:val="1"/>
      <w:numFmt w:val="decimal"/>
      <w:lvlText w:val="%1."/>
      <w:lvlJc w:val="left"/>
      <w:pPr>
        <w:ind w:left="360" w:hanging="360"/>
      </w:pPr>
      <w:rPr>
        <w:rFonts w:hint="default"/>
        <w:b/>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1643538079">
    <w:abstractNumId w:val="40"/>
    <w:lvlOverride w:ilvl="1">
      <w:lvl w:ilvl="1">
        <w:start w:val="1"/>
        <w:numFmt w:val="decimal"/>
        <w:pStyle w:val="11Lgumam"/>
        <w:lvlText w:val="%1.%2."/>
        <w:lvlJc w:val="left"/>
        <w:pPr>
          <w:ind w:left="792" w:hanging="432"/>
        </w:pPr>
        <w:rPr>
          <w:rFonts w:ascii="Times New Roman" w:hAnsi="Times New Roman"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lang w:val="lv-LV"/>
          <w:specVanish w:val="0"/>
        </w:rPr>
      </w:lvl>
    </w:lvlOverride>
  </w:num>
  <w:num w:numId="2" w16cid:durableId="497427245">
    <w:abstractNumId w:val="2"/>
  </w:num>
  <w:num w:numId="3" w16cid:durableId="1112211518">
    <w:abstractNumId w:val="16"/>
  </w:num>
  <w:num w:numId="4" w16cid:durableId="21535533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58967770">
    <w:abstractNumId w:val="66"/>
  </w:num>
  <w:num w:numId="6" w16cid:durableId="365374354">
    <w:abstractNumId w:val="29"/>
  </w:num>
  <w:num w:numId="7" w16cid:durableId="764425175">
    <w:abstractNumId w:val="3"/>
  </w:num>
  <w:num w:numId="8" w16cid:durableId="800730814">
    <w:abstractNumId w:val="60"/>
  </w:num>
  <w:num w:numId="9" w16cid:durableId="1513832732">
    <w:abstractNumId w:val="69"/>
  </w:num>
  <w:num w:numId="10" w16cid:durableId="1420177352">
    <w:abstractNumId w:val="64"/>
  </w:num>
  <w:num w:numId="11" w16cid:durableId="1612401074">
    <w:abstractNumId w:val="10"/>
  </w:num>
  <w:num w:numId="12" w16cid:durableId="624427430">
    <w:abstractNumId w:val="65"/>
  </w:num>
  <w:num w:numId="13" w16cid:durableId="1218512389">
    <w:abstractNumId w:val="54"/>
  </w:num>
  <w:num w:numId="14" w16cid:durableId="1205096786">
    <w:abstractNumId w:val="68"/>
  </w:num>
  <w:num w:numId="15" w16cid:durableId="31000729">
    <w:abstractNumId w:val="1"/>
  </w:num>
  <w:num w:numId="16" w16cid:durableId="116610632">
    <w:abstractNumId w:val="62"/>
  </w:num>
  <w:num w:numId="17" w16cid:durableId="1079254704">
    <w:abstractNumId w:val="42"/>
  </w:num>
  <w:num w:numId="18" w16cid:durableId="40522004">
    <w:abstractNumId w:val="70"/>
  </w:num>
  <w:num w:numId="19" w16cid:durableId="1957636642">
    <w:abstractNumId w:val="35"/>
  </w:num>
  <w:num w:numId="20" w16cid:durableId="1658654222">
    <w:abstractNumId w:val="17"/>
  </w:num>
  <w:num w:numId="21" w16cid:durableId="5521010">
    <w:abstractNumId w:val="59"/>
  </w:num>
  <w:num w:numId="22" w16cid:durableId="1023552444">
    <w:abstractNumId w:val="18"/>
  </w:num>
  <w:num w:numId="23" w16cid:durableId="408963873">
    <w:abstractNumId w:val="4"/>
  </w:num>
  <w:num w:numId="24" w16cid:durableId="797142065">
    <w:abstractNumId w:val="56"/>
  </w:num>
  <w:num w:numId="25" w16cid:durableId="315382475">
    <w:abstractNumId w:val="58"/>
  </w:num>
  <w:num w:numId="26" w16cid:durableId="1366906058">
    <w:abstractNumId w:val="23"/>
  </w:num>
  <w:num w:numId="27" w16cid:durableId="415445929">
    <w:abstractNumId w:val="26"/>
  </w:num>
  <w:num w:numId="28" w16cid:durableId="1063138029">
    <w:abstractNumId w:val="57"/>
  </w:num>
  <w:num w:numId="29" w16cid:durableId="843474535">
    <w:abstractNumId w:val="8"/>
  </w:num>
  <w:num w:numId="30" w16cid:durableId="938949638">
    <w:abstractNumId w:val="0"/>
  </w:num>
  <w:num w:numId="31" w16cid:durableId="1490636820">
    <w:abstractNumId w:val="30"/>
  </w:num>
  <w:num w:numId="32" w16cid:durableId="1569533396">
    <w:abstractNumId w:val="51"/>
  </w:num>
  <w:num w:numId="33" w16cid:durableId="249781191">
    <w:abstractNumId w:val="48"/>
  </w:num>
  <w:num w:numId="34" w16cid:durableId="1523010417">
    <w:abstractNumId w:val="72"/>
  </w:num>
  <w:num w:numId="35" w16cid:durableId="828054799">
    <w:abstractNumId w:val="7"/>
  </w:num>
  <w:num w:numId="36" w16cid:durableId="1677925943">
    <w:abstractNumId w:val="53"/>
  </w:num>
  <w:num w:numId="37" w16cid:durableId="1049570435">
    <w:abstractNumId w:val="50"/>
  </w:num>
  <w:num w:numId="38" w16cid:durableId="794518179">
    <w:abstractNumId w:val="61"/>
  </w:num>
  <w:num w:numId="39" w16cid:durableId="1869105477">
    <w:abstractNumId w:val="47"/>
  </w:num>
  <w:num w:numId="40" w16cid:durableId="1105072598">
    <w:abstractNumId w:val="19"/>
  </w:num>
  <w:num w:numId="41" w16cid:durableId="2097970315">
    <w:abstractNumId w:val="67"/>
  </w:num>
  <w:num w:numId="42" w16cid:durableId="1989750922">
    <w:abstractNumId w:val="6"/>
  </w:num>
  <w:num w:numId="43" w16cid:durableId="1611551102">
    <w:abstractNumId w:val="14"/>
  </w:num>
  <w:num w:numId="44" w16cid:durableId="907109440">
    <w:abstractNumId w:val="36"/>
  </w:num>
  <w:num w:numId="45" w16cid:durableId="1455755276">
    <w:abstractNumId w:val="39"/>
  </w:num>
  <w:num w:numId="46" w16cid:durableId="1116295291">
    <w:abstractNumId w:val="34"/>
  </w:num>
  <w:num w:numId="47" w16cid:durableId="606012101">
    <w:abstractNumId w:val="63"/>
  </w:num>
  <w:num w:numId="48" w16cid:durableId="1920745530">
    <w:abstractNumId w:val="32"/>
  </w:num>
  <w:num w:numId="49" w16cid:durableId="1407917952">
    <w:abstractNumId w:val="12"/>
  </w:num>
  <w:num w:numId="50" w16cid:durableId="299388383">
    <w:abstractNumId w:val="22"/>
  </w:num>
  <w:num w:numId="51" w16cid:durableId="806777505">
    <w:abstractNumId w:val="45"/>
  </w:num>
  <w:num w:numId="52" w16cid:durableId="527718212">
    <w:abstractNumId w:val="5"/>
  </w:num>
  <w:num w:numId="53" w16cid:durableId="1394890941">
    <w:abstractNumId w:val="49"/>
  </w:num>
  <w:num w:numId="54" w16cid:durableId="592858944">
    <w:abstractNumId w:val="46"/>
  </w:num>
  <w:num w:numId="55" w16cid:durableId="1839228234">
    <w:abstractNumId w:val="33"/>
  </w:num>
  <w:num w:numId="56" w16cid:durableId="1478259507">
    <w:abstractNumId w:val="40"/>
  </w:num>
  <w:num w:numId="57" w16cid:durableId="569583321">
    <w:abstractNumId w:val="41"/>
  </w:num>
  <w:num w:numId="58" w16cid:durableId="1544438974">
    <w:abstractNumId w:val="44"/>
  </w:num>
  <w:num w:numId="59" w16cid:durableId="1818759717">
    <w:abstractNumId w:val="25"/>
  </w:num>
  <w:num w:numId="60" w16cid:durableId="329067866">
    <w:abstractNumId w:val="55"/>
  </w:num>
  <w:num w:numId="61" w16cid:durableId="1145774732">
    <w:abstractNumId w:val="20"/>
  </w:num>
  <w:num w:numId="62" w16cid:durableId="906569971">
    <w:abstractNumId w:val="21"/>
  </w:num>
  <w:num w:numId="63" w16cid:durableId="1201435517">
    <w:abstractNumId w:val="24"/>
  </w:num>
  <w:num w:numId="64" w16cid:durableId="113061124">
    <w:abstractNumId w:val="27"/>
  </w:num>
  <w:num w:numId="65" w16cid:durableId="370571556">
    <w:abstractNumId w:val="11"/>
  </w:num>
  <w:num w:numId="66" w16cid:durableId="994993162">
    <w:abstractNumId w:val="43"/>
  </w:num>
  <w:num w:numId="67" w16cid:durableId="2083216928">
    <w:abstractNumId w:val="38"/>
  </w:num>
  <w:num w:numId="68" w16cid:durableId="855076570">
    <w:abstractNumId w:val="37"/>
  </w:num>
  <w:num w:numId="69" w16cid:durableId="1528371302">
    <w:abstractNumId w:val="31"/>
  </w:num>
  <w:num w:numId="70" w16cid:durableId="2142720791">
    <w:abstractNumId w:val="28"/>
  </w:num>
  <w:num w:numId="71" w16cid:durableId="1725106976">
    <w:abstractNumId w:val="52"/>
  </w:num>
  <w:num w:numId="72" w16cid:durableId="1110396489">
    <w:abstractNumId w:val="9"/>
  </w:num>
  <w:num w:numId="73" w16cid:durableId="208622502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1450710191">
    <w:abstractNumId w:val="71"/>
  </w:num>
  <w:num w:numId="75" w16cid:durableId="187742468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69DC"/>
    <w:rsid w:val="00186443"/>
    <w:rsid w:val="001E5A29"/>
    <w:rsid w:val="00380A16"/>
    <w:rsid w:val="004740E3"/>
    <w:rsid w:val="004C73CC"/>
    <w:rsid w:val="004D5494"/>
    <w:rsid w:val="0056759A"/>
    <w:rsid w:val="005707AC"/>
    <w:rsid w:val="005A201F"/>
    <w:rsid w:val="00653A40"/>
    <w:rsid w:val="00705823"/>
    <w:rsid w:val="00765B32"/>
    <w:rsid w:val="007912A6"/>
    <w:rsid w:val="00854DF5"/>
    <w:rsid w:val="00891EF1"/>
    <w:rsid w:val="008B45EA"/>
    <w:rsid w:val="008B4FA2"/>
    <w:rsid w:val="008D69DC"/>
    <w:rsid w:val="009D1A36"/>
    <w:rsid w:val="009E40C6"/>
    <w:rsid w:val="00A02FC3"/>
    <w:rsid w:val="00A85E1F"/>
    <w:rsid w:val="00B12C78"/>
    <w:rsid w:val="00B67CD4"/>
    <w:rsid w:val="00B90D95"/>
    <w:rsid w:val="00C3761E"/>
    <w:rsid w:val="00C61E79"/>
    <w:rsid w:val="00D11010"/>
    <w:rsid w:val="00D4702B"/>
    <w:rsid w:val="00D97AD9"/>
    <w:rsid w:val="00E730B9"/>
    <w:rsid w:val="00EA712C"/>
    <w:rsid w:val="00F1478C"/>
    <w:rsid w:val="00F20E98"/>
    <w:rsid w:val="00FB04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3D2F0B"/>
  <w15:chartTrackingRefBased/>
  <w15:docId w15:val="{DE84978A-F645-4966-8233-198E49F66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69DC"/>
    <w:pPr>
      <w:suppressAutoHyphens/>
      <w:spacing w:after="0" w:line="240" w:lineRule="auto"/>
    </w:pPr>
    <w:rPr>
      <w:rFonts w:ascii="Times New Roman" w:eastAsia="Times New Roman" w:hAnsi="Times New Roman" w:cs="Times New Roman"/>
      <w:sz w:val="24"/>
      <w:szCs w:val="24"/>
      <w:lang w:val="lv-LV" w:eastAsia="ar-SA"/>
    </w:rPr>
  </w:style>
  <w:style w:type="paragraph" w:styleId="Heading2">
    <w:name w:val="heading 2"/>
    <w:basedOn w:val="Normal"/>
    <w:next w:val="Normal"/>
    <w:link w:val="Heading2Char"/>
    <w:uiPriority w:val="99"/>
    <w:qFormat/>
    <w:rsid w:val="008D69DC"/>
    <w:pPr>
      <w:keepNext/>
      <w:jc w:val="right"/>
      <w:outlineLvl w:val="1"/>
    </w:pPr>
    <w:rPr>
      <w:b/>
      <w:bCs/>
    </w:rPr>
  </w:style>
  <w:style w:type="paragraph" w:styleId="Heading3">
    <w:name w:val="heading 3"/>
    <w:basedOn w:val="Normal"/>
    <w:next w:val="Normal"/>
    <w:link w:val="Heading3Char"/>
    <w:uiPriority w:val="9"/>
    <w:semiHidden/>
    <w:unhideWhenUsed/>
    <w:qFormat/>
    <w:rsid w:val="008B45EA"/>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8D69DC"/>
    <w:rPr>
      <w:rFonts w:ascii="Times New Roman" w:eastAsia="Times New Roman" w:hAnsi="Times New Roman" w:cs="Times New Roman"/>
      <w:b/>
      <w:bCs/>
      <w:sz w:val="24"/>
      <w:szCs w:val="24"/>
      <w:lang w:val="lv-LV" w:eastAsia="ar-SA"/>
    </w:rPr>
  </w:style>
  <w:style w:type="character" w:styleId="Hyperlink">
    <w:name w:val="Hyperlink"/>
    <w:uiPriority w:val="99"/>
    <w:rsid w:val="008D69DC"/>
    <w:rPr>
      <w:color w:val="0000FF"/>
      <w:u w:val="single"/>
    </w:rPr>
  </w:style>
  <w:style w:type="paragraph" w:styleId="ListParagraph">
    <w:name w:val="List Paragraph"/>
    <w:aliases w:val="Syle 1,Normal bullet 2,Bullet list,Saistīto dokumentu saraksts,2,Colorful List - Accent 12,H&amp;P List Paragraph,Strip,PPS_Bullet,Virsraksti,Numurets,list paragraph,h&amp;p list paragraph,saistīto dokumentu saraksts,Body,Text,Macro,Plain,Bullet "/>
    <w:basedOn w:val="Normal"/>
    <w:link w:val="ListParagraphChar"/>
    <w:uiPriority w:val="34"/>
    <w:qFormat/>
    <w:rsid w:val="008D69DC"/>
    <w:pPr>
      <w:ind w:left="720"/>
    </w:pPr>
  </w:style>
  <w:style w:type="paragraph" w:customStyle="1" w:styleId="StyleStyle2Justified">
    <w:name w:val="Style Style2 + Justified"/>
    <w:basedOn w:val="Normal"/>
    <w:rsid w:val="008D69DC"/>
    <w:pPr>
      <w:tabs>
        <w:tab w:val="left" w:pos="1080"/>
      </w:tabs>
      <w:suppressAutoHyphens w:val="0"/>
      <w:spacing w:before="240" w:after="120"/>
      <w:jc w:val="both"/>
    </w:pPr>
    <w:rPr>
      <w:szCs w:val="20"/>
      <w:lang w:eastAsia="en-US"/>
    </w:rPr>
  </w:style>
  <w:style w:type="character" w:customStyle="1" w:styleId="ListParagraphChar">
    <w:name w:val="List Paragraph Char"/>
    <w:aliases w:val="Syle 1 Char,Normal bullet 2 Char,Bullet list Char,Saistīto dokumentu saraksts Char,2 Char,Colorful List - Accent 12 Char,H&amp;P List Paragraph Char,Strip Char,PPS_Bullet Char,Virsraksti Char,Numurets Char,list paragraph Char,Body Char"/>
    <w:link w:val="ListParagraph"/>
    <w:uiPriority w:val="34"/>
    <w:qFormat/>
    <w:rsid w:val="008D69DC"/>
    <w:rPr>
      <w:rFonts w:ascii="Times New Roman" w:eastAsia="Times New Roman" w:hAnsi="Times New Roman" w:cs="Times New Roman"/>
      <w:sz w:val="24"/>
      <w:szCs w:val="24"/>
      <w:lang w:val="lv-LV" w:eastAsia="ar-SA"/>
    </w:rPr>
  </w:style>
  <w:style w:type="paragraph" w:styleId="NoSpacing">
    <w:name w:val="No Spacing"/>
    <w:link w:val="NoSpacingChar"/>
    <w:uiPriority w:val="1"/>
    <w:qFormat/>
    <w:rsid w:val="008D69DC"/>
    <w:pPr>
      <w:suppressAutoHyphens/>
      <w:spacing w:after="0" w:line="240" w:lineRule="auto"/>
    </w:pPr>
    <w:rPr>
      <w:rFonts w:ascii="Times New Roman" w:eastAsia="Times New Roman" w:hAnsi="Times New Roman" w:cs="Times New Roman"/>
      <w:sz w:val="24"/>
      <w:szCs w:val="24"/>
      <w:lang w:val="lv-LV" w:eastAsia="ar-SA"/>
    </w:rPr>
  </w:style>
  <w:style w:type="character" w:customStyle="1" w:styleId="NoSpacingChar">
    <w:name w:val="No Spacing Char"/>
    <w:link w:val="NoSpacing"/>
    <w:uiPriority w:val="1"/>
    <w:rsid w:val="008D69DC"/>
    <w:rPr>
      <w:rFonts w:ascii="Times New Roman" w:eastAsia="Times New Roman" w:hAnsi="Times New Roman" w:cs="Times New Roman"/>
      <w:sz w:val="24"/>
      <w:szCs w:val="24"/>
      <w:lang w:val="lv-LV" w:eastAsia="ar-SA"/>
    </w:rPr>
  </w:style>
  <w:style w:type="paragraph" w:customStyle="1" w:styleId="1Lgumam">
    <w:name w:val="1. Līgumam"/>
    <w:basedOn w:val="Normal"/>
    <w:link w:val="1LgumamChar"/>
    <w:qFormat/>
    <w:rsid w:val="008D69DC"/>
    <w:pPr>
      <w:numPr>
        <w:numId w:val="1"/>
      </w:numPr>
      <w:suppressAutoHyphens w:val="0"/>
      <w:spacing w:before="120"/>
      <w:jc w:val="center"/>
    </w:pPr>
    <w:rPr>
      <w:rFonts w:eastAsia="Calibri"/>
      <w:b/>
      <w:lang w:eastAsia="en-US"/>
    </w:rPr>
  </w:style>
  <w:style w:type="character" w:customStyle="1" w:styleId="11LgumamChar">
    <w:name w:val="1.1. Līgumam Char"/>
    <w:link w:val="11Lgumam"/>
    <w:qFormat/>
    <w:locked/>
    <w:rsid w:val="008D69DC"/>
    <w:rPr>
      <w:sz w:val="24"/>
      <w:szCs w:val="24"/>
    </w:rPr>
  </w:style>
  <w:style w:type="paragraph" w:customStyle="1" w:styleId="11Lgumam">
    <w:name w:val="1.1. Līgumam"/>
    <w:basedOn w:val="Normal"/>
    <w:link w:val="11LgumamChar"/>
    <w:qFormat/>
    <w:rsid w:val="008D69DC"/>
    <w:pPr>
      <w:numPr>
        <w:ilvl w:val="1"/>
        <w:numId w:val="1"/>
      </w:numPr>
      <w:suppressAutoHyphens w:val="0"/>
      <w:spacing w:after="60"/>
      <w:ind w:left="709" w:hanging="709"/>
      <w:jc w:val="both"/>
      <w:outlineLvl w:val="2"/>
    </w:pPr>
    <w:rPr>
      <w:rFonts w:asciiTheme="minorHAnsi" w:eastAsiaTheme="minorHAnsi" w:hAnsiTheme="minorHAnsi" w:cstheme="minorBidi"/>
      <w:lang w:val="en-US" w:eastAsia="en-US"/>
    </w:rPr>
  </w:style>
  <w:style w:type="character" w:customStyle="1" w:styleId="111LgumamChar">
    <w:name w:val="1.1.1. Līgumam Char"/>
    <w:link w:val="111Lgumam"/>
    <w:locked/>
    <w:rsid w:val="008D69DC"/>
    <w:rPr>
      <w:sz w:val="24"/>
      <w:szCs w:val="24"/>
    </w:rPr>
  </w:style>
  <w:style w:type="paragraph" w:customStyle="1" w:styleId="111Lgumam">
    <w:name w:val="1.1.1. Līgumam"/>
    <w:basedOn w:val="Normal"/>
    <w:link w:val="111LgumamChar"/>
    <w:qFormat/>
    <w:rsid w:val="008D69DC"/>
    <w:pPr>
      <w:numPr>
        <w:ilvl w:val="2"/>
        <w:numId w:val="1"/>
      </w:numPr>
      <w:suppressAutoHyphens w:val="0"/>
      <w:spacing w:after="60"/>
      <w:ind w:left="1418" w:hanging="851"/>
      <w:jc w:val="both"/>
    </w:pPr>
    <w:rPr>
      <w:rFonts w:asciiTheme="minorHAnsi" w:eastAsiaTheme="minorHAnsi" w:hAnsiTheme="minorHAnsi" w:cstheme="minorBidi"/>
      <w:lang w:val="en-US" w:eastAsia="en-US"/>
    </w:rPr>
  </w:style>
  <w:style w:type="paragraph" w:customStyle="1" w:styleId="1111lgumam">
    <w:name w:val="1.1.1.1. līgumam"/>
    <w:basedOn w:val="Normal"/>
    <w:qFormat/>
    <w:rsid w:val="008D69DC"/>
    <w:pPr>
      <w:numPr>
        <w:ilvl w:val="3"/>
        <w:numId w:val="1"/>
      </w:numPr>
      <w:tabs>
        <w:tab w:val="num" w:pos="1800"/>
      </w:tabs>
      <w:suppressAutoHyphens w:val="0"/>
      <w:jc w:val="both"/>
    </w:pPr>
    <w:rPr>
      <w:rFonts w:eastAsia="Calibri"/>
      <w:lang w:eastAsia="en-US"/>
    </w:rPr>
  </w:style>
  <w:style w:type="numbering" w:customStyle="1" w:styleId="WWOutlineListStyle511">
    <w:name w:val="WW_OutlineListStyle_511"/>
    <w:rsid w:val="008D69DC"/>
    <w:pPr>
      <w:numPr>
        <w:numId w:val="56"/>
      </w:numPr>
    </w:pPr>
  </w:style>
  <w:style w:type="paragraph" w:customStyle="1" w:styleId="Sanita1">
    <w:name w:val="Sanita 1"/>
    <w:basedOn w:val="Normal"/>
    <w:qFormat/>
    <w:rsid w:val="008D69DC"/>
    <w:pPr>
      <w:widowControl w:val="0"/>
      <w:numPr>
        <w:numId w:val="2"/>
      </w:numPr>
      <w:autoSpaceDN w:val="0"/>
      <w:spacing w:before="120" w:after="120"/>
      <w:jc w:val="center"/>
      <w:textAlignment w:val="baseline"/>
    </w:pPr>
    <w:rPr>
      <w:b/>
      <w:lang w:val="x-none" w:eastAsia="x-none"/>
    </w:rPr>
  </w:style>
  <w:style w:type="character" w:customStyle="1" w:styleId="1LgumamChar">
    <w:name w:val="1. Līgumam Char"/>
    <w:link w:val="1Lgumam"/>
    <w:locked/>
    <w:rsid w:val="008D69DC"/>
    <w:rPr>
      <w:rFonts w:ascii="Times New Roman" w:eastAsia="Calibri" w:hAnsi="Times New Roman" w:cs="Times New Roman"/>
      <w:b/>
      <w:sz w:val="24"/>
      <w:szCs w:val="24"/>
      <w:lang w:val="lv-LV"/>
    </w:rPr>
  </w:style>
  <w:style w:type="character" w:customStyle="1" w:styleId="jlqj4b">
    <w:name w:val="jlqj4b"/>
    <w:rsid w:val="00C61E79"/>
  </w:style>
  <w:style w:type="paragraph" w:customStyle="1" w:styleId="Style1">
    <w:name w:val="Style1"/>
    <w:rsid w:val="005A201F"/>
    <w:pPr>
      <w:tabs>
        <w:tab w:val="num" w:pos="567"/>
        <w:tab w:val="num" w:pos="1134"/>
      </w:tabs>
      <w:suppressAutoHyphens/>
      <w:spacing w:after="0" w:line="240" w:lineRule="auto"/>
      <w:ind w:left="1134" w:hanging="567"/>
      <w:jc w:val="both"/>
    </w:pPr>
    <w:rPr>
      <w:rFonts w:ascii="Times New Roman" w:eastAsia="Times New Roman" w:hAnsi="Times New Roman" w:cs="Times New Roman"/>
      <w:b/>
      <w:bCs/>
      <w:sz w:val="24"/>
      <w:szCs w:val="24"/>
      <w:u w:val="single"/>
      <w:lang w:val="lv-LV" w:eastAsia="ar-SA"/>
    </w:rPr>
  </w:style>
  <w:style w:type="paragraph" w:customStyle="1" w:styleId="Rindkopa">
    <w:name w:val="Rindkopa"/>
    <w:basedOn w:val="Normal"/>
    <w:next w:val="Normal"/>
    <w:rsid w:val="005A201F"/>
    <w:pPr>
      <w:suppressAutoHyphens w:val="0"/>
      <w:ind w:left="851"/>
      <w:jc w:val="both"/>
    </w:pPr>
    <w:rPr>
      <w:rFonts w:ascii="Arial" w:hAnsi="Arial"/>
      <w:sz w:val="20"/>
      <w:lang w:eastAsia="lv-LV"/>
    </w:rPr>
  </w:style>
  <w:style w:type="character" w:customStyle="1" w:styleId="Heading3Char">
    <w:name w:val="Heading 3 Char"/>
    <w:basedOn w:val="DefaultParagraphFont"/>
    <w:link w:val="Heading3"/>
    <w:uiPriority w:val="9"/>
    <w:semiHidden/>
    <w:rsid w:val="008B45EA"/>
    <w:rPr>
      <w:rFonts w:asciiTheme="majorHAnsi" w:eastAsiaTheme="majorEastAsia" w:hAnsiTheme="majorHAnsi" w:cstheme="majorBidi"/>
      <w:color w:val="1F4D78" w:themeColor="accent1" w:themeShade="7F"/>
      <w:sz w:val="24"/>
      <w:szCs w:val="24"/>
      <w:lang w:val="lv-LV" w:eastAsia="ar-SA"/>
    </w:rPr>
  </w:style>
  <w:style w:type="paragraph" w:customStyle="1" w:styleId="pdq2pgselectionanchorcontainer">
    <w:name w:val="pdq2pg_selectionanchorcontainer"/>
    <w:basedOn w:val="Normal"/>
    <w:rsid w:val="00E730B9"/>
    <w:pPr>
      <w:suppressAutoHyphens w:val="0"/>
      <w:spacing w:before="100" w:beforeAutospacing="1" w:after="100" w:afterAutospacing="1"/>
    </w:pPr>
    <w:rPr>
      <w:lang w:eastAsia="lv-LV"/>
    </w:rPr>
  </w:style>
  <w:style w:type="paragraph" w:styleId="NormalWeb">
    <w:name w:val="Normal (Web)"/>
    <w:basedOn w:val="Normal"/>
    <w:uiPriority w:val="99"/>
    <w:unhideWhenUsed/>
    <w:rsid w:val="00E730B9"/>
    <w:pPr>
      <w:suppressAutoHyphens w:val="0"/>
      <w:spacing w:before="100" w:beforeAutospacing="1" w:after="100" w:afterAutospacing="1"/>
    </w:pPr>
    <w:rPr>
      <w:lang w:eastAsia="lv-LV"/>
    </w:rPr>
  </w:style>
  <w:style w:type="character" w:styleId="Strong">
    <w:name w:val="Strong"/>
    <w:basedOn w:val="DefaultParagraphFont"/>
    <w:uiPriority w:val="22"/>
    <w:qFormat/>
    <w:rsid w:val="00B12C7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ikumi.lv/ta/id/28776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ikumi.lv/ta/id/287760" TargetMode="External"/><Relationship Id="rId5" Type="http://schemas.openxmlformats.org/officeDocument/2006/relationships/hyperlink" Target="mailto:aadso@inbox.lv"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267</TotalTime>
  <Pages>18</Pages>
  <Words>36435</Words>
  <Characters>20769</Characters>
  <Application>Microsoft Office Word</Application>
  <DocSecurity>0</DocSecurity>
  <Lines>173</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Evita Žuromska</dc:creator>
  <cp:keywords/>
  <dc:description/>
  <cp:lastModifiedBy>User</cp:lastModifiedBy>
  <cp:revision>11</cp:revision>
  <dcterms:created xsi:type="dcterms:W3CDTF">2025-03-24T15:32:00Z</dcterms:created>
  <dcterms:modified xsi:type="dcterms:W3CDTF">2026-07-17T08:54:00Z</dcterms:modified>
</cp:coreProperties>
</file>