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3D966D" w14:textId="41A395BA" w:rsidR="00B0031B" w:rsidRPr="00BC7343" w:rsidRDefault="00210E60" w:rsidP="00B0031B">
      <w:pPr>
        <w:ind w:right="34"/>
        <w:jc w:val="center"/>
        <w:rPr>
          <w:b/>
          <w:sz w:val="22"/>
          <w:szCs w:val="22"/>
        </w:rPr>
      </w:pPr>
      <w:r w:rsidRPr="0099329D">
        <w:rPr>
          <w:b/>
          <w:sz w:val="22"/>
          <w:szCs w:val="22"/>
        </w:rPr>
        <w:t>VIENOŠANĀS Nr. </w:t>
      </w:r>
      <w:r w:rsidR="00823CF2" w:rsidRPr="0099329D">
        <w:rPr>
          <w:b/>
          <w:sz w:val="22"/>
          <w:szCs w:val="22"/>
        </w:rPr>
        <w:t>1</w:t>
      </w:r>
    </w:p>
    <w:p w14:paraId="24C09FF4" w14:textId="2200BA99" w:rsidR="00B0031B" w:rsidRPr="00BC7343" w:rsidRDefault="00210E60" w:rsidP="00B0031B">
      <w:pPr>
        <w:ind w:right="34"/>
        <w:jc w:val="center"/>
        <w:rPr>
          <w:b/>
          <w:sz w:val="22"/>
          <w:szCs w:val="22"/>
        </w:rPr>
      </w:pPr>
      <w:r w:rsidRPr="00350D44">
        <w:rPr>
          <w:b/>
          <w:sz w:val="22"/>
          <w:szCs w:val="22"/>
        </w:rPr>
        <w:t xml:space="preserve">pie </w:t>
      </w:r>
      <w:r w:rsidR="003E655E">
        <w:rPr>
          <w:b/>
          <w:sz w:val="22"/>
          <w:szCs w:val="22"/>
        </w:rPr>
        <w:t>24.05</w:t>
      </w:r>
      <w:r>
        <w:rPr>
          <w:b/>
          <w:sz w:val="22"/>
          <w:szCs w:val="22"/>
        </w:rPr>
        <w:t>.202</w:t>
      </w:r>
      <w:r w:rsidR="00C6006A">
        <w:rPr>
          <w:b/>
          <w:sz w:val="22"/>
          <w:szCs w:val="22"/>
        </w:rPr>
        <w:t>4</w:t>
      </w:r>
      <w:r w:rsidRPr="00981B05">
        <w:rPr>
          <w:b/>
          <w:sz w:val="22"/>
          <w:szCs w:val="22"/>
        </w:rPr>
        <w:t xml:space="preserve">. līguma Nr. </w:t>
      </w:r>
      <w:r w:rsidR="003E655E">
        <w:rPr>
          <w:b/>
          <w:sz w:val="22"/>
          <w:szCs w:val="22"/>
        </w:rPr>
        <w:t>RDCA</w:t>
      </w:r>
      <w:r w:rsidRPr="00981B05">
        <w:rPr>
          <w:b/>
          <w:sz w:val="22"/>
          <w:szCs w:val="22"/>
        </w:rPr>
        <w:t>-2</w:t>
      </w:r>
      <w:r w:rsidR="003E655E">
        <w:rPr>
          <w:b/>
          <w:sz w:val="22"/>
          <w:szCs w:val="22"/>
        </w:rPr>
        <w:t>4</w:t>
      </w:r>
      <w:r w:rsidRPr="00981B05">
        <w:rPr>
          <w:b/>
          <w:sz w:val="22"/>
          <w:szCs w:val="22"/>
        </w:rPr>
        <w:t>-</w:t>
      </w:r>
      <w:r w:rsidR="003E655E">
        <w:rPr>
          <w:b/>
          <w:sz w:val="22"/>
          <w:szCs w:val="22"/>
        </w:rPr>
        <w:t>79</w:t>
      </w:r>
      <w:r w:rsidRPr="00981B05">
        <w:rPr>
          <w:b/>
          <w:sz w:val="22"/>
          <w:szCs w:val="22"/>
        </w:rPr>
        <w:t>-lī</w:t>
      </w:r>
      <w:r w:rsidR="000A5D3F">
        <w:rPr>
          <w:b/>
          <w:sz w:val="22"/>
          <w:szCs w:val="22"/>
        </w:rPr>
        <w:t xml:space="preserve"> </w:t>
      </w:r>
    </w:p>
    <w:p w14:paraId="0CC50AA4" w14:textId="77777777" w:rsidR="00B0031B" w:rsidRPr="00BC7343" w:rsidRDefault="00B0031B" w:rsidP="00B0031B">
      <w:pPr>
        <w:ind w:right="108"/>
        <w:jc w:val="center"/>
        <w:rPr>
          <w:sz w:val="22"/>
          <w:szCs w:val="22"/>
        </w:rPr>
      </w:pPr>
    </w:p>
    <w:p w14:paraId="7E35F57D" w14:textId="77777777" w:rsidR="00B0031B" w:rsidRPr="00BC7343" w:rsidRDefault="00210E60" w:rsidP="00B0031B">
      <w:pPr>
        <w:ind w:right="108"/>
        <w:jc w:val="both"/>
        <w:rPr>
          <w:sz w:val="22"/>
          <w:szCs w:val="22"/>
        </w:rPr>
      </w:pPr>
      <w:r w:rsidRPr="00BC7343">
        <w:rPr>
          <w:sz w:val="22"/>
          <w:szCs w:val="22"/>
        </w:rPr>
        <w:t>Rīgā,</w:t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</w:p>
    <w:p w14:paraId="7717BA49" w14:textId="77777777" w:rsidR="00B0031B" w:rsidRPr="00BC7343" w:rsidRDefault="00210E60" w:rsidP="00B0031B">
      <w:pPr>
        <w:jc w:val="right"/>
        <w:rPr>
          <w:i/>
          <w:iCs/>
          <w:sz w:val="22"/>
          <w:szCs w:val="22"/>
        </w:rPr>
      </w:pPr>
      <w:r w:rsidRPr="00BC7343">
        <w:rPr>
          <w:i/>
          <w:iCs/>
          <w:sz w:val="22"/>
          <w:szCs w:val="22"/>
        </w:rPr>
        <w:t>Vienošanās parakstīšanas datums ir pēdējā pievienotā</w:t>
      </w:r>
    </w:p>
    <w:p w14:paraId="645288B7" w14:textId="77777777" w:rsidR="00B0031B" w:rsidRPr="00BC7343" w:rsidRDefault="00210E60" w:rsidP="00B0031B">
      <w:pPr>
        <w:jc w:val="right"/>
        <w:rPr>
          <w:i/>
          <w:iCs/>
          <w:sz w:val="22"/>
          <w:szCs w:val="22"/>
        </w:rPr>
      </w:pPr>
      <w:r w:rsidRPr="00BC7343">
        <w:rPr>
          <w:i/>
          <w:iCs/>
          <w:sz w:val="22"/>
          <w:szCs w:val="22"/>
        </w:rPr>
        <w:t xml:space="preserve"> droša elektroniskā paraksta un tā laika zīmoga datums</w:t>
      </w:r>
    </w:p>
    <w:p w14:paraId="4D53BA9B" w14:textId="77777777" w:rsidR="00B0031B" w:rsidRPr="006238E2" w:rsidRDefault="00B0031B" w:rsidP="00B0031B">
      <w:pPr>
        <w:ind w:right="108"/>
        <w:jc w:val="both"/>
        <w:rPr>
          <w:sz w:val="22"/>
          <w:szCs w:val="22"/>
        </w:rPr>
      </w:pPr>
    </w:p>
    <w:p w14:paraId="202ABC41" w14:textId="32318A56" w:rsidR="00B0031B" w:rsidRPr="003D2CD5" w:rsidRDefault="00210E60" w:rsidP="00B0031B">
      <w:pPr>
        <w:ind w:right="99" w:firstLine="709"/>
        <w:jc w:val="both"/>
        <w:rPr>
          <w:sz w:val="22"/>
          <w:szCs w:val="22"/>
        </w:rPr>
      </w:pPr>
      <w:r w:rsidRPr="003D2CD5">
        <w:rPr>
          <w:b/>
          <w:bCs/>
          <w:sz w:val="22"/>
          <w:szCs w:val="22"/>
        </w:rPr>
        <w:t xml:space="preserve">Rīgas valstspilsētas pašvaldības Ārtelpas un mobilitātes departaments, </w:t>
      </w:r>
      <w:r w:rsidRPr="003D2CD5">
        <w:rPr>
          <w:sz w:val="22"/>
          <w:szCs w:val="22"/>
        </w:rPr>
        <w:t>juridiskā adrese Ģertrūdes iela 36, Rīga, LV-1011 (turpmāk – Pasūtītājs)</w:t>
      </w:r>
      <w:r w:rsidRPr="003D2CD5">
        <w:rPr>
          <w:sz w:val="22"/>
          <w:szCs w:val="22"/>
          <w:lang w:val="x-none"/>
        </w:rPr>
        <w:t xml:space="preserve">, </w:t>
      </w:r>
      <w:r w:rsidRPr="003D2CD5">
        <w:rPr>
          <w:sz w:val="22"/>
          <w:szCs w:val="22"/>
        </w:rPr>
        <w:t xml:space="preserve">tā direktora p.i. </w:t>
      </w:r>
      <w:r>
        <w:rPr>
          <w:sz w:val="22"/>
          <w:szCs w:val="22"/>
        </w:rPr>
        <w:t>[…]</w:t>
      </w:r>
      <w:r w:rsidRPr="003D2CD5">
        <w:rPr>
          <w:sz w:val="22"/>
          <w:szCs w:val="22"/>
        </w:rPr>
        <w:t xml:space="preserve"> personā</w:t>
      </w:r>
      <w:r w:rsidRPr="003D2CD5">
        <w:rPr>
          <w:sz w:val="22"/>
          <w:szCs w:val="22"/>
          <w:lang w:val="x-none"/>
        </w:rPr>
        <w:t>, kur</w:t>
      </w:r>
      <w:r w:rsidRPr="003D2CD5">
        <w:rPr>
          <w:sz w:val="22"/>
          <w:szCs w:val="22"/>
        </w:rPr>
        <w:t>a</w:t>
      </w:r>
      <w:r w:rsidRPr="003D2CD5">
        <w:rPr>
          <w:sz w:val="22"/>
          <w:szCs w:val="22"/>
          <w:lang w:val="x-none"/>
        </w:rPr>
        <w:t xml:space="preserve"> rīkojas saskaņā ar Rīgas domes 20</w:t>
      </w:r>
      <w:r w:rsidRPr="003D2CD5">
        <w:rPr>
          <w:sz w:val="22"/>
          <w:szCs w:val="22"/>
        </w:rPr>
        <w:t>23</w:t>
      </w:r>
      <w:r w:rsidRPr="003D2CD5">
        <w:rPr>
          <w:sz w:val="22"/>
          <w:szCs w:val="22"/>
          <w:lang w:val="x-none"/>
        </w:rPr>
        <w:t xml:space="preserve">.gada </w:t>
      </w:r>
      <w:r w:rsidRPr="003D2CD5">
        <w:rPr>
          <w:sz w:val="22"/>
          <w:szCs w:val="22"/>
        </w:rPr>
        <w:t>30</w:t>
      </w:r>
      <w:r w:rsidRPr="003D2CD5">
        <w:rPr>
          <w:sz w:val="22"/>
          <w:szCs w:val="22"/>
          <w:lang w:val="x-none"/>
        </w:rPr>
        <w:t>.</w:t>
      </w:r>
      <w:r w:rsidRPr="003D2CD5">
        <w:rPr>
          <w:sz w:val="22"/>
          <w:szCs w:val="22"/>
        </w:rPr>
        <w:t>augusta</w:t>
      </w:r>
      <w:r w:rsidRPr="003D2CD5">
        <w:rPr>
          <w:sz w:val="22"/>
          <w:szCs w:val="22"/>
          <w:lang w:val="x-none"/>
        </w:rPr>
        <w:t xml:space="preserve"> saistošo noteikumu Nr.</w:t>
      </w:r>
      <w:r w:rsidRPr="003D2CD5">
        <w:rPr>
          <w:sz w:val="22"/>
          <w:szCs w:val="22"/>
        </w:rPr>
        <w:t>RD-23-235-sn</w:t>
      </w:r>
      <w:r w:rsidRPr="003D2CD5">
        <w:rPr>
          <w:sz w:val="22"/>
          <w:szCs w:val="22"/>
          <w:lang w:val="x-none"/>
        </w:rPr>
        <w:t xml:space="preserve"> “Rīgas </w:t>
      </w:r>
      <w:r w:rsidRPr="003D2CD5">
        <w:rPr>
          <w:sz w:val="22"/>
          <w:szCs w:val="22"/>
        </w:rPr>
        <w:t>valsts</w:t>
      </w:r>
      <w:r w:rsidRPr="003D2CD5">
        <w:rPr>
          <w:sz w:val="22"/>
          <w:szCs w:val="22"/>
          <w:lang w:val="x-none"/>
        </w:rPr>
        <w:t xml:space="preserve">pilsētas pašvaldības nolikums” </w:t>
      </w:r>
      <w:r w:rsidRPr="003D2CD5">
        <w:rPr>
          <w:sz w:val="22"/>
          <w:szCs w:val="22"/>
        </w:rPr>
        <w:t>42.3.7.apakš</w:t>
      </w:r>
      <w:r w:rsidRPr="003D2CD5">
        <w:rPr>
          <w:sz w:val="22"/>
          <w:szCs w:val="22"/>
          <w:lang w:val="x-none"/>
        </w:rPr>
        <w:t>punktu un 74.punktu,</w:t>
      </w:r>
      <w:r w:rsidRPr="003D2CD5">
        <w:rPr>
          <w:sz w:val="22"/>
          <w:szCs w:val="22"/>
        </w:rPr>
        <w:t xml:space="preserve"> Rīgas domes 2024.gada 24.janvāra nolikuma Nr.RD-24-382-no “Rīgas valstspilsētas pašvaldības Ārte</w:t>
      </w:r>
      <w:r w:rsidR="00B3048D" w:rsidRPr="003D2CD5">
        <w:rPr>
          <w:sz w:val="22"/>
          <w:szCs w:val="22"/>
        </w:rPr>
        <w:t>l</w:t>
      </w:r>
      <w:r w:rsidRPr="003D2CD5">
        <w:rPr>
          <w:sz w:val="22"/>
          <w:szCs w:val="22"/>
        </w:rPr>
        <w:t xml:space="preserve">pas un mobilitātes departamenta nolikums” 7.7., 9.1. un 9.6.apakšpunktu un Rīgas domes priekšsēdētāja 2024.gada 23.augusta rīkojumu Nr.RD-24-76-p </w:t>
      </w:r>
      <w:r w:rsidRPr="003D2CD5">
        <w:rPr>
          <w:bCs/>
          <w:sz w:val="22"/>
          <w:szCs w:val="22"/>
        </w:rPr>
        <w:t>“Par Rīgas valstspilsētas pašvaldības Ārtelpas un mobilitātes departamenta vadītāja amata pienākumu veikšanu”</w:t>
      </w:r>
      <w:r w:rsidRPr="003D2CD5">
        <w:rPr>
          <w:sz w:val="22"/>
          <w:szCs w:val="22"/>
        </w:rPr>
        <w:t>, no vienas puses, un</w:t>
      </w:r>
    </w:p>
    <w:p w14:paraId="6A74ED2A" w14:textId="4AB6F96E" w:rsidR="00DD5B2A" w:rsidRPr="00977984" w:rsidRDefault="00210E60" w:rsidP="00DD5B2A">
      <w:pPr>
        <w:tabs>
          <w:tab w:val="left" w:pos="426"/>
        </w:tabs>
        <w:ind w:firstLine="709"/>
        <w:jc w:val="both"/>
        <w:rPr>
          <w:bCs/>
          <w:sz w:val="22"/>
          <w:szCs w:val="22"/>
        </w:rPr>
      </w:pPr>
      <w:r w:rsidRPr="00DD5B2A">
        <w:rPr>
          <w:b/>
          <w:sz w:val="22"/>
          <w:szCs w:val="22"/>
        </w:rPr>
        <w:t xml:space="preserve">SIA </w:t>
      </w:r>
      <w:r w:rsidR="001344E9">
        <w:rPr>
          <w:b/>
          <w:sz w:val="22"/>
          <w:szCs w:val="22"/>
        </w:rPr>
        <w:t>“</w:t>
      </w:r>
      <w:r w:rsidRPr="00DD5B2A">
        <w:rPr>
          <w:b/>
          <w:sz w:val="22"/>
          <w:szCs w:val="22"/>
        </w:rPr>
        <w:t>Eco Baltia vide</w:t>
      </w:r>
      <w:r w:rsidR="001344E9">
        <w:rPr>
          <w:b/>
          <w:sz w:val="22"/>
          <w:szCs w:val="22"/>
        </w:rPr>
        <w:t>”</w:t>
      </w:r>
      <w:r w:rsidRPr="00DD5B2A">
        <w:rPr>
          <w:bCs/>
          <w:sz w:val="22"/>
          <w:szCs w:val="22"/>
        </w:rPr>
        <w:t>, reģistrācijas Nr. </w:t>
      </w:r>
      <w:r w:rsidRPr="00DD5B2A">
        <w:rPr>
          <w:bCs/>
          <w:sz w:val="22"/>
          <w:szCs w:val="22"/>
          <w:lang w:eastAsia="en-US"/>
        </w:rPr>
        <w:t>40003309841</w:t>
      </w:r>
      <w:r w:rsidRPr="00DD5B2A">
        <w:rPr>
          <w:bCs/>
          <w:i/>
          <w:iCs/>
          <w:sz w:val="22"/>
          <w:szCs w:val="22"/>
        </w:rPr>
        <w:t>,</w:t>
      </w:r>
      <w:r w:rsidRPr="00DD5B2A">
        <w:rPr>
          <w:bCs/>
          <w:sz w:val="22"/>
          <w:szCs w:val="22"/>
        </w:rPr>
        <w:t xml:space="preserve"> (turpmāk – Izpildītājs), tās valdes </w:t>
      </w:r>
      <w:r w:rsidRPr="00977984">
        <w:rPr>
          <w:bCs/>
          <w:sz w:val="22"/>
          <w:szCs w:val="22"/>
        </w:rPr>
        <w:t xml:space="preserve">priekšsēdētāja </w:t>
      </w:r>
      <w:r>
        <w:rPr>
          <w:sz w:val="22"/>
          <w:szCs w:val="22"/>
        </w:rPr>
        <w:t>[…]</w:t>
      </w:r>
      <w:r>
        <w:rPr>
          <w:sz w:val="22"/>
          <w:szCs w:val="22"/>
        </w:rPr>
        <w:t xml:space="preserve"> </w:t>
      </w:r>
      <w:r w:rsidRPr="00977984">
        <w:rPr>
          <w:bCs/>
          <w:sz w:val="22"/>
          <w:szCs w:val="22"/>
        </w:rPr>
        <w:t xml:space="preserve">un valdes locekļa </w:t>
      </w:r>
      <w:r>
        <w:rPr>
          <w:sz w:val="22"/>
          <w:szCs w:val="22"/>
        </w:rPr>
        <w:t>[…]</w:t>
      </w:r>
      <w:r w:rsidRPr="00977984">
        <w:rPr>
          <w:bCs/>
          <w:sz w:val="22"/>
          <w:szCs w:val="22"/>
        </w:rPr>
        <w:t xml:space="preserve"> personā, kuri rīkojas saskaņā ar </w:t>
      </w:r>
      <w:r w:rsidRPr="00977984">
        <w:rPr>
          <w:bCs/>
          <w:sz w:val="22"/>
          <w:szCs w:val="22"/>
          <w:lang w:eastAsia="en-US"/>
        </w:rPr>
        <w:t>statūtiem</w:t>
      </w:r>
      <w:r w:rsidRPr="00977984">
        <w:rPr>
          <w:bCs/>
          <w:sz w:val="22"/>
          <w:szCs w:val="22"/>
        </w:rPr>
        <w:t xml:space="preserve">, no otras puses, kuri rīkojas saskaņā ar </w:t>
      </w:r>
      <w:r w:rsidRPr="00977984">
        <w:rPr>
          <w:bCs/>
          <w:sz w:val="22"/>
          <w:szCs w:val="22"/>
          <w:lang w:eastAsia="en-US"/>
        </w:rPr>
        <w:t>statūtiem</w:t>
      </w:r>
      <w:r w:rsidRPr="00977984">
        <w:rPr>
          <w:bCs/>
          <w:sz w:val="22"/>
          <w:szCs w:val="22"/>
        </w:rPr>
        <w:t xml:space="preserve">, no otras puses, kopā sauktas – Puses, </w:t>
      </w:r>
    </w:p>
    <w:p w14:paraId="08C1CCBD" w14:textId="684F97DE" w:rsidR="00B611C2" w:rsidRPr="003D2CD5" w:rsidRDefault="00210E60" w:rsidP="00B611C2">
      <w:pPr>
        <w:tabs>
          <w:tab w:val="left" w:pos="426"/>
        </w:tabs>
        <w:ind w:firstLine="709"/>
        <w:jc w:val="both"/>
        <w:rPr>
          <w:rStyle w:val="FontStyle28"/>
        </w:rPr>
      </w:pPr>
      <w:r w:rsidRPr="00977984">
        <w:rPr>
          <w:bCs/>
          <w:sz w:val="22"/>
          <w:szCs w:val="22"/>
        </w:rPr>
        <w:t xml:space="preserve">pamatojoties uz Publisko iepirkumu likuma 61.panta pirmās daļas 1.punktu </w:t>
      </w:r>
      <w:r w:rsidR="00FA6DA1" w:rsidRPr="00977984">
        <w:rPr>
          <w:bCs/>
          <w:sz w:val="22"/>
          <w:szCs w:val="22"/>
        </w:rPr>
        <w:t>un</w:t>
      </w:r>
      <w:r w:rsidRPr="00977984">
        <w:rPr>
          <w:bCs/>
          <w:sz w:val="22"/>
          <w:szCs w:val="22"/>
        </w:rPr>
        <w:t xml:space="preserve"> starp Rīgas valstspilsētas pašvaldības Centrālo administrāciju un </w:t>
      </w:r>
      <w:r w:rsidR="00FA6DA1" w:rsidRPr="00977984">
        <w:rPr>
          <w:bCs/>
          <w:sz w:val="22"/>
          <w:szCs w:val="22"/>
        </w:rPr>
        <w:t xml:space="preserve">Izpildītāju uz </w:t>
      </w:r>
      <w:r w:rsidRPr="00977984">
        <w:rPr>
          <w:bCs/>
          <w:sz w:val="22"/>
          <w:szCs w:val="22"/>
        </w:rPr>
        <w:t xml:space="preserve">iepirkuma </w:t>
      </w:r>
      <w:r w:rsidR="00EE0807" w:rsidRPr="001344E9">
        <w:rPr>
          <w:bCs/>
          <w:sz w:val="22"/>
          <w:szCs w:val="22"/>
        </w:rPr>
        <w:t>“</w:t>
      </w:r>
      <w:r w:rsidR="00977984" w:rsidRPr="001344E9">
        <w:rPr>
          <w:bCs/>
          <w:sz w:val="22"/>
          <w:szCs w:val="22"/>
        </w:rPr>
        <w:t>Dažādu atkritumu savākšanas un izvešanas pakalpojumi”</w:t>
      </w:r>
      <w:r w:rsidR="0005171F">
        <w:rPr>
          <w:bCs/>
          <w:sz w:val="22"/>
          <w:szCs w:val="22"/>
        </w:rPr>
        <w:t xml:space="preserve"> </w:t>
      </w:r>
      <w:r w:rsidR="00977984" w:rsidRPr="001344E9">
        <w:rPr>
          <w:bCs/>
          <w:sz w:val="22"/>
          <w:szCs w:val="22"/>
        </w:rPr>
        <w:t>(iepirkuma identifikācijas Nr. CAIP</w:t>
      </w:r>
      <w:r w:rsidR="0005171F">
        <w:rPr>
          <w:bCs/>
          <w:sz w:val="22"/>
          <w:szCs w:val="22"/>
        </w:rPr>
        <w:t xml:space="preserve"> </w:t>
      </w:r>
      <w:r w:rsidR="00977984" w:rsidRPr="001344E9">
        <w:rPr>
          <w:bCs/>
          <w:sz w:val="22"/>
          <w:szCs w:val="22"/>
        </w:rPr>
        <w:t>2024/02)</w:t>
      </w:r>
      <w:r w:rsidR="00EE0807" w:rsidRPr="001344E9">
        <w:rPr>
          <w:bCs/>
          <w:sz w:val="22"/>
          <w:szCs w:val="22"/>
        </w:rPr>
        <w:t>,</w:t>
      </w:r>
      <w:r w:rsidR="00977984">
        <w:rPr>
          <w:bCs/>
          <w:sz w:val="22"/>
          <w:szCs w:val="22"/>
        </w:rPr>
        <w:t xml:space="preserve"> </w:t>
      </w:r>
      <w:r w:rsidR="00EE0807" w:rsidRPr="00977984">
        <w:rPr>
          <w:bCs/>
          <w:sz w:val="22"/>
          <w:szCs w:val="22"/>
        </w:rPr>
        <w:t>rezultātu pamata</w:t>
      </w:r>
      <w:r w:rsidR="0005171F">
        <w:rPr>
          <w:bCs/>
          <w:sz w:val="22"/>
          <w:szCs w:val="22"/>
        </w:rPr>
        <w:t xml:space="preserve"> </w:t>
      </w:r>
      <w:r w:rsidR="00EE0807" w:rsidRPr="00977984">
        <w:rPr>
          <w:bCs/>
          <w:sz w:val="22"/>
          <w:szCs w:val="22"/>
        </w:rPr>
        <w:t>202</w:t>
      </w:r>
      <w:r w:rsidR="00977984">
        <w:rPr>
          <w:bCs/>
          <w:sz w:val="22"/>
          <w:szCs w:val="22"/>
        </w:rPr>
        <w:t>4</w:t>
      </w:r>
      <w:r w:rsidR="00EE0807" w:rsidRPr="00977984">
        <w:rPr>
          <w:bCs/>
          <w:sz w:val="22"/>
          <w:szCs w:val="22"/>
        </w:rPr>
        <w:t xml:space="preserve">.gada </w:t>
      </w:r>
      <w:r w:rsidR="00977984">
        <w:rPr>
          <w:bCs/>
          <w:sz w:val="22"/>
          <w:szCs w:val="22"/>
        </w:rPr>
        <w:t>24</w:t>
      </w:r>
      <w:r w:rsidR="00EE0807" w:rsidRPr="00977984">
        <w:rPr>
          <w:bCs/>
          <w:sz w:val="22"/>
          <w:szCs w:val="22"/>
        </w:rPr>
        <w:t>.</w:t>
      </w:r>
      <w:r w:rsidR="00977984">
        <w:rPr>
          <w:bCs/>
          <w:sz w:val="22"/>
          <w:szCs w:val="22"/>
        </w:rPr>
        <w:t>maijā</w:t>
      </w:r>
      <w:r w:rsidR="00EE0807" w:rsidRPr="00977984">
        <w:rPr>
          <w:bCs/>
          <w:sz w:val="22"/>
          <w:szCs w:val="22"/>
        </w:rPr>
        <w:t xml:space="preserve"> noslēgtā līguma Nr. </w:t>
      </w:r>
      <w:r w:rsidR="00977984">
        <w:rPr>
          <w:bCs/>
          <w:sz w:val="22"/>
          <w:szCs w:val="22"/>
        </w:rPr>
        <w:t>RDCA</w:t>
      </w:r>
      <w:r w:rsidR="00EE0807" w:rsidRPr="00977984">
        <w:rPr>
          <w:bCs/>
          <w:sz w:val="22"/>
          <w:szCs w:val="22"/>
        </w:rPr>
        <w:t>-2</w:t>
      </w:r>
      <w:r w:rsidR="00977984">
        <w:rPr>
          <w:bCs/>
          <w:sz w:val="22"/>
          <w:szCs w:val="22"/>
        </w:rPr>
        <w:t>4</w:t>
      </w:r>
      <w:r w:rsidR="00EE0807" w:rsidRPr="00977984">
        <w:rPr>
          <w:bCs/>
          <w:sz w:val="22"/>
          <w:szCs w:val="22"/>
        </w:rPr>
        <w:t>-</w:t>
      </w:r>
      <w:r w:rsidR="00977984">
        <w:rPr>
          <w:bCs/>
          <w:sz w:val="22"/>
          <w:szCs w:val="22"/>
        </w:rPr>
        <w:t>79</w:t>
      </w:r>
      <w:r w:rsidR="00EE0807" w:rsidRPr="00977984">
        <w:rPr>
          <w:bCs/>
          <w:sz w:val="22"/>
          <w:szCs w:val="22"/>
        </w:rPr>
        <w:t xml:space="preserve">-lī (turpmāk - Līgums) </w:t>
      </w:r>
      <w:r w:rsidR="00977984" w:rsidRPr="00977984">
        <w:rPr>
          <w:bCs/>
          <w:sz w:val="22"/>
          <w:szCs w:val="22"/>
        </w:rPr>
        <w:t>7</w:t>
      </w:r>
      <w:r w:rsidR="00EE0807" w:rsidRPr="00977984">
        <w:rPr>
          <w:bCs/>
          <w:sz w:val="22"/>
          <w:szCs w:val="22"/>
        </w:rPr>
        <w:t>.1. un</w:t>
      </w:r>
      <w:r w:rsidR="00EE0807">
        <w:rPr>
          <w:sz w:val="22"/>
          <w:szCs w:val="22"/>
        </w:rPr>
        <w:t xml:space="preserve"> </w:t>
      </w:r>
      <w:r w:rsidR="00977984">
        <w:rPr>
          <w:sz w:val="22"/>
          <w:szCs w:val="22"/>
        </w:rPr>
        <w:t>7</w:t>
      </w:r>
      <w:r w:rsidR="00EE0807">
        <w:rPr>
          <w:sz w:val="22"/>
          <w:szCs w:val="22"/>
        </w:rPr>
        <w:t>.5.</w:t>
      </w:r>
      <w:r w:rsidR="00EE0807" w:rsidRPr="00C72568">
        <w:rPr>
          <w:sz w:val="22"/>
          <w:szCs w:val="22"/>
        </w:rPr>
        <w:t>apakšpunk</w:t>
      </w:r>
      <w:r w:rsidR="00EE0807">
        <w:rPr>
          <w:sz w:val="22"/>
          <w:szCs w:val="22"/>
        </w:rPr>
        <w:t>tiem</w:t>
      </w:r>
      <w:r w:rsidR="00A90960" w:rsidRPr="003D2CD5">
        <w:rPr>
          <w:bCs/>
          <w:sz w:val="22"/>
          <w:szCs w:val="22"/>
        </w:rPr>
        <w:t>,</w:t>
      </w:r>
    </w:p>
    <w:p w14:paraId="4F129628" w14:textId="77777777" w:rsidR="00B0031B" w:rsidRPr="003D2CD5" w:rsidRDefault="00210E60" w:rsidP="00B3048D">
      <w:pPr>
        <w:ind w:right="99" w:firstLine="709"/>
        <w:jc w:val="both"/>
        <w:rPr>
          <w:bCs/>
          <w:sz w:val="22"/>
          <w:szCs w:val="22"/>
        </w:rPr>
      </w:pPr>
      <w:r w:rsidRPr="003D2CD5">
        <w:rPr>
          <w:bCs/>
          <w:sz w:val="22"/>
          <w:szCs w:val="22"/>
        </w:rPr>
        <w:t>pamatojoties uz</w:t>
      </w:r>
      <w:r w:rsidRPr="003D2CD5">
        <w:rPr>
          <w:sz w:val="22"/>
          <w:szCs w:val="22"/>
        </w:rPr>
        <w:t xml:space="preserve"> Rīgas domes 2023.gada 1.marta lēmuma Nr.RD-23-2355-lē “</w:t>
      </w:r>
      <w:r w:rsidRPr="003D2CD5">
        <w:rPr>
          <w:noProof/>
          <w:sz w:val="22"/>
          <w:szCs w:val="22"/>
        </w:rPr>
        <w:t>Par Rīgas valstspilsētas pašvaldības iestāžu reorganizāciju un Rīgas valstspilsētas pašvaldības Ārtelpas un mobilitātes departamenta izveidi</w:t>
      </w:r>
      <w:r w:rsidRPr="003D2CD5">
        <w:rPr>
          <w:sz w:val="22"/>
          <w:szCs w:val="22"/>
        </w:rPr>
        <w:t>” 3</w:t>
      </w:r>
      <w:r w:rsidRPr="003D2CD5">
        <w:rPr>
          <w:noProof/>
          <w:sz w:val="22"/>
          <w:szCs w:val="22"/>
        </w:rPr>
        <w:t>.1.apakšpunktu, a</w:t>
      </w:r>
      <w:r w:rsidRPr="003D2CD5">
        <w:rPr>
          <w:bCs/>
          <w:sz w:val="22"/>
          <w:szCs w:val="22"/>
        </w:rPr>
        <w:t>r 2024.gada 1.septembri Pasūtītāja –</w:t>
      </w:r>
      <w:r w:rsidRPr="003D2CD5">
        <w:rPr>
          <w:b/>
          <w:sz w:val="22"/>
          <w:szCs w:val="22"/>
        </w:rPr>
        <w:t xml:space="preserve"> </w:t>
      </w:r>
      <w:r w:rsidRPr="003D2CD5">
        <w:rPr>
          <w:sz w:val="22"/>
          <w:szCs w:val="22"/>
        </w:rPr>
        <w:t xml:space="preserve">Rīgas valstspilsētas pašvaldības Centrālās administrācijas vietā ir iestājies Pasūtītājs – </w:t>
      </w:r>
      <w:r w:rsidRPr="003D2CD5">
        <w:rPr>
          <w:rFonts w:eastAsia="Calibri"/>
          <w:bCs/>
          <w:sz w:val="22"/>
          <w:szCs w:val="22"/>
        </w:rPr>
        <w:t>Rīgas valstspilsētas pašvaldības Ārtelpas un mobilitātes departaments</w:t>
      </w:r>
      <w:r w:rsidRPr="003D2CD5">
        <w:rPr>
          <w:bCs/>
          <w:sz w:val="22"/>
          <w:szCs w:val="22"/>
        </w:rPr>
        <w:t>, kurš uzņemas visas tiesības un saistības,</w:t>
      </w:r>
      <w:r w:rsidRPr="003D2CD5">
        <w:rPr>
          <w:sz w:val="22"/>
          <w:szCs w:val="22"/>
        </w:rPr>
        <w:t xml:space="preserve"> kas Līgumā noteiktas Pasūtītājam, un izbeidzas visas agrākā Pasūtītāja – Rīgas valstspilsētas pašvaldības Centrālās administrācijas tiesības un saistības</w:t>
      </w:r>
      <w:r w:rsidRPr="003D2CD5">
        <w:rPr>
          <w:bCs/>
          <w:sz w:val="22"/>
          <w:szCs w:val="22"/>
        </w:rPr>
        <w:t xml:space="preserve">, </w:t>
      </w:r>
    </w:p>
    <w:p w14:paraId="17176B94" w14:textId="77777777" w:rsidR="00B3048D" w:rsidRPr="003D2CD5" w:rsidRDefault="00210E60" w:rsidP="00B3048D">
      <w:pPr>
        <w:ind w:right="99" w:firstLine="709"/>
        <w:jc w:val="both"/>
        <w:rPr>
          <w:bCs/>
          <w:sz w:val="22"/>
          <w:szCs w:val="22"/>
        </w:rPr>
      </w:pPr>
      <w:r w:rsidRPr="003D2CD5">
        <w:rPr>
          <w:bCs/>
          <w:sz w:val="22"/>
          <w:szCs w:val="22"/>
        </w:rPr>
        <w:t>noslēdz vienošanos (turpmāk - Vienošanās) par sekojošo:</w:t>
      </w:r>
    </w:p>
    <w:p w14:paraId="09E35B24" w14:textId="1CEEF683" w:rsidR="00522BD9" w:rsidRDefault="00210E60" w:rsidP="00522BD9">
      <w:pPr>
        <w:numPr>
          <w:ilvl w:val="0"/>
          <w:numId w:val="1"/>
        </w:numPr>
        <w:ind w:left="567" w:right="99" w:hanging="283"/>
        <w:jc w:val="both"/>
        <w:rPr>
          <w:bCs/>
          <w:sz w:val="22"/>
          <w:szCs w:val="22"/>
        </w:rPr>
      </w:pPr>
      <w:r w:rsidRPr="003D2CD5">
        <w:rPr>
          <w:bCs/>
          <w:sz w:val="22"/>
          <w:szCs w:val="22"/>
        </w:rPr>
        <w:t>Aizstāt visā Līguma tekstā vārdus “Rīgas valstspilsētas pašvaldības Centrālā administrācija” ar vārdiem “Rīgas valstspilsētas pašvaldības Ārtelpas un mobilitātes departaments”</w:t>
      </w:r>
      <w:r w:rsidR="007747CD" w:rsidRPr="003D2CD5">
        <w:rPr>
          <w:bCs/>
          <w:sz w:val="22"/>
          <w:szCs w:val="22"/>
        </w:rPr>
        <w:t>.</w:t>
      </w:r>
    </w:p>
    <w:p w14:paraId="59C06787" w14:textId="21824A85" w:rsidR="006238E2" w:rsidRPr="003D2CD5" w:rsidRDefault="00210E60" w:rsidP="00171216">
      <w:pPr>
        <w:numPr>
          <w:ilvl w:val="0"/>
          <w:numId w:val="1"/>
        </w:numPr>
        <w:ind w:left="567" w:right="99" w:hanging="283"/>
        <w:jc w:val="both"/>
        <w:rPr>
          <w:bCs/>
          <w:sz w:val="22"/>
          <w:szCs w:val="22"/>
        </w:rPr>
      </w:pPr>
      <w:r w:rsidRPr="003D2CD5">
        <w:rPr>
          <w:bCs/>
          <w:sz w:val="22"/>
          <w:szCs w:val="22"/>
        </w:rPr>
        <w:t xml:space="preserve">Izteikt </w:t>
      </w:r>
      <w:r w:rsidR="00FA6DA1">
        <w:rPr>
          <w:bCs/>
          <w:sz w:val="22"/>
          <w:szCs w:val="22"/>
        </w:rPr>
        <w:t>L</w:t>
      </w:r>
      <w:r w:rsidRPr="003D2CD5">
        <w:rPr>
          <w:bCs/>
          <w:sz w:val="22"/>
          <w:szCs w:val="22"/>
        </w:rPr>
        <w:t>īguma 3.</w:t>
      </w:r>
      <w:r w:rsidR="00823CF2">
        <w:rPr>
          <w:bCs/>
          <w:sz w:val="22"/>
          <w:szCs w:val="22"/>
        </w:rPr>
        <w:t>3.</w:t>
      </w:r>
      <w:r w:rsidR="00EE0807">
        <w:rPr>
          <w:bCs/>
          <w:sz w:val="22"/>
          <w:szCs w:val="22"/>
        </w:rPr>
        <w:t>4.</w:t>
      </w:r>
      <w:r w:rsidRPr="003D2CD5">
        <w:rPr>
          <w:bCs/>
          <w:sz w:val="22"/>
          <w:szCs w:val="22"/>
        </w:rPr>
        <w:t>apakšpunkt</w:t>
      </w:r>
      <w:r w:rsidR="00EE0807">
        <w:rPr>
          <w:bCs/>
          <w:sz w:val="22"/>
          <w:szCs w:val="22"/>
        </w:rPr>
        <w:t xml:space="preserve">u </w:t>
      </w:r>
      <w:r w:rsidRPr="003D2CD5">
        <w:rPr>
          <w:bCs/>
          <w:sz w:val="22"/>
          <w:szCs w:val="22"/>
        </w:rPr>
        <w:t>šādā redakcijā:</w:t>
      </w:r>
    </w:p>
    <w:p w14:paraId="574AEF6A" w14:textId="5F52CD9D" w:rsidR="00823CF2" w:rsidRPr="0005171F" w:rsidRDefault="00210E60" w:rsidP="00977984">
      <w:pPr>
        <w:ind w:left="567"/>
        <w:jc w:val="both"/>
        <w:rPr>
          <w:rStyle w:val="FontStyle25"/>
          <w:b w:val="0"/>
          <w:bCs w:val="0"/>
        </w:rPr>
      </w:pPr>
      <w:r w:rsidRPr="00977984">
        <w:rPr>
          <w:rStyle w:val="FontStyle28"/>
        </w:rPr>
        <w:t>“3.3.</w:t>
      </w:r>
      <w:r w:rsidR="00EE0807" w:rsidRPr="00977984">
        <w:rPr>
          <w:rStyle w:val="FontStyle28"/>
        </w:rPr>
        <w:t>4</w:t>
      </w:r>
      <w:r w:rsidRPr="00977984">
        <w:rPr>
          <w:rStyle w:val="FontStyle28"/>
        </w:rPr>
        <w:t xml:space="preserve">. </w:t>
      </w:r>
      <w:r w:rsidRPr="0005171F">
        <w:rPr>
          <w:rStyle w:val="FontStyle28"/>
        </w:rPr>
        <w:t xml:space="preserve">Pasūtītāja </w:t>
      </w:r>
      <w:r w:rsidR="00EE0807" w:rsidRPr="0005171F">
        <w:rPr>
          <w:rStyle w:val="FontStyle28"/>
        </w:rPr>
        <w:t>atbildīgā</w:t>
      </w:r>
      <w:r w:rsidRPr="0005171F">
        <w:rPr>
          <w:rStyle w:val="FontStyle28"/>
        </w:rPr>
        <w:t xml:space="preserve">s </w:t>
      </w:r>
      <w:r w:rsidRPr="0005171F">
        <w:rPr>
          <w:rStyle w:val="FontStyle25"/>
          <w:b w:val="0"/>
          <w:bCs w:val="0"/>
        </w:rPr>
        <w:t>kontaktpersonas:</w:t>
      </w:r>
    </w:p>
    <w:p w14:paraId="7BD86F4E" w14:textId="4F77E8CB" w:rsidR="006238E2" w:rsidRPr="0099329D" w:rsidRDefault="00210E60" w:rsidP="00977984">
      <w:pPr>
        <w:ind w:left="567"/>
        <w:jc w:val="both"/>
        <w:rPr>
          <w:sz w:val="22"/>
          <w:szCs w:val="22"/>
        </w:rPr>
      </w:pPr>
      <w:r w:rsidRPr="0099329D">
        <w:rPr>
          <w:rStyle w:val="FontStyle25"/>
          <w:b w:val="0"/>
          <w:bCs w:val="0"/>
        </w:rPr>
        <w:t xml:space="preserve">3.3.4.1.  </w:t>
      </w:r>
      <w:r w:rsidRPr="0099329D">
        <w:rPr>
          <w:sz w:val="22"/>
          <w:szCs w:val="22"/>
        </w:rPr>
        <w:t xml:space="preserve">Rīgas valstspilsētas pašvaldības Ārtelpas un mobilitātes departamenta Uzturēšanas pārvaldes Nodrošinājuma nodaļas vadītāja vietniece </w:t>
      </w:r>
      <w:r>
        <w:rPr>
          <w:sz w:val="22"/>
          <w:szCs w:val="22"/>
        </w:rPr>
        <w:t>[…]</w:t>
      </w:r>
      <w:r w:rsidRPr="0099329D">
        <w:rPr>
          <w:sz w:val="22"/>
          <w:szCs w:val="22"/>
        </w:rPr>
        <w:t xml:space="preserve">, tālr. </w:t>
      </w:r>
      <w:r>
        <w:rPr>
          <w:sz w:val="22"/>
          <w:szCs w:val="22"/>
        </w:rPr>
        <w:t>[…]</w:t>
      </w:r>
      <w:r w:rsidRPr="0099329D">
        <w:rPr>
          <w:sz w:val="22"/>
          <w:szCs w:val="22"/>
        </w:rPr>
        <w:t xml:space="preserve">, mob. tālr. </w:t>
      </w:r>
      <w:r>
        <w:rPr>
          <w:sz w:val="22"/>
          <w:szCs w:val="22"/>
        </w:rPr>
        <w:t>[…]</w:t>
      </w:r>
      <w:r w:rsidRPr="0099329D">
        <w:rPr>
          <w:sz w:val="22"/>
          <w:szCs w:val="22"/>
        </w:rPr>
        <w:t xml:space="preserve">, e-pasts: </w:t>
      </w:r>
      <w:r>
        <w:rPr>
          <w:sz w:val="22"/>
          <w:szCs w:val="22"/>
        </w:rPr>
        <w:t>[…]</w:t>
      </w:r>
      <w:r w:rsidRPr="0099329D">
        <w:rPr>
          <w:sz w:val="22"/>
          <w:szCs w:val="22"/>
        </w:rPr>
        <w:t xml:space="preserve"> </w:t>
      </w:r>
      <w:r w:rsidRPr="0099329D">
        <w:rPr>
          <w:sz w:val="22"/>
          <w:szCs w:val="22"/>
        </w:rPr>
        <w:t>“</w:t>
      </w:r>
      <w:r w:rsidR="001D3744" w:rsidRPr="0099329D">
        <w:rPr>
          <w:sz w:val="22"/>
          <w:szCs w:val="22"/>
        </w:rPr>
        <w:t>.</w:t>
      </w:r>
      <w:r w:rsidR="007C627E">
        <w:rPr>
          <w:sz w:val="22"/>
          <w:szCs w:val="22"/>
        </w:rPr>
        <w:t xml:space="preserve"> </w:t>
      </w:r>
      <w:r w:rsidRPr="0099329D">
        <w:rPr>
          <w:rStyle w:val="FontStyle28"/>
          <w:snapToGrid w:val="0"/>
          <w:color w:val="000000"/>
        </w:rPr>
        <w:t>Minētās atbildīgās kontaktpersonas prombūtnes laikā to aizvieto cits Pasūtītāja noteikts darbinieks,</w:t>
      </w:r>
      <w:r w:rsidRPr="0099329D">
        <w:rPr>
          <w:sz w:val="22"/>
          <w:szCs w:val="22"/>
        </w:rPr>
        <w:t xml:space="preserve"> par kuru atbildīgā kontaktpersona informē Izpildītāju;</w:t>
      </w:r>
    </w:p>
    <w:p w14:paraId="65A38F85" w14:textId="74C4339A" w:rsidR="00B3048D" w:rsidRPr="00977984" w:rsidRDefault="00210E60" w:rsidP="00210E60">
      <w:pPr>
        <w:ind w:left="567"/>
        <w:jc w:val="both"/>
        <w:rPr>
          <w:bCs/>
          <w:sz w:val="22"/>
          <w:szCs w:val="22"/>
        </w:rPr>
      </w:pPr>
      <w:r w:rsidRPr="0099329D">
        <w:rPr>
          <w:sz w:val="22"/>
          <w:szCs w:val="22"/>
        </w:rPr>
        <w:t xml:space="preserve">3.3.4.2. Rīgas valstspilsētas pašvaldības Ārtelpas un mobilitātes departamenta Uzturēšanas pārvaldes </w:t>
      </w:r>
      <w:r w:rsidR="00977984" w:rsidRPr="0099329D">
        <w:rPr>
          <w:sz w:val="22"/>
          <w:szCs w:val="22"/>
        </w:rPr>
        <w:t xml:space="preserve">Teritoriju apsaimniekošanas nodaļas Labā krasta sektora vadītāja Inesa Fedjuhina, tālr. </w:t>
      </w:r>
      <w:r>
        <w:rPr>
          <w:sz w:val="22"/>
          <w:szCs w:val="22"/>
        </w:rPr>
        <w:t>[…]</w:t>
      </w:r>
      <w:r w:rsidR="00977984" w:rsidRPr="0099329D">
        <w:rPr>
          <w:sz w:val="22"/>
          <w:szCs w:val="22"/>
        </w:rPr>
        <w:t xml:space="preserve">, </w:t>
      </w:r>
      <w:r w:rsidR="00977984" w:rsidRPr="0099329D">
        <w:rPr>
          <w:rStyle w:val="FontStyle28"/>
          <w:snapToGrid w:val="0"/>
          <w:color w:val="000000"/>
        </w:rPr>
        <w:t>mobilais tālr. 29138411, e-pasts:</w:t>
      </w:r>
      <w:r w:rsidR="00977984" w:rsidRPr="0099329D">
        <w:rPr>
          <w:sz w:val="22"/>
          <w:szCs w:val="22"/>
        </w:rPr>
        <w:t xml:space="preserve"> </w:t>
      </w:r>
      <w:r>
        <w:rPr>
          <w:sz w:val="22"/>
          <w:szCs w:val="22"/>
        </w:rPr>
        <w:t>[…]</w:t>
      </w:r>
      <w:r w:rsidRPr="00977984">
        <w:rPr>
          <w:bCs/>
          <w:sz w:val="22"/>
          <w:szCs w:val="22"/>
        </w:rPr>
        <w:t xml:space="preserve">Izteikt Līguma </w:t>
      </w:r>
      <w:r w:rsidR="00763AAD" w:rsidRPr="00977984">
        <w:rPr>
          <w:bCs/>
          <w:sz w:val="22"/>
          <w:szCs w:val="22"/>
        </w:rPr>
        <w:t>3</w:t>
      </w:r>
      <w:r w:rsidR="00730DF0" w:rsidRPr="00977984">
        <w:rPr>
          <w:bCs/>
          <w:sz w:val="22"/>
          <w:szCs w:val="22"/>
        </w:rPr>
        <w:t>.</w:t>
      </w:r>
      <w:r w:rsidR="00763AAD" w:rsidRPr="00977984">
        <w:rPr>
          <w:bCs/>
          <w:sz w:val="22"/>
          <w:szCs w:val="22"/>
        </w:rPr>
        <w:t>1</w:t>
      </w:r>
      <w:r w:rsidR="00823CF2" w:rsidRPr="00977984">
        <w:rPr>
          <w:bCs/>
          <w:sz w:val="22"/>
          <w:szCs w:val="22"/>
        </w:rPr>
        <w:t>1</w:t>
      </w:r>
      <w:r w:rsidRPr="00977984">
        <w:rPr>
          <w:bCs/>
          <w:sz w:val="22"/>
          <w:szCs w:val="22"/>
        </w:rPr>
        <w:t>.apakšpunkt</w:t>
      </w:r>
      <w:r w:rsidR="00763AAD" w:rsidRPr="00977984">
        <w:rPr>
          <w:bCs/>
          <w:sz w:val="22"/>
          <w:szCs w:val="22"/>
        </w:rPr>
        <w:t>u</w:t>
      </w:r>
      <w:r w:rsidR="001F308A" w:rsidRPr="00977984">
        <w:rPr>
          <w:bCs/>
          <w:sz w:val="22"/>
          <w:szCs w:val="22"/>
        </w:rPr>
        <w:t xml:space="preserve"> </w:t>
      </w:r>
      <w:r w:rsidRPr="00977984">
        <w:rPr>
          <w:bCs/>
          <w:sz w:val="22"/>
          <w:szCs w:val="22"/>
        </w:rPr>
        <w:t xml:space="preserve">šādā redakcijā: </w:t>
      </w:r>
    </w:p>
    <w:p w14:paraId="412DA059" w14:textId="77777777" w:rsidR="00823CF2" w:rsidRPr="0005171F" w:rsidRDefault="00210E60" w:rsidP="00977984">
      <w:pPr>
        <w:pStyle w:val="Bezatstarpm"/>
        <w:ind w:left="567"/>
        <w:jc w:val="both"/>
        <w:rPr>
          <w:rFonts w:ascii="Times New Roman" w:hAnsi="Times New Roman"/>
          <w:b/>
          <w:bCs/>
          <w:lang w:val="es-ES"/>
        </w:rPr>
      </w:pPr>
      <w:r w:rsidRPr="00977984">
        <w:rPr>
          <w:rFonts w:ascii="Times New Roman" w:hAnsi="Times New Roman"/>
          <w:bCs/>
          <w:lang w:val="lv-LV"/>
        </w:rPr>
        <w:t>“</w:t>
      </w:r>
      <w:r w:rsidR="003D2CD5" w:rsidRPr="00977984">
        <w:rPr>
          <w:rFonts w:ascii="Times New Roman" w:hAnsi="Times New Roman"/>
          <w:bCs/>
          <w:lang w:val="lv-LV"/>
        </w:rPr>
        <w:t>3.1</w:t>
      </w:r>
      <w:r w:rsidRPr="00977984">
        <w:rPr>
          <w:rFonts w:ascii="Times New Roman" w:hAnsi="Times New Roman"/>
          <w:bCs/>
          <w:lang w:val="lv-LV"/>
        </w:rPr>
        <w:t>1</w:t>
      </w:r>
      <w:r w:rsidR="003D2CD5" w:rsidRPr="00977984">
        <w:rPr>
          <w:rFonts w:ascii="Times New Roman" w:hAnsi="Times New Roman"/>
          <w:bCs/>
          <w:lang w:val="lv-LV"/>
        </w:rPr>
        <w:t xml:space="preserve">. </w:t>
      </w:r>
      <w:r w:rsidRPr="0005171F">
        <w:rPr>
          <w:rStyle w:val="FontStyle25"/>
          <w:b w:val="0"/>
          <w:bCs w:val="0"/>
          <w:lang w:val="es-ES" w:eastAsia="lv-LV"/>
        </w:rPr>
        <w:t>Noformējot elektronisko rēķinu Izpildītājs tajā norāda šādu informāciju:</w:t>
      </w:r>
    </w:p>
    <w:p w14:paraId="0ACCED51" w14:textId="77777777" w:rsidR="00823CF2" w:rsidRPr="0099329D" w:rsidRDefault="00210E60" w:rsidP="00977984">
      <w:pPr>
        <w:ind w:left="567" w:right="99" w:firstLine="851"/>
        <w:jc w:val="both"/>
        <w:rPr>
          <w:bCs/>
          <w:sz w:val="22"/>
          <w:szCs w:val="22"/>
        </w:rPr>
      </w:pPr>
      <w:r w:rsidRPr="0099329D">
        <w:rPr>
          <w:bCs/>
          <w:sz w:val="22"/>
          <w:szCs w:val="22"/>
        </w:rPr>
        <w:t>Saņēmējs: Rīgas valstspilsētas pašvaldība</w:t>
      </w:r>
    </w:p>
    <w:p w14:paraId="72B8FDC3" w14:textId="77777777" w:rsidR="00823CF2" w:rsidRPr="0099329D" w:rsidRDefault="00210E60" w:rsidP="00977984">
      <w:pPr>
        <w:ind w:left="567" w:right="99" w:firstLine="851"/>
        <w:jc w:val="both"/>
        <w:rPr>
          <w:bCs/>
          <w:sz w:val="22"/>
          <w:szCs w:val="22"/>
        </w:rPr>
      </w:pPr>
      <w:r w:rsidRPr="0099329D">
        <w:rPr>
          <w:bCs/>
          <w:sz w:val="22"/>
          <w:szCs w:val="22"/>
        </w:rPr>
        <w:t>Adrese: Rātslaukums 1, Rīga, LV-1050</w:t>
      </w:r>
    </w:p>
    <w:p w14:paraId="3DEC0AAA" w14:textId="77777777" w:rsidR="00823CF2" w:rsidRPr="0099329D" w:rsidRDefault="00210E60" w:rsidP="00977984">
      <w:pPr>
        <w:ind w:left="567" w:right="99" w:firstLine="851"/>
        <w:jc w:val="both"/>
        <w:rPr>
          <w:bCs/>
          <w:sz w:val="22"/>
          <w:szCs w:val="22"/>
        </w:rPr>
      </w:pPr>
      <w:r w:rsidRPr="0099329D">
        <w:rPr>
          <w:bCs/>
          <w:sz w:val="22"/>
          <w:szCs w:val="22"/>
        </w:rPr>
        <w:t xml:space="preserve">NMR </w:t>
      </w:r>
      <w:r w:rsidRPr="0099329D">
        <w:rPr>
          <w:bCs/>
          <w:sz w:val="22"/>
          <w:szCs w:val="22"/>
        </w:rPr>
        <w:t>kods: 90011524360</w:t>
      </w:r>
    </w:p>
    <w:p w14:paraId="2361FA18" w14:textId="77777777" w:rsidR="00823CF2" w:rsidRPr="0099329D" w:rsidRDefault="00210E60" w:rsidP="00977984">
      <w:pPr>
        <w:ind w:left="567" w:right="99" w:firstLine="851"/>
        <w:jc w:val="both"/>
        <w:rPr>
          <w:bCs/>
          <w:sz w:val="22"/>
          <w:szCs w:val="22"/>
        </w:rPr>
      </w:pPr>
      <w:r w:rsidRPr="0099329D">
        <w:rPr>
          <w:bCs/>
          <w:sz w:val="22"/>
          <w:szCs w:val="22"/>
        </w:rPr>
        <w:t xml:space="preserve">PVN reģ. Nr.: LV 90011524360 </w:t>
      </w:r>
    </w:p>
    <w:p w14:paraId="00C43880" w14:textId="77777777" w:rsidR="00823CF2" w:rsidRPr="0099329D" w:rsidRDefault="00210E60" w:rsidP="00977984">
      <w:pPr>
        <w:ind w:left="567" w:right="99" w:firstLine="851"/>
        <w:jc w:val="both"/>
        <w:rPr>
          <w:bCs/>
          <w:sz w:val="22"/>
          <w:szCs w:val="22"/>
        </w:rPr>
      </w:pPr>
      <w:r w:rsidRPr="0099329D">
        <w:rPr>
          <w:bCs/>
          <w:sz w:val="22"/>
          <w:szCs w:val="22"/>
        </w:rPr>
        <w:t>Banka: Luminor Bank AS Latvijas filiāle</w:t>
      </w:r>
    </w:p>
    <w:p w14:paraId="02B82872" w14:textId="77777777" w:rsidR="00823CF2" w:rsidRPr="0099329D" w:rsidRDefault="00210E60" w:rsidP="00977984">
      <w:pPr>
        <w:ind w:left="567" w:right="99" w:firstLine="851"/>
        <w:jc w:val="both"/>
        <w:rPr>
          <w:bCs/>
          <w:sz w:val="22"/>
          <w:szCs w:val="22"/>
        </w:rPr>
      </w:pPr>
      <w:r w:rsidRPr="0099329D">
        <w:rPr>
          <w:bCs/>
          <w:sz w:val="22"/>
          <w:szCs w:val="22"/>
        </w:rPr>
        <w:t xml:space="preserve">Kods: RIKOLV2X                                </w:t>
      </w:r>
    </w:p>
    <w:p w14:paraId="08C7552D" w14:textId="77777777" w:rsidR="00BE243E" w:rsidRDefault="00210E60" w:rsidP="00977984">
      <w:pPr>
        <w:ind w:left="567" w:right="99" w:firstLine="851"/>
        <w:jc w:val="both"/>
        <w:rPr>
          <w:sz w:val="22"/>
          <w:szCs w:val="22"/>
        </w:rPr>
      </w:pPr>
      <w:r w:rsidRPr="00BE243E">
        <w:rPr>
          <w:bCs/>
          <w:sz w:val="22"/>
          <w:szCs w:val="22"/>
        </w:rPr>
        <w:t>Konts:</w:t>
      </w:r>
      <w:r w:rsidRPr="00BE243E">
        <w:rPr>
          <w:b/>
          <w:bCs/>
          <w:sz w:val="22"/>
          <w:szCs w:val="22"/>
        </w:rPr>
        <w:t xml:space="preserve"> </w:t>
      </w:r>
      <w:r w:rsidRPr="00BE243E">
        <w:rPr>
          <w:sz w:val="22"/>
          <w:szCs w:val="22"/>
        </w:rPr>
        <w:t>LV40RIKO0023400014090</w:t>
      </w:r>
    </w:p>
    <w:p w14:paraId="5270E53F" w14:textId="1BE0591C" w:rsidR="00823CF2" w:rsidRPr="0099329D" w:rsidRDefault="00210E60" w:rsidP="00977984">
      <w:pPr>
        <w:ind w:left="567" w:right="99" w:firstLine="851"/>
        <w:jc w:val="both"/>
        <w:rPr>
          <w:bCs/>
          <w:sz w:val="22"/>
          <w:szCs w:val="22"/>
        </w:rPr>
      </w:pPr>
      <w:r w:rsidRPr="0099329D">
        <w:rPr>
          <w:bCs/>
          <w:sz w:val="22"/>
          <w:szCs w:val="22"/>
        </w:rPr>
        <w:t xml:space="preserve">Pašvaldības iestāde: Rīgas valstspilsētas </w:t>
      </w:r>
      <w:r>
        <w:rPr>
          <w:bCs/>
          <w:sz w:val="22"/>
          <w:szCs w:val="22"/>
        </w:rPr>
        <w:t xml:space="preserve">pašvaldības </w:t>
      </w:r>
      <w:r w:rsidRPr="0099329D">
        <w:rPr>
          <w:bCs/>
          <w:sz w:val="22"/>
          <w:szCs w:val="22"/>
        </w:rPr>
        <w:t>Ārtelpas un mobilitātes departaments</w:t>
      </w:r>
    </w:p>
    <w:p w14:paraId="50178338" w14:textId="77777777" w:rsidR="00823CF2" w:rsidRPr="0099329D" w:rsidRDefault="00210E60" w:rsidP="00977984">
      <w:pPr>
        <w:ind w:left="567" w:right="99" w:firstLine="851"/>
        <w:jc w:val="both"/>
        <w:rPr>
          <w:bCs/>
          <w:sz w:val="22"/>
          <w:szCs w:val="22"/>
        </w:rPr>
      </w:pPr>
      <w:r w:rsidRPr="0099329D">
        <w:rPr>
          <w:bCs/>
          <w:sz w:val="22"/>
          <w:szCs w:val="22"/>
        </w:rPr>
        <w:t>Adrese: Ģertrūdes iela 36, Rīga, LV-1011</w:t>
      </w:r>
    </w:p>
    <w:p w14:paraId="2E815F6B" w14:textId="1379784F" w:rsidR="00823CF2" w:rsidRPr="00823CF2" w:rsidRDefault="00210E60" w:rsidP="00977984">
      <w:pPr>
        <w:pStyle w:val="Bezatstarpm"/>
        <w:tabs>
          <w:tab w:val="left" w:pos="993"/>
        </w:tabs>
        <w:ind w:left="567" w:firstLine="851"/>
        <w:jc w:val="both"/>
        <w:rPr>
          <w:rStyle w:val="FontStyle25"/>
          <w:rFonts w:eastAsia="Calibri"/>
          <w:b w:val="0"/>
          <w:highlight w:val="yellow"/>
          <w:lang w:val="lv-LV"/>
        </w:rPr>
      </w:pPr>
      <w:r w:rsidRPr="0099329D">
        <w:rPr>
          <w:rFonts w:ascii="Times New Roman" w:hAnsi="Times New Roman"/>
          <w:bCs/>
          <w:lang w:val="lv-LV"/>
        </w:rPr>
        <w:t>Pašvaldības iestādes kods: 213</w:t>
      </w:r>
    </w:p>
    <w:p w14:paraId="34365A19" w14:textId="77777777" w:rsidR="00823CF2" w:rsidRPr="0005171F" w:rsidRDefault="00210E60" w:rsidP="00823CF2">
      <w:pPr>
        <w:pStyle w:val="Bezatstarpm"/>
        <w:tabs>
          <w:tab w:val="left" w:pos="993"/>
        </w:tabs>
        <w:ind w:firstLine="426"/>
        <w:jc w:val="both"/>
        <w:rPr>
          <w:rStyle w:val="FontStyle25"/>
          <w:rFonts w:eastAsia="Calibri"/>
          <w:b w:val="0"/>
          <w:bCs w:val="0"/>
          <w:lang w:val="lv-LV"/>
        </w:rPr>
      </w:pPr>
      <w:r w:rsidRPr="0005171F">
        <w:rPr>
          <w:rStyle w:val="FontStyle25"/>
          <w:rFonts w:eastAsia="Calibri"/>
          <w:b w:val="0"/>
          <w:bCs w:val="0"/>
          <w:lang w:val="lv-LV"/>
        </w:rPr>
        <w:t>vai pēc Pasūtītāja norādes</w:t>
      </w:r>
    </w:p>
    <w:p w14:paraId="383E35D9" w14:textId="77777777" w:rsidR="00823CF2" w:rsidRPr="00995A60" w:rsidRDefault="00210E60" w:rsidP="00823CF2">
      <w:pPr>
        <w:ind w:left="360" w:right="99" w:firstLine="1058"/>
        <w:jc w:val="both"/>
        <w:rPr>
          <w:bCs/>
          <w:sz w:val="22"/>
          <w:szCs w:val="22"/>
        </w:rPr>
      </w:pPr>
      <w:r w:rsidRPr="0005171F">
        <w:rPr>
          <w:sz w:val="22"/>
          <w:szCs w:val="22"/>
        </w:rPr>
        <w:t>Saņēmējs: Rīgas valstspilsētas</w:t>
      </w:r>
      <w:r w:rsidRPr="00995A60">
        <w:rPr>
          <w:bCs/>
          <w:sz w:val="22"/>
          <w:szCs w:val="22"/>
        </w:rPr>
        <w:t xml:space="preserve"> pašvaldība</w:t>
      </w:r>
    </w:p>
    <w:p w14:paraId="45A4A152" w14:textId="77777777" w:rsidR="00823CF2" w:rsidRPr="00995A60" w:rsidRDefault="00210E60" w:rsidP="00823CF2">
      <w:pPr>
        <w:ind w:left="360" w:right="99" w:firstLine="1058"/>
        <w:jc w:val="both"/>
        <w:rPr>
          <w:bCs/>
          <w:sz w:val="22"/>
          <w:szCs w:val="22"/>
        </w:rPr>
      </w:pPr>
      <w:r w:rsidRPr="00995A60">
        <w:rPr>
          <w:bCs/>
          <w:sz w:val="22"/>
          <w:szCs w:val="22"/>
        </w:rPr>
        <w:t>Adrese: Rātslaukums 1, Rīga, LV-1050</w:t>
      </w:r>
    </w:p>
    <w:p w14:paraId="57CD984F" w14:textId="77777777" w:rsidR="00823CF2" w:rsidRPr="00995A60" w:rsidRDefault="00210E60" w:rsidP="00823CF2">
      <w:pPr>
        <w:ind w:left="360" w:right="99" w:firstLine="1058"/>
        <w:jc w:val="both"/>
        <w:rPr>
          <w:bCs/>
          <w:sz w:val="22"/>
          <w:szCs w:val="22"/>
        </w:rPr>
      </w:pPr>
      <w:r w:rsidRPr="00995A60">
        <w:rPr>
          <w:bCs/>
          <w:sz w:val="22"/>
          <w:szCs w:val="22"/>
        </w:rPr>
        <w:t>NMR kods: 90011524360</w:t>
      </w:r>
    </w:p>
    <w:p w14:paraId="05590085" w14:textId="77777777" w:rsidR="00823CF2" w:rsidRPr="00995A60" w:rsidRDefault="00210E60" w:rsidP="00823CF2">
      <w:pPr>
        <w:ind w:left="360" w:right="99" w:firstLine="1058"/>
        <w:jc w:val="both"/>
        <w:rPr>
          <w:bCs/>
          <w:sz w:val="22"/>
          <w:szCs w:val="22"/>
        </w:rPr>
      </w:pPr>
      <w:r w:rsidRPr="00995A60">
        <w:rPr>
          <w:bCs/>
          <w:sz w:val="22"/>
          <w:szCs w:val="22"/>
        </w:rPr>
        <w:t xml:space="preserve">PVN reģ. Nr.: LV 90011524360 </w:t>
      </w:r>
    </w:p>
    <w:p w14:paraId="42759E6C" w14:textId="77777777" w:rsidR="00823CF2" w:rsidRPr="00995A60" w:rsidRDefault="00210E60" w:rsidP="00823CF2">
      <w:pPr>
        <w:ind w:left="360" w:right="99" w:firstLine="1058"/>
        <w:jc w:val="both"/>
        <w:rPr>
          <w:bCs/>
          <w:sz w:val="22"/>
          <w:szCs w:val="22"/>
        </w:rPr>
      </w:pPr>
      <w:r w:rsidRPr="00995A60">
        <w:rPr>
          <w:bCs/>
          <w:sz w:val="22"/>
          <w:szCs w:val="22"/>
        </w:rPr>
        <w:lastRenderedPageBreak/>
        <w:t>Banka: Luminor Bank</w:t>
      </w:r>
      <w:r w:rsidRPr="00995A60">
        <w:rPr>
          <w:bCs/>
          <w:sz w:val="22"/>
          <w:szCs w:val="22"/>
        </w:rPr>
        <w:t xml:space="preserve"> AS Latvijas filiāle</w:t>
      </w:r>
    </w:p>
    <w:p w14:paraId="354B603D" w14:textId="77777777" w:rsidR="00823CF2" w:rsidRPr="00BE243E" w:rsidRDefault="00210E60" w:rsidP="00823CF2">
      <w:pPr>
        <w:ind w:left="360" w:right="99" w:firstLine="1058"/>
        <w:jc w:val="both"/>
        <w:rPr>
          <w:bCs/>
          <w:sz w:val="22"/>
          <w:szCs w:val="22"/>
          <w:highlight w:val="yellow"/>
        </w:rPr>
      </w:pPr>
      <w:r w:rsidRPr="00995A60">
        <w:rPr>
          <w:bCs/>
          <w:sz w:val="22"/>
          <w:szCs w:val="22"/>
        </w:rPr>
        <w:t xml:space="preserve">Kods: RIKOLV2X                                </w:t>
      </w:r>
    </w:p>
    <w:p w14:paraId="0D2C042B" w14:textId="77777777" w:rsidR="00995A60" w:rsidRDefault="00210E60" w:rsidP="00823CF2">
      <w:pPr>
        <w:ind w:left="360" w:right="99" w:firstLine="1058"/>
        <w:jc w:val="both"/>
        <w:rPr>
          <w:rStyle w:val="FontStyle25"/>
        </w:rPr>
      </w:pPr>
      <w:r w:rsidRPr="00995A60">
        <w:rPr>
          <w:bCs/>
          <w:sz w:val="22"/>
          <w:szCs w:val="22"/>
        </w:rPr>
        <w:t>Konts:</w:t>
      </w:r>
      <w:r w:rsidRPr="00995A60">
        <w:rPr>
          <w:b/>
          <w:bCs/>
          <w:sz w:val="22"/>
          <w:szCs w:val="22"/>
        </w:rPr>
        <w:t xml:space="preserve"> </w:t>
      </w:r>
      <w:r w:rsidRPr="00995A60">
        <w:rPr>
          <w:rStyle w:val="FontStyle25"/>
          <w:b w:val="0"/>
          <w:bCs w:val="0"/>
        </w:rPr>
        <w:t>LV48RIKO0020100001390</w:t>
      </w:r>
    </w:p>
    <w:p w14:paraId="52C6E371" w14:textId="2E9109A6" w:rsidR="00823CF2" w:rsidRPr="00995A60" w:rsidRDefault="00210E60" w:rsidP="00823CF2">
      <w:pPr>
        <w:ind w:left="360" w:right="99" w:firstLine="1058"/>
        <w:jc w:val="both"/>
        <w:rPr>
          <w:bCs/>
          <w:sz w:val="22"/>
          <w:szCs w:val="22"/>
        </w:rPr>
      </w:pPr>
      <w:r w:rsidRPr="00995A60">
        <w:rPr>
          <w:bCs/>
          <w:sz w:val="22"/>
          <w:szCs w:val="22"/>
        </w:rPr>
        <w:t>Pašvaldības iestāde: Rīgas valstspilsētas pašvaldības Ārtelpas un mobilitātes departaments</w:t>
      </w:r>
    </w:p>
    <w:p w14:paraId="331036D3" w14:textId="77777777" w:rsidR="00823CF2" w:rsidRPr="00995A60" w:rsidRDefault="00210E60" w:rsidP="00823CF2">
      <w:pPr>
        <w:ind w:left="360" w:right="99" w:firstLine="1058"/>
        <w:jc w:val="both"/>
        <w:rPr>
          <w:bCs/>
          <w:sz w:val="22"/>
          <w:szCs w:val="22"/>
        </w:rPr>
      </w:pPr>
      <w:r w:rsidRPr="00995A60">
        <w:rPr>
          <w:bCs/>
          <w:sz w:val="22"/>
          <w:szCs w:val="22"/>
        </w:rPr>
        <w:t>Adrese: Ģertrūdes iela 36, Rīga, LV-1011</w:t>
      </w:r>
    </w:p>
    <w:p w14:paraId="10140F27" w14:textId="2BB65472" w:rsidR="00823CF2" w:rsidRPr="00995A60" w:rsidRDefault="00210E60" w:rsidP="00823CF2">
      <w:pPr>
        <w:pStyle w:val="Bezatstarpm"/>
        <w:tabs>
          <w:tab w:val="left" w:pos="993"/>
        </w:tabs>
        <w:ind w:left="360" w:firstLine="1058"/>
        <w:jc w:val="both"/>
        <w:rPr>
          <w:rStyle w:val="FontStyle25"/>
          <w:rFonts w:eastAsia="Calibri"/>
          <w:b w:val="0"/>
          <w:lang w:val="lv-LV"/>
        </w:rPr>
      </w:pPr>
      <w:r w:rsidRPr="00995A60">
        <w:rPr>
          <w:rFonts w:ascii="Times New Roman" w:hAnsi="Times New Roman"/>
          <w:bCs/>
          <w:lang w:val="lv-LV"/>
        </w:rPr>
        <w:t>Pašvaldības iestādes kods: 213</w:t>
      </w:r>
    </w:p>
    <w:p w14:paraId="1BE5ED0A" w14:textId="30EDACA1" w:rsidR="0088064A" w:rsidRPr="00823CF2" w:rsidRDefault="00210E60" w:rsidP="00977984">
      <w:pPr>
        <w:pStyle w:val="Bezatstarpm"/>
        <w:ind w:left="1276" w:firstLine="142"/>
        <w:jc w:val="both"/>
        <w:rPr>
          <w:rFonts w:ascii="Times New Roman" w:hAnsi="Times New Roman"/>
          <w:bCs/>
          <w:lang w:val="lv-LV"/>
        </w:rPr>
      </w:pPr>
      <w:r w:rsidRPr="00995A60">
        <w:rPr>
          <w:rFonts w:ascii="Times New Roman" w:hAnsi="Times New Roman"/>
          <w:bCs/>
          <w:lang w:val="lv-LV"/>
        </w:rPr>
        <w:t>Norāde piezīmēs: Aktīvās nodarbinātības pasākums “Algoti pagaidu sabiedriskie darbi” (APS0589.01).</w:t>
      </w:r>
    </w:p>
    <w:p w14:paraId="6EF7D48C" w14:textId="77777777" w:rsidR="00B0031B" w:rsidRPr="00823CF2" w:rsidRDefault="00210E60" w:rsidP="00B0031B">
      <w:pPr>
        <w:pStyle w:val="Sarakstarindkopa"/>
        <w:numPr>
          <w:ilvl w:val="0"/>
          <w:numId w:val="1"/>
        </w:numPr>
        <w:tabs>
          <w:tab w:val="left" w:pos="567"/>
        </w:tabs>
        <w:ind w:left="567" w:right="108" w:hanging="283"/>
        <w:jc w:val="both"/>
        <w:rPr>
          <w:bCs/>
          <w:sz w:val="22"/>
          <w:szCs w:val="22"/>
        </w:rPr>
      </w:pPr>
      <w:r w:rsidRPr="00823CF2">
        <w:rPr>
          <w:bCs/>
          <w:sz w:val="22"/>
          <w:szCs w:val="22"/>
        </w:rPr>
        <w:t>Līguma pārējie noteikumi paliek negrozīti.</w:t>
      </w:r>
    </w:p>
    <w:p w14:paraId="34A1F4CC" w14:textId="77777777" w:rsidR="00B0031B" w:rsidRPr="003D2CD5" w:rsidRDefault="00210E60" w:rsidP="00B0031B">
      <w:pPr>
        <w:pStyle w:val="Sarakstarindkopa"/>
        <w:numPr>
          <w:ilvl w:val="0"/>
          <w:numId w:val="1"/>
        </w:numPr>
        <w:tabs>
          <w:tab w:val="left" w:pos="567"/>
        </w:tabs>
        <w:ind w:left="567" w:right="108" w:hanging="283"/>
        <w:jc w:val="both"/>
        <w:rPr>
          <w:bCs/>
          <w:sz w:val="22"/>
          <w:szCs w:val="22"/>
        </w:rPr>
      </w:pPr>
      <w:r w:rsidRPr="003D2CD5">
        <w:rPr>
          <w:bCs/>
          <w:sz w:val="22"/>
          <w:szCs w:val="22"/>
        </w:rPr>
        <w:t>Vienošanās stājas spēkā pēc tās abpusējas parakstīšanas un ir spēkā visā Līguma darbības laikā. Vienošanās pēc tās parakstīšanas kļūst par Līguma neatņemamu sastāvdaļu.</w:t>
      </w:r>
    </w:p>
    <w:p w14:paraId="5B9BB528" w14:textId="4D8523B7" w:rsidR="00B0031B" w:rsidRPr="008031CB" w:rsidRDefault="00210E60" w:rsidP="00B0031B">
      <w:pPr>
        <w:pStyle w:val="Sarakstarindkopa"/>
        <w:numPr>
          <w:ilvl w:val="0"/>
          <w:numId w:val="1"/>
        </w:numPr>
        <w:tabs>
          <w:tab w:val="left" w:pos="284"/>
          <w:tab w:val="left" w:pos="567"/>
        </w:tabs>
        <w:ind w:left="567" w:right="99" w:hanging="283"/>
        <w:jc w:val="both"/>
        <w:rPr>
          <w:bCs/>
          <w:sz w:val="22"/>
          <w:szCs w:val="22"/>
        </w:rPr>
      </w:pPr>
      <w:r w:rsidRPr="008031CB">
        <w:rPr>
          <w:sz w:val="22"/>
          <w:szCs w:val="22"/>
        </w:rPr>
        <w:t xml:space="preserve">Vienošanās sastādīta uz 2 (divām) lapām, parakstīta ar drošu elektronisko parakstu un satur laika zīmogu. </w:t>
      </w:r>
    </w:p>
    <w:p w14:paraId="7F819EE9" w14:textId="77777777" w:rsidR="00B0031B" w:rsidRPr="00BC7343" w:rsidRDefault="00B0031B" w:rsidP="00B0031B">
      <w:pPr>
        <w:ind w:left="284" w:right="99" w:hanging="284"/>
        <w:jc w:val="both"/>
        <w:rPr>
          <w:bCs/>
          <w:sz w:val="22"/>
          <w:szCs w:val="22"/>
        </w:rPr>
      </w:pPr>
    </w:p>
    <w:p w14:paraId="2ABA599D" w14:textId="77777777" w:rsidR="00B0031B" w:rsidRPr="00BC7343" w:rsidRDefault="00210E60" w:rsidP="00B0031B">
      <w:pPr>
        <w:pStyle w:val="Sarakstarindkopa"/>
        <w:tabs>
          <w:tab w:val="left" w:pos="0"/>
        </w:tabs>
        <w:ind w:left="0"/>
        <w:jc w:val="center"/>
        <w:rPr>
          <w:b/>
          <w:bCs/>
          <w:sz w:val="22"/>
          <w:szCs w:val="22"/>
        </w:rPr>
      </w:pPr>
      <w:r w:rsidRPr="00BC7343">
        <w:rPr>
          <w:b/>
          <w:bCs/>
          <w:sz w:val="22"/>
          <w:szCs w:val="22"/>
        </w:rPr>
        <w:t>Pušu adreses, rekvizīti un paraksti:</w:t>
      </w:r>
    </w:p>
    <w:p w14:paraId="4A0CB75F" w14:textId="77777777" w:rsidR="00B0031B" w:rsidRPr="00BC7343" w:rsidRDefault="00B0031B" w:rsidP="00B0031B">
      <w:pPr>
        <w:pStyle w:val="Sarakstarindkopa"/>
        <w:ind w:left="0"/>
        <w:rPr>
          <w:b/>
          <w:sz w:val="22"/>
          <w:szCs w:val="22"/>
        </w:rPr>
      </w:pPr>
      <w:bookmarkStart w:id="0" w:name="_Hlk70582798"/>
      <w:bookmarkStart w:id="1" w:name="_Hlk70582710"/>
    </w:p>
    <w:p w14:paraId="64E3A175" w14:textId="77777777" w:rsidR="00B0031B" w:rsidRPr="00BC7343" w:rsidRDefault="00210E60" w:rsidP="00B0031B">
      <w:pPr>
        <w:pStyle w:val="Sarakstarindkopa"/>
        <w:ind w:left="0" w:firstLine="709"/>
        <w:rPr>
          <w:sz w:val="22"/>
          <w:szCs w:val="22"/>
        </w:rPr>
      </w:pPr>
      <w:r w:rsidRPr="00BC7343">
        <w:rPr>
          <w:b/>
          <w:sz w:val="22"/>
          <w:szCs w:val="22"/>
        </w:rPr>
        <w:t>Pasūtītājs:</w:t>
      </w:r>
      <w:bookmarkEnd w:id="0"/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sz w:val="22"/>
          <w:szCs w:val="22"/>
        </w:rPr>
        <w:tab/>
      </w:r>
      <w:r w:rsidRPr="00BC7343">
        <w:rPr>
          <w:b/>
          <w:sz w:val="22"/>
          <w:szCs w:val="22"/>
        </w:rPr>
        <w:t>Izpildītājs:</w:t>
      </w:r>
    </w:p>
    <w:tbl>
      <w:tblPr>
        <w:tblW w:w="9781" w:type="dxa"/>
        <w:tblInd w:w="142" w:type="dxa"/>
        <w:tblLayout w:type="fixed"/>
        <w:tblLook w:val="0000" w:firstRow="0" w:lastRow="0" w:firstColumn="0" w:lastColumn="0" w:noHBand="0" w:noVBand="0"/>
      </w:tblPr>
      <w:tblGrid>
        <w:gridCol w:w="5103"/>
        <w:gridCol w:w="4678"/>
      </w:tblGrid>
      <w:tr w:rsidR="00DD19C1" w14:paraId="5DA368E9" w14:textId="77777777" w:rsidTr="00E32B87">
        <w:trPr>
          <w:cantSplit/>
        </w:trPr>
        <w:tc>
          <w:tcPr>
            <w:tcW w:w="5103" w:type="dxa"/>
          </w:tcPr>
          <w:p w14:paraId="0BB5FF91" w14:textId="77777777" w:rsidR="00B0031B" w:rsidRPr="006D1B37" w:rsidRDefault="00B0031B" w:rsidP="00E32B87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trike/>
                <w:sz w:val="22"/>
                <w:szCs w:val="22"/>
              </w:rPr>
            </w:pPr>
          </w:p>
          <w:p w14:paraId="2FD61903" w14:textId="77777777" w:rsidR="00BE093B" w:rsidRDefault="00210E60" w:rsidP="00E32B87">
            <w:pPr>
              <w:pStyle w:val="Sarakstarindkopa"/>
              <w:tabs>
                <w:tab w:val="left" w:pos="179"/>
              </w:tabs>
              <w:ind w:left="179" w:right="108"/>
              <w:jc w:val="both"/>
              <w:rPr>
                <w:b/>
                <w:sz w:val="22"/>
                <w:szCs w:val="22"/>
              </w:rPr>
            </w:pPr>
            <w:r w:rsidRPr="009340A2">
              <w:rPr>
                <w:b/>
                <w:sz w:val="22"/>
                <w:szCs w:val="22"/>
              </w:rPr>
              <w:t>Rīgas valstspilsētas pašvaldības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9340A2">
              <w:rPr>
                <w:b/>
                <w:sz w:val="22"/>
                <w:szCs w:val="22"/>
              </w:rPr>
              <w:t>Ārtelpas</w:t>
            </w:r>
          </w:p>
          <w:p w14:paraId="601A0D07" w14:textId="438A6381" w:rsidR="00B0031B" w:rsidRPr="009340A2" w:rsidRDefault="00210E60" w:rsidP="00E32B87">
            <w:pPr>
              <w:pStyle w:val="Sarakstarindkopa"/>
              <w:tabs>
                <w:tab w:val="left" w:pos="179"/>
              </w:tabs>
              <w:ind w:left="179" w:right="108"/>
              <w:jc w:val="both"/>
              <w:rPr>
                <w:b/>
                <w:sz w:val="22"/>
                <w:szCs w:val="22"/>
              </w:rPr>
            </w:pPr>
            <w:r w:rsidRPr="009340A2">
              <w:rPr>
                <w:b/>
                <w:sz w:val="22"/>
                <w:szCs w:val="22"/>
              </w:rPr>
              <w:t xml:space="preserve">un mobilitātes </w:t>
            </w:r>
            <w:r w:rsidRPr="009340A2">
              <w:rPr>
                <w:b/>
                <w:sz w:val="22"/>
                <w:szCs w:val="22"/>
              </w:rPr>
              <w:t>departaments</w:t>
            </w:r>
          </w:p>
          <w:p w14:paraId="5ACF177D" w14:textId="25FC89B1" w:rsidR="0088064A" w:rsidRDefault="00210E60" w:rsidP="00E32B87">
            <w:pPr>
              <w:rPr>
                <w:w w:val="101"/>
                <w:sz w:val="22"/>
                <w:szCs w:val="22"/>
              </w:rPr>
            </w:pPr>
            <w:r>
              <w:rPr>
                <w:sz w:val="22"/>
                <w:szCs w:val="22"/>
              </w:rPr>
              <w:t>[…]</w:t>
            </w:r>
          </w:p>
          <w:p w14:paraId="7FF8EE47" w14:textId="77777777" w:rsidR="0088064A" w:rsidRPr="006D1B37" w:rsidRDefault="0088064A" w:rsidP="00E32B87">
            <w:pPr>
              <w:rPr>
                <w:w w:val="101"/>
                <w:sz w:val="22"/>
                <w:szCs w:val="22"/>
              </w:rPr>
            </w:pPr>
          </w:p>
        </w:tc>
        <w:tc>
          <w:tcPr>
            <w:tcW w:w="4678" w:type="dxa"/>
          </w:tcPr>
          <w:p w14:paraId="5E9A7CDF" w14:textId="77777777" w:rsidR="00B1117B" w:rsidRDefault="00B1117B" w:rsidP="008031CB">
            <w:pPr>
              <w:ind w:firstLine="32"/>
              <w:jc w:val="both"/>
              <w:rPr>
                <w:rFonts w:eastAsia="Calibri"/>
                <w:b/>
                <w:sz w:val="22"/>
                <w:szCs w:val="22"/>
              </w:rPr>
            </w:pPr>
          </w:p>
          <w:p w14:paraId="192F6682" w14:textId="09058198" w:rsidR="00823CF2" w:rsidRPr="00B1117B" w:rsidRDefault="00210E60" w:rsidP="00823CF2">
            <w:pPr>
              <w:jc w:val="both"/>
              <w:rPr>
                <w:rFonts w:eastAsia="Calibri"/>
                <w:b/>
                <w:sz w:val="22"/>
                <w:szCs w:val="22"/>
              </w:rPr>
            </w:pPr>
            <w:r w:rsidRPr="00B1117B">
              <w:rPr>
                <w:rFonts w:eastAsia="Calibri"/>
                <w:b/>
                <w:sz w:val="22"/>
                <w:szCs w:val="22"/>
              </w:rPr>
              <w:t xml:space="preserve">SIA </w:t>
            </w:r>
            <w:r w:rsidR="001344E9">
              <w:rPr>
                <w:rFonts w:eastAsia="Calibri"/>
                <w:b/>
                <w:sz w:val="22"/>
                <w:szCs w:val="22"/>
              </w:rPr>
              <w:t>“</w:t>
            </w:r>
            <w:r w:rsidRPr="00B1117B">
              <w:rPr>
                <w:rFonts w:eastAsia="Calibri"/>
                <w:b/>
                <w:sz w:val="22"/>
                <w:szCs w:val="22"/>
              </w:rPr>
              <w:t>Eco Baltia vide</w:t>
            </w:r>
            <w:r w:rsidR="001344E9">
              <w:rPr>
                <w:rFonts w:eastAsia="Calibri"/>
                <w:b/>
                <w:sz w:val="22"/>
                <w:szCs w:val="22"/>
              </w:rPr>
              <w:t>”</w:t>
            </w:r>
          </w:p>
          <w:p w14:paraId="5D068183" w14:textId="48FECAED" w:rsidR="00FA6DA1" w:rsidRPr="006D1B37" w:rsidRDefault="00210E60" w:rsidP="00823CF2">
            <w:pPr>
              <w:ind w:firstLine="3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[…]</w:t>
            </w:r>
          </w:p>
        </w:tc>
      </w:tr>
      <w:bookmarkEnd w:id="1"/>
    </w:tbl>
    <w:p w14:paraId="27B2D25C" w14:textId="04699FD0" w:rsidR="000B0995" w:rsidRDefault="000B0995" w:rsidP="00A22C3E">
      <w:pPr>
        <w:jc w:val="both"/>
      </w:pPr>
    </w:p>
    <w:sectPr w:rsidR="000B0995" w:rsidSect="00B0031B">
      <w:footerReference w:type="default" r:id="rId8"/>
      <w:footerReference w:type="first" r:id="rId9"/>
      <w:pgSz w:w="11906" w:h="16838"/>
      <w:pgMar w:top="993" w:right="707" w:bottom="567" w:left="1560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4B9DBF" w14:textId="77777777" w:rsidR="00210E60" w:rsidRDefault="00210E60">
      <w:r>
        <w:separator/>
      </w:r>
    </w:p>
  </w:endnote>
  <w:endnote w:type="continuationSeparator" w:id="0">
    <w:p w14:paraId="7027662D" w14:textId="77777777" w:rsidR="00210E60" w:rsidRDefault="00210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02128178"/>
      <w:docPartObj>
        <w:docPartGallery w:val="Page Numbers (Bottom of Page)"/>
        <w:docPartUnique/>
      </w:docPartObj>
    </w:sdtPr>
    <w:sdtEndPr/>
    <w:sdtContent>
      <w:p w14:paraId="7F54FDC8" w14:textId="77777777" w:rsidR="00157BFE" w:rsidRDefault="00210E60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A98ED78" w14:textId="77777777" w:rsidR="00157BFE" w:rsidRDefault="00157BFE">
    <w:pPr>
      <w:pStyle w:val="Kjene"/>
    </w:pPr>
  </w:p>
  <w:p w14:paraId="57DB12B2" w14:textId="77777777" w:rsidR="00157BFE" w:rsidRDefault="00157BFE">
    <w:pPr>
      <w:jc w:val="center"/>
    </w:pPr>
  </w:p>
  <w:p w14:paraId="0A692B7B" w14:textId="77777777" w:rsidR="00216DCD" w:rsidRDefault="00210E60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5A7CB" w14:textId="77777777" w:rsidR="00157BFE" w:rsidRDefault="00157BFE">
    <w:pPr>
      <w:jc w:val="center"/>
    </w:pPr>
  </w:p>
  <w:p w14:paraId="68C31F30" w14:textId="77777777" w:rsidR="00157BFE" w:rsidRDefault="00157BFE">
    <w:pPr>
      <w:jc w:val="center"/>
    </w:pPr>
  </w:p>
  <w:p w14:paraId="20906BCD" w14:textId="77777777" w:rsidR="00216DCD" w:rsidRDefault="00210E60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D502FD" w14:textId="77777777" w:rsidR="00210E60" w:rsidRDefault="00210E60">
      <w:r>
        <w:separator/>
      </w:r>
    </w:p>
  </w:footnote>
  <w:footnote w:type="continuationSeparator" w:id="0">
    <w:p w14:paraId="08D1243E" w14:textId="77777777" w:rsidR="00210E60" w:rsidRDefault="00210E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46EB0"/>
    <w:multiLevelType w:val="hybridMultilevel"/>
    <w:tmpl w:val="F5C2CDFC"/>
    <w:lvl w:ilvl="0" w:tplc="9FE4710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8A5EA292">
      <w:start w:val="1"/>
      <w:numFmt w:val="lowerLetter"/>
      <w:lvlText w:val="%2."/>
      <w:lvlJc w:val="left"/>
      <w:pPr>
        <w:ind w:left="1789" w:hanging="360"/>
      </w:pPr>
    </w:lvl>
    <w:lvl w:ilvl="2" w:tplc="3D3EF90A" w:tentative="1">
      <w:start w:val="1"/>
      <w:numFmt w:val="lowerRoman"/>
      <w:lvlText w:val="%3."/>
      <w:lvlJc w:val="right"/>
      <w:pPr>
        <w:ind w:left="2509" w:hanging="180"/>
      </w:pPr>
    </w:lvl>
    <w:lvl w:ilvl="3" w:tplc="836AE92E" w:tentative="1">
      <w:start w:val="1"/>
      <w:numFmt w:val="decimal"/>
      <w:lvlText w:val="%4."/>
      <w:lvlJc w:val="left"/>
      <w:pPr>
        <w:ind w:left="3229" w:hanging="360"/>
      </w:pPr>
    </w:lvl>
    <w:lvl w:ilvl="4" w:tplc="365A7DCE" w:tentative="1">
      <w:start w:val="1"/>
      <w:numFmt w:val="lowerLetter"/>
      <w:lvlText w:val="%5."/>
      <w:lvlJc w:val="left"/>
      <w:pPr>
        <w:ind w:left="3949" w:hanging="360"/>
      </w:pPr>
    </w:lvl>
    <w:lvl w:ilvl="5" w:tplc="D9EA6F52" w:tentative="1">
      <w:start w:val="1"/>
      <w:numFmt w:val="lowerRoman"/>
      <w:lvlText w:val="%6."/>
      <w:lvlJc w:val="right"/>
      <w:pPr>
        <w:ind w:left="4669" w:hanging="180"/>
      </w:pPr>
    </w:lvl>
    <w:lvl w:ilvl="6" w:tplc="30B86CD4" w:tentative="1">
      <w:start w:val="1"/>
      <w:numFmt w:val="decimal"/>
      <w:lvlText w:val="%7."/>
      <w:lvlJc w:val="left"/>
      <w:pPr>
        <w:ind w:left="5389" w:hanging="360"/>
      </w:pPr>
    </w:lvl>
    <w:lvl w:ilvl="7" w:tplc="5CDAB156" w:tentative="1">
      <w:start w:val="1"/>
      <w:numFmt w:val="lowerLetter"/>
      <w:lvlText w:val="%8."/>
      <w:lvlJc w:val="left"/>
      <w:pPr>
        <w:ind w:left="6109" w:hanging="360"/>
      </w:pPr>
    </w:lvl>
    <w:lvl w:ilvl="8" w:tplc="A418D440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9447745"/>
    <w:multiLevelType w:val="multilevel"/>
    <w:tmpl w:val="0F9AF1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2120" w:hanging="144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440" w:hanging="144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76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abstractNum w:abstractNumId="2" w15:restartNumberingAfterBreak="0">
    <w:nsid w:val="430732E0"/>
    <w:multiLevelType w:val="hybridMultilevel"/>
    <w:tmpl w:val="E730B820"/>
    <w:lvl w:ilvl="0" w:tplc="8F60BF6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2C0ADDD0" w:tentative="1">
      <w:start w:val="1"/>
      <w:numFmt w:val="lowerLetter"/>
      <w:lvlText w:val="%2."/>
      <w:lvlJc w:val="left"/>
      <w:pPr>
        <w:ind w:left="1800" w:hanging="360"/>
      </w:pPr>
    </w:lvl>
    <w:lvl w:ilvl="2" w:tplc="01A0B0FA" w:tentative="1">
      <w:start w:val="1"/>
      <w:numFmt w:val="lowerRoman"/>
      <w:lvlText w:val="%3."/>
      <w:lvlJc w:val="right"/>
      <w:pPr>
        <w:ind w:left="2520" w:hanging="180"/>
      </w:pPr>
    </w:lvl>
    <w:lvl w:ilvl="3" w:tplc="D6D684D6" w:tentative="1">
      <w:start w:val="1"/>
      <w:numFmt w:val="decimal"/>
      <w:lvlText w:val="%4."/>
      <w:lvlJc w:val="left"/>
      <w:pPr>
        <w:ind w:left="3240" w:hanging="360"/>
      </w:pPr>
    </w:lvl>
    <w:lvl w:ilvl="4" w:tplc="91F6F9CA" w:tentative="1">
      <w:start w:val="1"/>
      <w:numFmt w:val="lowerLetter"/>
      <w:lvlText w:val="%5."/>
      <w:lvlJc w:val="left"/>
      <w:pPr>
        <w:ind w:left="3960" w:hanging="360"/>
      </w:pPr>
    </w:lvl>
    <w:lvl w:ilvl="5" w:tplc="71229264" w:tentative="1">
      <w:start w:val="1"/>
      <w:numFmt w:val="lowerRoman"/>
      <w:lvlText w:val="%6."/>
      <w:lvlJc w:val="right"/>
      <w:pPr>
        <w:ind w:left="4680" w:hanging="180"/>
      </w:pPr>
    </w:lvl>
    <w:lvl w:ilvl="6" w:tplc="959A9D82" w:tentative="1">
      <w:start w:val="1"/>
      <w:numFmt w:val="decimal"/>
      <w:lvlText w:val="%7."/>
      <w:lvlJc w:val="left"/>
      <w:pPr>
        <w:ind w:left="5400" w:hanging="360"/>
      </w:pPr>
    </w:lvl>
    <w:lvl w:ilvl="7" w:tplc="FAECFBE2" w:tentative="1">
      <w:start w:val="1"/>
      <w:numFmt w:val="lowerLetter"/>
      <w:lvlText w:val="%8."/>
      <w:lvlJc w:val="left"/>
      <w:pPr>
        <w:ind w:left="6120" w:hanging="360"/>
      </w:pPr>
    </w:lvl>
    <w:lvl w:ilvl="8" w:tplc="A978112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7482829"/>
    <w:multiLevelType w:val="multilevel"/>
    <w:tmpl w:val="19FC2F56"/>
    <w:lvl w:ilvl="0">
      <w:start w:val="1"/>
      <w:numFmt w:val="decimal"/>
      <w:lvlText w:val="%1."/>
      <w:lvlJc w:val="left"/>
      <w:pPr>
        <w:ind w:left="570" w:hanging="57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570" w:hanging="570"/>
      </w:pPr>
      <w:rPr>
        <w:rFonts w:cs="Times New Roman" w:hint="default"/>
        <w:b/>
        <w:sz w:val="22"/>
        <w:szCs w:val="22"/>
      </w:rPr>
    </w:lvl>
    <w:lvl w:ilvl="2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4" w15:restartNumberingAfterBreak="0">
    <w:nsid w:val="5BBD2649"/>
    <w:multiLevelType w:val="multilevel"/>
    <w:tmpl w:val="A11425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5CE86D4F"/>
    <w:multiLevelType w:val="hybridMultilevel"/>
    <w:tmpl w:val="585E76B0"/>
    <w:lvl w:ilvl="0" w:tplc="11E24ABC">
      <w:start w:val="5"/>
      <w:numFmt w:val="bullet"/>
      <w:lvlText w:val="-"/>
      <w:lvlJc w:val="left"/>
      <w:pPr>
        <w:ind w:left="539" w:hanging="360"/>
      </w:pPr>
      <w:rPr>
        <w:rFonts w:ascii="Times New Roman" w:eastAsia="Times New Roman" w:hAnsi="Times New Roman" w:cs="Times New Roman" w:hint="default"/>
      </w:rPr>
    </w:lvl>
    <w:lvl w:ilvl="1" w:tplc="9D4271AE" w:tentative="1">
      <w:start w:val="1"/>
      <w:numFmt w:val="bullet"/>
      <w:lvlText w:val="o"/>
      <w:lvlJc w:val="left"/>
      <w:pPr>
        <w:ind w:left="1259" w:hanging="360"/>
      </w:pPr>
      <w:rPr>
        <w:rFonts w:ascii="Courier New" w:hAnsi="Courier New" w:cs="Courier New" w:hint="default"/>
      </w:rPr>
    </w:lvl>
    <w:lvl w:ilvl="2" w:tplc="862CD604" w:tentative="1">
      <w:start w:val="1"/>
      <w:numFmt w:val="bullet"/>
      <w:lvlText w:val=""/>
      <w:lvlJc w:val="left"/>
      <w:pPr>
        <w:ind w:left="1979" w:hanging="360"/>
      </w:pPr>
      <w:rPr>
        <w:rFonts w:ascii="Wingdings" w:hAnsi="Wingdings" w:hint="default"/>
      </w:rPr>
    </w:lvl>
    <w:lvl w:ilvl="3" w:tplc="E5324B9E" w:tentative="1">
      <w:start w:val="1"/>
      <w:numFmt w:val="bullet"/>
      <w:lvlText w:val=""/>
      <w:lvlJc w:val="left"/>
      <w:pPr>
        <w:ind w:left="2699" w:hanging="360"/>
      </w:pPr>
      <w:rPr>
        <w:rFonts w:ascii="Symbol" w:hAnsi="Symbol" w:hint="default"/>
      </w:rPr>
    </w:lvl>
    <w:lvl w:ilvl="4" w:tplc="635667CA" w:tentative="1">
      <w:start w:val="1"/>
      <w:numFmt w:val="bullet"/>
      <w:lvlText w:val="o"/>
      <w:lvlJc w:val="left"/>
      <w:pPr>
        <w:ind w:left="3419" w:hanging="360"/>
      </w:pPr>
      <w:rPr>
        <w:rFonts w:ascii="Courier New" w:hAnsi="Courier New" w:cs="Courier New" w:hint="default"/>
      </w:rPr>
    </w:lvl>
    <w:lvl w:ilvl="5" w:tplc="4EDCB014" w:tentative="1">
      <w:start w:val="1"/>
      <w:numFmt w:val="bullet"/>
      <w:lvlText w:val=""/>
      <w:lvlJc w:val="left"/>
      <w:pPr>
        <w:ind w:left="4139" w:hanging="360"/>
      </w:pPr>
      <w:rPr>
        <w:rFonts w:ascii="Wingdings" w:hAnsi="Wingdings" w:hint="default"/>
      </w:rPr>
    </w:lvl>
    <w:lvl w:ilvl="6" w:tplc="649C0B94" w:tentative="1">
      <w:start w:val="1"/>
      <w:numFmt w:val="bullet"/>
      <w:lvlText w:val=""/>
      <w:lvlJc w:val="left"/>
      <w:pPr>
        <w:ind w:left="4859" w:hanging="360"/>
      </w:pPr>
      <w:rPr>
        <w:rFonts w:ascii="Symbol" w:hAnsi="Symbol" w:hint="default"/>
      </w:rPr>
    </w:lvl>
    <w:lvl w:ilvl="7" w:tplc="71A8A5E4" w:tentative="1">
      <w:start w:val="1"/>
      <w:numFmt w:val="bullet"/>
      <w:lvlText w:val="o"/>
      <w:lvlJc w:val="left"/>
      <w:pPr>
        <w:ind w:left="5579" w:hanging="360"/>
      </w:pPr>
      <w:rPr>
        <w:rFonts w:ascii="Courier New" w:hAnsi="Courier New" w:cs="Courier New" w:hint="default"/>
      </w:rPr>
    </w:lvl>
    <w:lvl w:ilvl="8" w:tplc="A5E240B2" w:tentative="1">
      <w:start w:val="1"/>
      <w:numFmt w:val="bullet"/>
      <w:lvlText w:val=""/>
      <w:lvlJc w:val="left"/>
      <w:pPr>
        <w:ind w:left="6299" w:hanging="360"/>
      </w:pPr>
      <w:rPr>
        <w:rFonts w:ascii="Wingdings" w:hAnsi="Wingdings" w:hint="default"/>
      </w:rPr>
    </w:lvl>
  </w:abstractNum>
  <w:abstractNum w:abstractNumId="6" w15:restartNumberingAfterBreak="0">
    <w:nsid w:val="64764B99"/>
    <w:multiLevelType w:val="hybridMultilevel"/>
    <w:tmpl w:val="6122C702"/>
    <w:lvl w:ilvl="0" w:tplc="A79803D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5A8F72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786EA02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790B82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67A860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EEED17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5A5D0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C42E98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B1EEB2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F566CD9"/>
    <w:multiLevelType w:val="multilevel"/>
    <w:tmpl w:val="93267C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2042126698">
    <w:abstractNumId w:val="0"/>
  </w:num>
  <w:num w:numId="2" w16cid:durableId="259219723">
    <w:abstractNumId w:val="3"/>
  </w:num>
  <w:num w:numId="3" w16cid:durableId="1101880305">
    <w:abstractNumId w:val="5"/>
  </w:num>
  <w:num w:numId="4" w16cid:durableId="687754829">
    <w:abstractNumId w:val="7"/>
  </w:num>
  <w:num w:numId="5" w16cid:durableId="982351043">
    <w:abstractNumId w:val="4"/>
  </w:num>
  <w:num w:numId="6" w16cid:durableId="677729429">
    <w:abstractNumId w:val="1"/>
  </w:num>
  <w:num w:numId="7" w16cid:durableId="231938175">
    <w:abstractNumId w:val="6"/>
  </w:num>
  <w:num w:numId="8" w16cid:durableId="14746354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31B"/>
    <w:rsid w:val="00006160"/>
    <w:rsid w:val="0005171F"/>
    <w:rsid w:val="00056ABC"/>
    <w:rsid w:val="00083B59"/>
    <w:rsid w:val="000A5D3F"/>
    <w:rsid w:val="000B0995"/>
    <w:rsid w:val="000B6AC1"/>
    <w:rsid w:val="001344E9"/>
    <w:rsid w:val="00157BFE"/>
    <w:rsid w:val="00171216"/>
    <w:rsid w:val="001D0A6E"/>
    <w:rsid w:val="001D3744"/>
    <w:rsid w:val="001F308A"/>
    <w:rsid w:val="00210E60"/>
    <w:rsid w:val="00213920"/>
    <w:rsid w:val="00216DCD"/>
    <w:rsid w:val="00232762"/>
    <w:rsid w:val="00277889"/>
    <w:rsid w:val="002A3619"/>
    <w:rsid w:val="002F4DB8"/>
    <w:rsid w:val="00350D44"/>
    <w:rsid w:val="00375E04"/>
    <w:rsid w:val="00390B19"/>
    <w:rsid w:val="003C49AC"/>
    <w:rsid w:val="003D2CD5"/>
    <w:rsid w:val="003E655E"/>
    <w:rsid w:val="003F0780"/>
    <w:rsid w:val="00407252"/>
    <w:rsid w:val="004A7031"/>
    <w:rsid w:val="00522BD9"/>
    <w:rsid w:val="005D6A3C"/>
    <w:rsid w:val="00614668"/>
    <w:rsid w:val="0061685F"/>
    <w:rsid w:val="006238E2"/>
    <w:rsid w:val="00634238"/>
    <w:rsid w:val="00662D1E"/>
    <w:rsid w:val="00663432"/>
    <w:rsid w:val="006677F0"/>
    <w:rsid w:val="00670A20"/>
    <w:rsid w:val="00670BC0"/>
    <w:rsid w:val="00691E53"/>
    <w:rsid w:val="00697E84"/>
    <w:rsid w:val="006D1B37"/>
    <w:rsid w:val="007179FB"/>
    <w:rsid w:val="00730DF0"/>
    <w:rsid w:val="00763AAD"/>
    <w:rsid w:val="007747CD"/>
    <w:rsid w:val="007C627E"/>
    <w:rsid w:val="007C7ADC"/>
    <w:rsid w:val="008031CB"/>
    <w:rsid w:val="00823CF2"/>
    <w:rsid w:val="0085436A"/>
    <w:rsid w:val="00855795"/>
    <w:rsid w:val="00863AF5"/>
    <w:rsid w:val="0088064A"/>
    <w:rsid w:val="008B3FD6"/>
    <w:rsid w:val="008D10FE"/>
    <w:rsid w:val="008D6B91"/>
    <w:rsid w:val="0090608F"/>
    <w:rsid w:val="00921B29"/>
    <w:rsid w:val="00927C67"/>
    <w:rsid w:val="009340A2"/>
    <w:rsid w:val="009463CA"/>
    <w:rsid w:val="00952AE3"/>
    <w:rsid w:val="00977984"/>
    <w:rsid w:val="00981B05"/>
    <w:rsid w:val="00984E45"/>
    <w:rsid w:val="0099329D"/>
    <w:rsid w:val="00995A60"/>
    <w:rsid w:val="009A1F43"/>
    <w:rsid w:val="00A22C3E"/>
    <w:rsid w:val="00A252DB"/>
    <w:rsid w:val="00A51BA4"/>
    <w:rsid w:val="00A70D7C"/>
    <w:rsid w:val="00A85B94"/>
    <w:rsid w:val="00A90960"/>
    <w:rsid w:val="00AA13F7"/>
    <w:rsid w:val="00AA7DE3"/>
    <w:rsid w:val="00AB1A98"/>
    <w:rsid w:val="00AD5B45"/>
    <w:rsid w:val="00AE2F37"/>
    <w:rsid w:val="00B0031B"/>
    <w:rsid w:val="00B02518"/>
    <w:rsid w:val="00B1117B"/>
    <w:rsid w:val="00B3048D"/>
    <w:rsid w:val="00B448FF"/>
    <w:rsid w:val="00B522C2"/>
    <w:rsid w:val="00B611C2"/>
    <w:rsid w:val="00B83869"/>
    <w:rsid w:val="00BA1FCF"/>
    <w:rsid w:val="00BC7343"/>
    <w:rsid w:val="00BD6AEB"/>
    <w:rsid w:val="00BE093B"/>
    <w:rsid w:val="00BE14B2"/>
    <w:rsid w:val="00BE243E"/>
    <w:rsid w:val="00C0178C"/>
    <w:rsid w:val="00C14546"/>
    <w:rsid w:val="00C42F41"/>
    <w:rsid w:val="00C47A8A"/>
    <w:rsid w:val="00C6006A"/>
    <w:rsid w:val="00C72568"/>
    <w:rsid w:val="00C73381"/>
    <w:rsid w:val="00C94234"/>
    <w:rsid w:val="00CB4C1C"/>
    <w:rsid w:val="00D0076D"/>
    <w:rsid w:val="00D01D3E"/>
    <w:rsid w:val="00D95F18"/>
    <w:rsid w:val="00DA2A40"/>
    <w:rsid w:val="00DB34B1"/>
    <w:rsid w:val="00DD19C1"/>
    <w:rsid w:val="00DD5B2A"/>
    <w:rsid w:val="00E32B87"/>
    <w:rsid w:val="00E537B3"/>
    <w:rsid w:val="00E620A4"/>
    <w:rsid w:val="00E64001"/>
    <w:rsid w:val="00E67A10"/>
    <w:rsid w:val="00E75411"/>
    <w:rsid w:val="00E81074"/>
    <w:rsid w:val="00EE0807"/>
    <w:rsid w:val="00F10B6A"/>
    <w:rsid w:val="00F42862"/>
    <w:rsid w:val="00FA6DA1"/>
    <w:rsid w:val="00FC3B1B"/>
    <w:rsid w:val="00FC7D30"/>
    <w:rsid w:val="00FD1E8B"/>
    <w:rsid w:val="00FD2DCC"/>
    <w:rsid w:val="00FF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8E3F33"/>
  <w15:chartTrackingRefBased/>
  <w15:docId w15:val="{8C32AE17-E920-49A7-B400-E612C8300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0031B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Kjene">
    <w:name w:val="footer"/>
    <w:basedOn w:val="Parasts"/>
    <w:link w:val="KjeneRakstz"/>
    <w:uiPriority w:val="99"/>
    <w:rsid w:val="00B0031B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B0031B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character" w:styleId="Hipersaite">
    <w:name w:val="Hyperlink"/>
    <w:uiPriority w:val="99"/>
    <w:rsid w:val="00B0031B"/>
    <w:rPr>
      <w:rFonts w:cs="Times New Roman"/>
      <w:color w:val="0000FF"/>
      <w:u w:val="single"/>
    </w:rPr>
  </w:style>
  <w:style w:type="paragraph" w:styleId="Sarakstarindkopa">
    <w:name w:val="List Paragraph"/>
    <w:aliases w:val="2,Bullet Points,Bullet list,Dot pt,F5 List Paragraph,IFCL - List Paragraph,Indicator Text,List Paragraph Char Char Char,List Paragraph1,List Paragraph12,MAIN CONTENT,No Spacing1,Normal bullet 2,Numbered Para 1,OBC Bullet,Syle 1,Strip"/>
    <w:basedOn w:val="Parasts"/>
    <w:link w:val="SarakstarindkopaRakstz"/>
    <w:uiPriority w:val="34"/>
    <w:qFormat/>
    <w:rsid w:val="00B0031B"/>
    <w:pPr>
      <w:ind w:left="720"/>
      <w:contextualSpacing/>
    </w:pPr>
    <w:rPr>
      <w:szCs w:val="20"/>
    </w:rPr>
  </w:style>
  <w:style w:type="character" w:customStyle="1" w:styleId="SarakstarindkopaRakstz">
    <w:name w:val="Saraksta rindkopa Rakstz."/>
    <w:aliases w:val="2 Rakstz.,Bullet Points Rakstz.,Bullet list Rakstz.,Dot pt Rakstz.,F5 List Paragraph Rakstz.,IFCL - List Paragraph Rakstz.,Indicator Text Rakstz.,List Paragraph Char Char Char Rakstz.,List Paragraph1 Rakstz.,No Spacing1 Rakstz."/>
    <w:link w:val="Sarakstarindkopa"/>
    <w:uiPriority w:val="34"/>
    <w:qFormat/>
    <w:locked/>
    <w:rsid w:val="00B0031B"/>
    <w:rPr>
      <w:rFonts w:ascii="Times New Roman" w:eastAsia="Times New Roman" w:hAnsi="Times New Roman" w:cs="Times New Roman"/>
      <w:kern w:val="0"/>
      <w:sz w:val="26"/>
      <w:szCs w:val="20"/>
      <w:lang w:eastAsia="lv-LV"/>
      <w14:ligatures w14:val="non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006160"/>
    <w:rPr>
      <w:color w:val="605E5C"/>
      <w:shd w:val="clear" w:color="auto" w:fill="E1DFDD"/>
    </w:rPr>
  </w:style>
  <w:style w:type="paragraph" w:styleId="Galvene">
    <w:name w:val="header"/>
    <w:basedOn w:val="Parasts"/>
    <w:link w:val="GalveneRakstz"/>
    <w:unhideWhenUsed/>
    <w:rsid w:val="002F4DB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2F4DB8"/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table" w:customStyle="1" w:styleId="Reatabula1">
    <w:name w:val="Režģa tabula1"/>
    <w:basedOn w:val="Parastatabula"/>
    <w:next w:val="Reatabula"/>
    <w:uiPriority w:val="39"/>
    <w:rsid w:val="00B02518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uiPriority w:val="39"/>
    <w:rsid w:val="00B025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xtspecial">
    <w:name w:val="txt_special"/>
    <w:basedOn w:val="Noklusjumarindkopasfonts"/>
    <w:rsid w:val="00A70D7C"/>
  </w:style>
  <w:style w:type="character" w:customStyle="1" w:styleId="FontStyle28">
    <w:name w:val="Font Style28"/>
    <w:uiPriority w:val="99"/>
    <w:rsid w:val="00A70D7C"/>
    <w:rPr>
      <w:rFonts w:ascii="Times New Roman" w:hAnsi="Times New Roman" w:cs="Times New Roman"/>
      <w:sz w:val="22"/>
      <w:szCs w:val="22"/>
    </w:rPr>
  </w:style>
  <w:style w:type="table" w:customStyle="1" w:styleId="Reatabula2">
    <w:name w:val="Režģa tabula2"/>
    <w:basedOn w:val="Parastatabula"/>
    <w:next w:val="Reatabula"/>
    <w:uiPriority w:val="39"/>
    <w:rsid w:val="0088064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skatjums">
    <w:name w:val="Revision"/>
    <w:hidden/>
    <w:uiPriority w:val="99"/>
    <w:semiHidden/>
    <w:rsid w:val="001F308A"/>
    <w:pPr>
      <w:spacing w:after="0" w:line="240" w:lineRule="auto"/>
    </w:pPr>
    <w:rPr>
      <w:rFonts w:ascii="Times New Roman" w:eastAsia="Times New Roman" w:hAnsi="Times New Roman" w:cs="Times New Roman"/>
      <w:kern w:val="0"/>
      <w:sz w:val="26"/>
      <w:szCs w:val="26"/>
      <w:lang w:eastAsia="lv-LV"/>
      <w14:ligatures w14:val="none"/>
    </w:rPr>
  </w:style>
  <w:style w:type="paragraph" w:styleId="Bezatstarpm">
    <w:name w:val="No Spacing"/>
    <w:link w:val="BezatstarpmRakstz"/>
    <w:uiPriority w:val="1"/>
    <w:qFormat/>
    <w:rsid w:val="00B611C2"/>
    <w:pPr>
      <w:spacing w:after="0" w:line="240" w:lineRule="auto"/>
    </w:pPr>
    <w:rPr>
      <w:rFonts w:ascii="Calibri" w:eastAsia="Times New Roman" w:hAnsi="Calibri" w:cs="Times New Roman"/>
      <w:kern w:val="0"/>
      <w:lang w:val="en-US"/>
      <w14:ligatures w14:val="none"/>
    </w:rPr>
  </w:style>
  <w:style w:type="character" w:customStyle="1" w:styleId="BezatstarpmRakstz">
    <w:name w:val="Bez atstarpēm Rakstz."/>
    <w:link w:val="Bezatstarpm"/>
    <w:uiPriority w:val="1"/>
    <w:locked/>
    <w:rsid w:val="00B611C2"/>
    <w:rPr>
      <w:rFonts w:ascii="Calibri" w:eastAsia="Times New Roman" w:hAnsi="Calibri" w:cs="Times New Roman"/>
      <w:kern w:val="0"/>
      <w:lang w:val="en-US"/>
      <w14:ligatures w14:val="none"/>
    </w:rPr>
  </w:style>
  <w:style w:type="character" w:customStyle="1" w:styleId="FontStyle25">
    <w:name w:val="Font Style25"/>
    <w:uiPriority w:val="99"/>
    <w:rsid w:val="006238E2"/>
    <w:rPr>
      <w:rFonts w:ascii="Times New Roman" w:hAnsi="Times New Roman" w:cs="Times New Roman"/>
      <w:b/>
      <w:bCs/>
      <w:sz w:val="22"/>
      <w:szCs w:val="22"/>
    </w:rPr>
  </w:style>
  <w:style w:type="character" w:styleId="Komentraatsauce">
    <w:name w:val="annotation reference"/>
    <w:basedOn w:val="Noklusjumarindkopasfonts"/>
    <w:uiPriority w:val="99"/>
    <w:unhideWhenUsed/>
    <w:rsid w:val="006238E2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6238E2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6238E2"/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238E2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238E2"/>
    <w:rPr>
      <w:rFonts w:ascii="Times New Roman" w:eastAsia="Times New Roman" w:hAnsi="Times New Roman" w:cs="Times New Roman"/>
      <w:b/>
      <w:bCs/>
      <w:kern w:val="0"/>
      <w:sz w:val="20"/>
      <w:szCs w:val="2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1ABE6F-539F-4E76-B2DC-E7788DD9C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2964</Words>
  <Characters>1691</Characters>
  <Application>Microsoft Office Word</Application>
  <DocSecurity>0</DocSecurity>
  <Lines>14</Lines>
  <Paragraphs>9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Akmeņlauka</dc:creator>
  <cp:lastModifiedBy>Uvis Zeikmanis</cp:lastModifiedBy>
  <cp:revision>16</cp:revision>
  <dcterms:created xsi:type="dcterms:W3CDTF">2024-10-25T13:35:00Z</dcterms:created>
  <dcterms:modified xsi:type="dcterms:W3CDTF">2024-12-18T15:01:00Z</dcterms:modified>
</cp:coreProperties>
</file>