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252AD" w14:textId="77777777" w:rsidR="002552A3" w:rsidRDefault="00BD38EF" w:rsidP="00EF60A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C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Vienošanās Nr.</w:t>
      </w:r>
      <w:r w:rsidR="000B14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C63C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232D1585" w14:textId="1C78865B" w:rsidR="00613C24" w:rsidRDefault="00BD38EF" w:rsidP="00EF60A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</w:pPr>
      <w:r w:rsidRPr="00C63C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2552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Pasūtītāja </w:t>
      </w:r>
      <w:proofErr w:type="spellStart"/>
      <w:r w:rsidR="00EF60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</w:t>
      </w:r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eģ</w:t>
      </w:r>
      <w:proofErr w:type="spellEnd"/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EF60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</w:t>
      </w:r>
      <w:r w:rsidR="00E943C1" w:rsidRPr="00C63CD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91683" w:rsidRPr="00E56828">
        <w:rPr>
          <w:rFonts w:ascii="Times New Roman" w:eastAsia="Times New Roman" w:hAnsi="Times New Roman"/>
          <w:noProof/>
          <w:sz w:val="24"/>
          <w:szCs w:val="24"/>
        </w:rPr>
        <w:t>14-1-12/112/25</w:t>
      </w:r>
      <w:r w:rsidR="002552A3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t xml:space="preserve">, </w:t>
      </w:r>
    </w:p>
    <w:p w14:paraId="3288A044" w14:textId="020F61F1" w:rsidR="00606D41" w:rsidRPr="00C63CD2" w:rsidRDefault="00BD38EF" w:rsidP="00EF60A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t>Izpildītāja reģ. Nr.</w:t>
      </w:r>
      <w:r w:rsidR="00613C24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t xml:space="preserve"> ES-2025-2-2-35</w:t>
      </w:r>
      <w:r w:rsidR="00FC59AA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FC59AA" w:rsidRPr="00C63C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49D89D25" w14:textId="34B55807" w:rsidR="005674EF" w:rsidRPr="00C63CD2" w:rsidRDefault="00BD38EF" w:rsidP="00EF60AF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grozījumiem </w:t>
      </w:r>
      <w:r w:rsidR="00606D41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202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606D41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.gada 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1.novembra</w:t>
      </w:r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pakalpojumu līgumā Nr. 14-1-12/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139</w:t>
      </w:r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Pr="00C63C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programmatūras integratora pakalpojumiem </w:t>
      </w:r>
      <w:proofErr w:type="spellStart"/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Iekšlietu</w:t>
      </w:r>
      <w:proofErr w:type="spellEnd"/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ministrijas Informācijas centra vajadzībām</w:t>
      </w:r>
    </w:p>
    <w:p w14:paraId="604BE3DD" w14:textId="77777777" w:rsidR="005674EF" w:rsidRPr="00C63CD2" w:rsidRDefault="005674EF" w:rsidP="00EF60AF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F8E686B" w14:textId="68ECA9B3" w:rsidR="005674EF" w:rsidRPr="00C63CD2" w:rsidRDefault="00BD38EF" w:rsidP="00D003FB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210037581"/>
      <w:proofErr w:type="spellStart"/>
      <w:r w:rsidRPr="00C63CD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Iekšlietu</w:t>
      </w:r>
      <w:proofErr w:type="spellEnd"/>
      <w:r w:rsidRPr="00C63CD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ministrijas Informācijas centrs</w:t>
      </w:r>
      <w:r w:rsidRPr="00C63CD2">
        <w:rPr>
          <w:rFonts w:ascii="Times New Roman" w:hAnsi="Times New Roman" w:cs="Times New Roman"/>
          <w:color w:val="000000" w:themeColor="text1"/>
          <w:sz w:val="24"/>
          <w:szCs w:val="24"/>
        </w:rPr>
        <w:t>, reģistrācijas numurs 90000289913</w:t>
      </w:r>
      <w:r w:rsidR="00894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45C7" w:rsidRPr="00C63CD2">
        <w:rPr>
          <w:rFonts w:ascii="Times New Roman" w:hAnsi="Times New Roman" w:cs="Times New Roman"/>
          <w:color w:val="000000" w:themeColor="text1"/>
          <w:sz w:val="24"/>
          <w:szCs w:val="24"/>
        </w:rPr>
        <w:t>(turpmāk – Pasūtītājs)</w:t>
      </w:r>
      <w:r w:rsidRPr="00C63CD2">
        <w:rPr>
          <w:rFonts w:ascii="Times New Roman" w:hAnsi="Times New Roman" w:cs="Times New Roman"/>
          <w:color w:val="000000" w:themeColor="text1"/>
          <w:sz w:val="24"/>
          <w:szCs w:val="24"/>
        </w:rPr>
        <w:t>, tā priekšnieka</w:t>
      </w:r>
      <w:r w:rsidR="00D003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vietnieka</w:t>
      </w:r>
      <w:r w:rsidRPr="00C63C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03FB" w:rsidRPr="00D003FB">
        <w:rPr>
          <w:rFonts w:ascii="Times New Roman" w:hAnsi="Times New Roman" w:cs="Times New Roman"/>
          <w:color w:val="000000" w:themeColor="text1"/>
          <w:sz w:val="24"/>
          <w:szCs w:val="24"/>
        </w:rPr>
        <w:t>Jura Meldera personā, kurš rīkojas saskaņā ar Ministru kabineta</w:t>
      </w:r>
      <w:r w:rsidR="00D003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03FB" w:rsidRPr="00D003FB">
        <w:rPr>
          <w:rFonts w:ascii="Times New Roman" w:hAnsi="Times New Roman" w:cs="Times New Roman"/>
          <w:color w:val="000000" w:themeColor="text1"/>
          <w:sz w:val="24"/>
          <w:szCs w:val="24"/>
        </w:rPr>
        <w:t>2016. gada 20. septembra noteikumiem Nr. 616 “</w:t>
      </w:r>
      <w:proofErr w:type="spellStart"/>
      <w:r w:rsidR="00D003FB" w:rsidRPr="00D003FB">
        <w:rPr>
          <w:rFonts w:ascii="Times New Roman" w:hAnsi="Times New Roman" w:cs="Times New Roman"/>
          <w:color w:val="000000" w:themeColor="text1"/>
          <w:sz w:val="24"/>
          <w:szCs w:val="24"/>
        </w:rPr>
        <w:t>Iekšlietu</w:t>
      </w:r>
      <w:proofErr w:type="spellEnd"/>
      <w:r w:rsidR="00D003FB" w:rsidRPr="00D003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ministrijas Informācijas centra nolikums” un</w:t>
      </w:r>
      <w:r w:rsidR="00D003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003FB" w:rsidRPr="00D003FB">
        <w:rPr>
          <w:rFonts w:ascii="Times New Roman" w:hAnsi="Times New Roman" w:cs="Times New Roman"/>
          <w:color w:val="000000" w:themeColor="text1"/>
          <w:sz w:val="24"/>
          <w:szCs w:val="24"/>
        </w:rPr>
        <w:t>Iekšlietu</w:t>
      </w:r>
      <w:proofErr w:type="spellEnd"/>
      <w:r w:rsidR="00D003FB" w:rsidRPr="00D003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ministrijas 2025.gada </w:t>
      </w:r>
      <w:r w:rsidR="00D003FB" w:rsidRPr="006E650D">
        <w:rPr>
          <w:rFonts w:ascii="Times New Roman" w:hAnsi="Times New Roman" w:cs="Times New Roman"/>
          <w:color w:val="000000" w:themeColor="text1"/>
          <w:sz w:val="24"/>
          <w:szCs w:val="24"/>
        </w:rPr>
        <w:t>8.septembra rīkojumu Nr.1-4/1104/25</w:t>
      </w:r>
      <w:r w:rsidRPr="00C63CD2">
        <w:rPr>
          <w:rFonts w:ascii="Times New Roman" w:hAnsi="Times New Roman" w:cs="Times New Roman"/>
          <w:color w:val="000000" w:themeColor="text1"/>
          <w:sz w:val="24"/>
          <w:szCs w:val="24"/>
        </w:rPr>
        <w:t>, no vienas puses, un</w:t>
      </w:r>
    </w:p>
    <w:bookmarkEnd w:id="0"/>
    <w:p w14:paraId="21A1D393" w14:textId="56FE48B7" w:rsidR="00F7110E" w:rsidRPr="00C63CD2" w:rsidRDefault="00BD38EF" w:rsidP="00EF60A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3C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SIA “E-</w:t>
      </w:r>
      <w:proofErr w:type="spellStart"/>
      <w:r w:rsidRPr="00C63C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Synergy</w:t>
      </w:r>
      <w:proofErr w:type="spellEnd"/>
      <w:r w:rsidRPr="00C63C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”, 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reģistrācijas numurs 40103347036</w:t>
      </w:r>
      <w:r w:rsidR="00894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945C7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turpmāk – Izpildītājs</w:t>
      </w:r>
      <w:r w:rsidR="00894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tās valdes locekļa Emīla </w:t>
      </w:r>
      <w:proofErr w:type="spellStart"/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Intenberga</w:t>
      </w:r>
      <w:proofErr w:type="spellEnd"/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personā, kurš rīkojas saskaņā ar  statūtiem, (abi kopā – Līdzēji, bet katrs atsevišķi – Līdzējs)</w:t>
      </w:r>
      <w:r w:rsidR="00FC59AA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no otras puses, </w:t>
      </w:r>
    </w:p>
    <w:p w14:paraId="2D1067D4" w14:textId="35853F19" w:rsidR="005674EF" w:rsidRDefault="00BD38EF" w:rsidP="00EF60A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vienojas par šādiem</w:t>
      </w:r>
      <w:r w:rsidR="00F7110E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grozījumiem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7110E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202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F7110E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8945C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F7110E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gada 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</w:t>
      </w:r>
      <w:r w:rsidR="008945C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novembra</w:t>
      </w:r>
      <w:r w:rsidR="00F7110E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pakalpojumu līgumā Nr. 14-1-12/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139</w:t>
      </w:r>
      <w:r w:rsidR="00F7110E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F7110E" w:rsidRPr="00C63C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 programmatūras integratora pakalpojumiem </w:t>
      </w:r>
      <w:proofErr w:type="spellStart"/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Iekšlietu</w:t>
      </w:r>
      <w:proofErr w:type="spellEnd"/>
      <w:r w:rsidR="00137C4C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ministrijas Informācijas centra vajadzībām</w:t>
      </w:r>
      <w:r w:rsidR="00F7110E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(turpmāk –</w:t>
      </w:r>
      <w:r w:rsidR="009926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L</w:t>
      </w:r>
      <w:r w:rsidR="00F7110E" w:rsidRPr="00C63C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īgums) </w:t>
      </w:r>
      <w:r w:rsidR="00F7110E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saskaņā ar </w:t>
      </w:r>
      <w:r w:rsidR="00137C4C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Līguma</w:t>
      </w:r>
      <w:r w:rsidR="00F7110E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137C4C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F7110E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punktu</w:t>
      </w:r>
      <w:r w:rsidR="00EF60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noslēdz šādu vienošanos (turpmāk – Vienošanās)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14:paraId="6943ECC8" w14:textId="77777777" w:rsidR="00EF60AF" w:rsidRPr="00C63CD2" w:rsidRDefault="00EF60AF" w:rsidP="00EF60A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059C4C1" w14:textId="101E4E3A" w:rsidR="005674EF" w:rsidRPr="00C63CD2" w:rsidRDefault="00BD38EF" w:rsidP="00EF60AF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Izteikt </w:t>
      </w:r>
      <w:r w:rsidR="00EF60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</w:t>
      </w:r>
      <w:r w:rsidR="00F7110E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īgum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7076BF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16.2.2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894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apakš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punktu šādā redakcijā:</w:t>
      </w:r>
    </w:p>
    <w:p w14:paraId="7F232E91" w14:textId="77777777" w:rsidR="007076BF" w:rsidRPr="002552A3" w:rsidRDefault="00BD38EF" w:rsidP="00EF60AF">
      <w:pPr>
        <w:pStyle w:val="ListParagraph"/>
        <w:spacing w:after="0" w:line="240" w:lineRule="auto"/>
        <w:ind w:left="6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“16.2.2. </w:t>
      </w:r>
      <w:r w:rsidRPr="002552A3">
        <w:rPr>
          <w:rFonts w:ascii="Times New Roman" w:hAnsi="Times New Roman" w:cs="Times New Roman"/>
          <w:color w:val="000000" w:themeColor="text1"/>
          <w:sz w:val="24"/>
          <w:szCs w:val="24"/>
        </w:rPr>
        <w:t>Izpildītāja pārstāvji:</w:t>
      </w:r>
    </w:p>
    <w:p w14:paraId="51369AB4" w14:textId="55C3BFF9" w:rsidR="00CA7C30" w:rsidRPr="002552A3" w:rsidRDefault="00BD38EF" w:rsidP="00EF60AF">
      <w:pPr>
        <w:pStyle w:val="ListParagraph"/>
        <w:spacing w:after="0" w:line="240" w:lineRule="auto"/>
        <w:ind w:left="6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52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16.2.2.1.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[..]</w:t>
      </w:r>
      <w:r w:rsidR="002552A3" w:rsidRPr="002552A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E7B2E4" w14:textId="3A90B822" w:rsidR="007076BF" w:rsidRDefault="00BD38EF" w:rsidP="00EF60AF">
      <w:pPr>
        <w:pStyle w:val="ListParagraph"/>
        <w:spacing w:after="0" w:line="240" w:lineRule="auto"/>
        <w:ind w:left="6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52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16.2.2.2.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[..]</w:t>
      </w:r>
      <w:r w:rsidR="00EF60AF" w:rsidRPr="002552A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7362F9B" w14:textId="77777777" w:rsidR="00EF60AF" w:rsidRPr="00C63CD2" w:rsidRDefault="00EF60AF" w:rsidP="00EF60AF">
      <w:pPr>
        <w:pStyle w:val="ListParagraph"/>
        <w:spacing w:after="0" w:line="240" w:lineRule="auto"/>
        <w:ind w:left="6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73FD78" w14:textId="16E121CE" w:rsidR="005674EF" w:rsidRPr="00C63CD2" w:rsidRDefault="00BD38EF" w:rsidP="00EF60AF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Izteikt </w:t>
      </w:r>
      <w:r w:rsidR="009926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Līguma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76BF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35178B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F60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35178B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pielikuma “</w:t>
      </w:r>
      <w:r w:rsidR="007076BF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Izpildītāja vadošo speciālistu, papildu speciālistu un apakšuzņēmēju saraksts” 1.</w:t>
      </w:r>
      <w:r w:rsidR="00EF60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7076BF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tabula. Vadošie speciālisti šādā redakcijā:</w:t>
      </w:r>
    </w:p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943"/>
        <w:gridCol w:w="3877"/>
        <w:gridCol w:w="4394"/>
      </w:tblGrid>
      <w:tr w:rsidR="00F06D90" w14:paraId="7B818335" w14:textId="77777777" w:rsidTr="00616F3E">
        <w:tc>
          <w:tcPr>
            <w:tcW w:w="943" w:type="dxa"/>
            <w:shd w:val="clear" w:color="auto" w:fill="D9D9D9" w:themeFill="background1" w:themeFillShade="D9"/>
          </w:tcPr>
          <w:p w14:paraId="5775F477" w14:textId="77777777" w:rsidR="007076BF" w:rsidRPr="00C63CD2" w:rsidRDefault="00BD38EF" w:rsidP="00EF60AF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Nr.p.k</w:t>
            </w:r>
            <w:proofErr w:type="spellEnd"/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.</w:t>
            </w:r>
          </w:p>
        </w:tc>
        <w:tc>
          <w:tcPr>
            <w:tcW w:w="3877" w:type="dxa"/>
            <w:shd w:val="clear" w:color="auto" w:fill="D9D9D9" w:themeFill="background1" w:themeFillShade="D9"/>
          </w:tcPr>
          <w:p w14:paraId="6330523E" w14:textId="77777777" w:rsidR="007076BF" w:rsidRPr="00C63CD2" w:rsidRDefault="00BD38EF" w:rsidP="00EF60AF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Vārds</w:t>
            </w:r>
            <w:proofErr w:type="spellEnd"/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 xml:space="preserve">, </w:t>
            </w:r>
            <w:proofErr w:type="spellStart"/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uzvārds</w:t>
            </w:r>
            <w:proofErr w:type="spellEnd"/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 xml:space="preserve">, personas </w:t>
            </w:r>
            <w:proofErr w:type="spellStart"/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kods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14:paraId="4FD00CA2" w14:textId="77777777" w:rsidR="007076BF" w:rsidRPr="00C63CD2" w:rsidRDefault="00BD38EF" w:rsidP="00EF60AF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Loma</w:t>
            </w:r>
          </w:p>
        </w:tc>
      </w:tr>
      <w:tr w:rsidR="00F06D90" w14:paraId="43C5ED32" w14:textId="77777777" w:rsidTr="00616F3E">
        <w:tc>
          <w:tcPr>
            <w:tcW w:w="943" w:type="dxa"/>
          </w:tcPr>
          <w:p w14:paraId="329378B9" w14:textId="77777777" w:rsidR="007076BF" w:rsidRPr="00C63CD2" w:rsidRDefault="00BD38EF" w:rsidP="00EF6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7" w:type="dxa"/>
          </w:tcPr>
          <w:p w14:paraId="5E8B1D68" w14:textId="4858C924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394" w:type="dxa"/>
            <w:vAlign w:val="center"/>
          </w:tcPr>
          <w:p w14:paraId="19F41492" w14:textId="77777777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Projekta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vadītājs</w:t>
            </w:r>
            <w:proofErr w:type="spellEnd"/>
          </w:p>
        </w:tc>
      </w:tr>
      <w:tr w:rsidR="00F06D90" w14:paraId="66DF604E" w14:textId="77777777" w:rsidTr="00616F3E">
        <w:tc>
          <w:tcPr>
            <w:tcW w:w="943" w:type="dxa"/>
          </w:tcPr>
          <w:p w14:paraId="1B296DEF" w14:textId="77777777" w:rsidR="007076BF" w:rsidRPr="00C63CD2" w:rsidRDefault="00BD38EF" w:rsidP="00EF6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7" w:type="dxa"/>
          </w:tcPr>
          <w:p w14:paraId="1F6B2A57" w14:textId="2F2D8CC7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394" w:type="dxa"/>
          </w:tcPr>
          <w:p w14:paraId="6D440E24" w14:textId="77777777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Sistēmas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arhitekts</w:t>
            </w:r>
            <w:proofErr w:type="spellEnd"/>
          </w:p>
        </w:tc>
      </w:tr>
      <w:tr w:rsidR="00F06D90" w14:paraId="057F5FD9" w14:textId="77777777" w:rsidTr="00616F3E">
        <w:tc>
          <w:tcPr>
            <w:tcW w:w="943" w:type="dxa"/>
          </w:tcPr>
          <w:p w14:paraId="227E7976" w14:textId="77777777" w:rsidR="007076BF" w:rsidRPr="00C63CD2" w:rsidRDefault="00BD38EF" w:rsidP="00EF6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7" w:type="dxa"/>
          </w:tcPr>
          <w:p w14:paraId="690677A3" w14:textId="6AC3F9DA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394" w:type="dxa"/>
            <w:vAlign w:val="center"/>
          </w:tcPr>
          <w:p w14:paraId="382884E7" w14:textId="77777777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Piegāžu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ķēžu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speciālists</w:t>
            </w:r>
            <w:proofErr w:type="spellEnd"/>
          </w:p>
        </w:tc>
      </w:tr>
      <w:tr w:rsidR="00F06D90" w14:paraId="4D10A96A" w14:textId="77777777" w:rsidTr="00616F3E">
        <w:tc>
          <w:tcPr>
            <w:tcW w:w="943" w:type="dxa"/>
          </w:tcPr>
          <w:p w14:paraId="028CB7B7" w14:textId="77777777" w:rsidR="007076BF" w:rsidRPr="00C63CD2" w:rsidRDefault="00BD38EF" w:rsidP="00EF6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77" w:type="dxa"/>
          </w:tcPr>
          <w:p w14:paraId="6B709D94" w14:textId="0C360148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394" w:type="dxa"/>
          </w:tcPr>
          <w:p w14:paraId="5A5A1627" w14:textId="77777777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Informācijas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pārvaldības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eksperts</w:t>
            </w:r>
            <w:proofErr w:type="spellEnd"/>
          </w:p>
        </w:tc>
      </w:tr>
      <w:tr w:rsidR="00F06D90" w14:paraId="2BBAC5DC" w14:textId="77777777" w:rsidTr="00616F3E">
        <w:tc>
          <w:tcPr>
            <w:tcW w:w="943" w:type="dxa"/>
          </w:tcPr>
          <w:p w14:paraId="134019C8" w14:textId="77777777" w:rsidR="007076BF" w:rsidRPr="00C63CD2" w:rsidRDefault="00BD38EF" w:rsidP="00EF6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7" w:type="dxa"/>
          </w:tcPr>
          <w:p w14:paraId="1D29D211" w14:textId="21A49E71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394" w:type="dxa"/>
          </w:tcPr>
          <w:p w14:paraId="686CA9CB" w14:textId="77777777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Papildu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speciālists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(CKA un DCA)</w:t>
            </w:r>
          </w:p>
        </w:tc>
      </w:tr>
      <w:tr w:rsidR="00F06D90" w14:paraId="39728DD0" w14:textId="77777777" w:rsidTr="00616F3E">
        <w:tc>
          <w:tcPr>
            <w:tcW w:w="943" w:type="dxa"/>
          </w:tcPr>
          <w:p w14:paraId="63D791FC" w14:textId="6004C811" w:rsidR="007076BF" w:rsidRPr="00C63CD2" w:rsidRDefault="00BD38EF" w:rsidP="00EF6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77" w:type="dxa"/>
          </w:tcPr>
          <w:p w14:paraId="60086F40" w14:textId="32E4D18A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394" w:type="dxa"/>
          </w:tcPr>
          <w:p w14:paraId="3EA0CA02" w14:textId="27B9DA67" w:rsidR="007076BF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arhitekts</w:t>
            </w:r>
            <w:proofErr w:type="spellEnd"/>
          </w:p>
        </w:tc>
      </w:tr>
      <w:tr w:rsidR="00F06D90" w14:paraId="4AD2BD8F" w14:textId="77777777" w:rsidTr="00616F3E">
        <w:tc>
          <w:tcPr>
            <w:tcW w:w="943" w:type="dxa"/>
          </w:tcPr>
          <w:p w14:paraId="75E08D7C" w14:textId="669DF63E" w:rsidR="00AB2812" w:rsidRPr="00C63CD2" w:rsidRDefault="00BD38EF" w:rsidP="00EF6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77" w:type="dxa"/>
          </w:tcPr>
          <w:p w14:paraId="42A0D358" w14:textId="420C1564" w:rsidR="00AB2812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394" w:type="dxa"/>
          </w:tcPr>
          <w:p w14:paraId="2ED8B634" w14:textId="468553E0" w:rsidR="00AB2812" w:rsidRPr="00C63CD2" w:rsidRDefault="00BD38EF" w:rsidP="00EF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Projektu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vadītājs</w:t>
            </w:r>
            <w:proofErr w:type="spellEnd"/>
          </w:p>
        </w:tc>
      </w:tr>
    </w:tbl>
    <w:p w14:paraId="0884A9A1" w14:textId="54AF2FA2" w:rsidR="0035178B" w:rsidRPr="00C63CD2" w:rsidRDefault="0035178B" w:rsidP="00EF60AF">
      <w:pPr>
        <w:spacing w:after="0" w:line="240" w:lineRule="auto"/>
        <w:ind w:left="10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732579" w14:textId="7118E9AC" w:rsidR="0043558F" w:rsidRDefault="00BD38EF" w:rsidP="00EF60A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Izteikt </w:t>
      </w:r>
      <w:r w:rsidR="009926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Līguma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1C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3.2.4</w:t>
      </w:r>
      <w:r w:rsidR="009926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94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apakš</w:t>
      </w:r>
      <w:r w:rsidR="009926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punktu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šādā redakcijā:</w:t>
      </w:r>
    </w:p>
    <w:p w14:paraId="7F7AB468" w14:textId="3CBE817A" w:rsidR="009926E5" w:rsidRPr="00C63CD2" w:rsidRDefault="00BD38EF" w:rsidP="00EF60AF">
      <w:pPr>
        <w:pStyle w:val="ListParagraph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</w:t>
      </w:r>
      <w:r w:rsidR="00711C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926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nodrošināt Nodevumu un to </w:t>
      </w:r>
      <w:r w:rsidRPr="009926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projektu savlaicīgu izskatīšanu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;“</w:t>
      </w:r>
      <w:r w:rsidR="00EF60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4B70C8B4" w14:textId="77777777" w:rsidR="00910296" w:rsidRPr="00C63CD2" w:rsidRDefault="00910296" w:rsidP="00EF60AF">
      <w:pPr>
        <w:pStyle w:val="ListParagraph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p w14:paraId="41E3005F" w14:textId="6536F8D0" w:rsidR="0011284A" w:rsidRPr="00C63CD2" w:rsidRDefault="00BD38EF" w:rsidP="00EF60A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Vienošanās stājas spēkā ar </w:t>
      </w:r>
      <w:r w:rsidR="00EF60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tās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ab</w:t>
      </w:r>
      <w:r w:rsidR="00425E57"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usējas parakstīšanas dienu. Vienošanās ir </w:t>
      </w:r>
      <w:r w:rsidR="009926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L</w:t>
      </w: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īguma neatņemama sastāvdaļa.</w:t>
      </w:r>
    </w:p>
    <w:p w14:paraId="10D0A746" w14:textId="2FADE7BF" w:rsidR="0011284A" w:rsidRPr="00C63CD2" w:rsidRDefault="0011284A" w:rsidP="00EF60AF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p w14:paraId="584AF40E" w14:textId="77777777" w:rsidR="006402AF" w:rsidRPr="00C63CD2" w:rsidRDefault="00BD38EF" w:rsidP="00EF60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Līdzēju rekvizīti</w:t>
      </w:r>
    </w:p>
    <w:p w14:paraId="4E81B38C" w14:textId="77777777" w:rsidR="006402AF" w:rsidRPr="00C63CD2" w:rsidRDefault="006402AF" w:rsidP="00EF60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F06D90" w14:paraId="09D503B1" w14:textId="77777777" w:rsidTr="00EF60AF">
        <w:trPr>
          <w:trHeight w:val="94"/>
        </w:trPr>
        <w:tc>
          <w:tcPr>
            <w:tcW w:w="4678" w:type="dxa"/>
            <w:hideMark/>
          </w:tcPr>
          <w:p w14:paraId="60D1E25E" w14:textId="77777777" w:rsidR="006402AF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Pasūtītājs:</w:t>
            </w:r>
          </w:p>
        </w:tc>
        <w:tc>
          <w:tcPr>
            <w:tcW w:w="4536" w:type="dxa"/>
            <w:hideMark/>
          </w:tcPr>
          <w:p w14:paraId="6EE60830" w14:textId="77777777" w:rsidR="006402AF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Piegādātājs:</w:t>
            </w:r>
          </w:p>
        </w:tc>
      </w:tr>
      <w:tr w:rsidR="00F06D90" w14:paraId="6BBFE42C" w14:textId="77777777" w:rsidTr="00EF60AF">
        <w:trPr>
          <w:trHeight w:val="97"/>
        </w:trPr>
        <w:tc>
          <w:tcPr>
            <w:tcW w:w="4678" w:type="dxa"/>
            <w:hideMark/>
          </w:tcPr>
          <w:p w14:paraId="4BFB404B" w14:textId="77777777" w:rsidR="006402AF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Iekšlietu</w:t>
            </w:r>
            <w:proofErr w:type="spellEnd"/>
            <w:r w:rsidRPr="00C63C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ministrijas Informācijas centrs</w:t>
            </w:r>
          </w:p>
        </w:tc>
        <w:tc>
          <w:tcPr>
            <w:tcW w:w="4536" w:type="dxa"/>
            <w:hideMark/>
          </w:tcPr>
          <w:p w14:paraId="00DE506C" w14:textId="4646078C" w:rsidR="006402AF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63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SIA “E-</w:t>
            </w:r>
            <w:proofErr w:type="spellStart"/>
            <w:r w:rsidRPr="00C63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Synergy</w:t>
            </w:r>
            <w:proofErr w:type="spellEnd"/>
            <w:r w:rsidRPr="00C63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”</w:t>
            </w: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06D90" w14:paraId="7C730DE6" w14:textId="77777777" w:rsidTr="00EF60AF">
        <w:trPr>
          <w:trHeight w:val="102"/>
        </w:trPr>
        <w:tc>
          <w:tcPr>
            <w:tcW w:w="4678" w:type="dxa"/>
            <w:hideMark/>
          </w:tcPr>
          <w:p w14:paraId="3BA15AE1" w14:textId="77777777" w:rsidR="00C63CD2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63C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Reģ</w:t>
            </w:r>
            <w:proofErr w:type="spellEnd"/>
            <w:r w:rsidRPr="00C63C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C63C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Nr.: 90000289913</w:t>
            </w:r>
          </w:p>
        </w:tc>
        <w:tc>
          <w:tcPr>
            <w:tcW w:w="4536" w:type="dxa"/>
            <w:hideMark/>
          </w:tcPr>
          <w:p w14:paraId="38284886" w14:textId="70691AB0" w:rsidR="00C63CD2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Vien. </w:t>
            </w:r>
            <w:proofErr w:type="spellStart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Pr="00C63CD2">
              <w:rPr>
                <w:rFonts w:ascii="Times New Roman" w:hAnsi="Times New Roman" w:cs="Times New Roman"/>
                <w:sz w:val="24"/>
                <w:szCs w:val="24"/>
              </w:rPr>
              <w:t xml:space="preserve">. Nr. </w:t>
            </w:r>
            <w:r w:rsidRPr="00C63CD2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40103347036</w:t>
            </w:r>
          </w:p>
        </w:tc>
      </w:tr>
      <w:tr w:rsidR="00F06D90" w14:paraId="0BD89B5F" w14:textId="77777777" w:rsidTr="00EF60AF">
        <w:trPr>
          <w:trHeight w:val="68"/>
        </w:trPr>
        <w:tc>
          <w:tcPr>
            <w:tcW w:w="4678" w:type="dxa"/>
            <w:vAlign w:val="bottom"/>
            <w:hideMark/>
          </w:tcPr>
          <w:p w14:paraId="1C9E672F" w14:textId="77777777" w:rsidR="00C63CD2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(paraksts*) </w:t>
            </w:r>
          </w:p>
          <w:p w14:paraId="4C68EE42" w14:textId="7C59D0B9" w:rsidR="00C63CD2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J.Melderis</w:t>
            </w:r>
            <w:proofErr w:type="spellEnd"/>
            <w:r w:rsidRPr="00C63C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priekšniek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vietnieks</w:t>
            </w:r>
          </w:p>
          <w:p w14:paraId="6E1500C2" w14:textId="70894AE4" w:rsidR="00C63CD2" w:rsidRPr="00C63CD2" w:rsidRDefault="00C63CD2" w:rsidP="00EF60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</w:tcPr>
          <w:p w14:paraId="69F0A96B" w14:textId="77777777" w:rsidR="00C63CD2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(paraksts*) </w:t>
            </w:r>
          </w:p>
          <w:p w14:paraId="25FD920C" w14:textId="333A9847" w:rsidR="00C63CD2" w:rsidRPr="00C63CD2" w:rsidRDefault="00BD38EF" w:rsidP="00EF60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3CD2">
              <w:rPr>
                <w:rFonts w:ascii="Times New Roman" w:eastAsia="Times New Roman" w:hAnsi="Times New Roman" w:cs="Times New Roman"/>
                <w:sz w:val="24"/>
                <w:szCs w:val="24"/>
              </w:rPr>
              <w:t>Emīls Intenbergs</w:t>
            </w:r>
            <w:r w:rsidRPr="00C63CD2">
              <w:rPr>
                <w:rFonts w:ascii="Times New Roman" w:hAnsi="Times New Roman" w:cs="Times New Roman"/>
                <w:sz w:val="24"/>
                <w:szCs w:val="24"/>
              </w:rPr>
              <w:t>, valdes loceklis</w:t>
            </w:r>
          </w:p>
        </w:tc>
      </w:tr>
    </w:tbl>
    <w:p w14:paraId="34286432" w14:textId="76F3565D" w:rsidR="005674EF" w:rsidRPr="00C63CD2" w:rsidRDefault="00BD38EF" w:rsidP="00EF60AF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3C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*ŠIS DOKUMENTS IR PARAKSTĪTS AR DROŠU ELEKTRONISKO PARAKSTU UN SATUR LAIKA ZĪMOGU</w:t>
      </w:r>
    </w:p>
    <w:sectPr w:rsidR="005674EF" w:rsidRPr="00C63CD2" w:rsidSect="00BD38EF">
      <w:headerReference w:type="default" r:id="rId7"/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F8CC7" w14:textId="77777777" w:rsidR="00BD38EF" w:rsidRDefault="00BD38EF" w:rsidP="00BD38EF">
      <w:pPr>
        <w:spacing w:after="0" w:line="240" w:lineRule="auto"/>
      </w:pPr>
      <w:r>
        <w:separator/>
      </w:r>
    </w:p>
  </w:endnote>
  <w:endnote w:type="continuationSeparator" w:id="0">
    <w:p w14:paraId="7A50A8DA" w14:textId="77777777" w:rsidR="00BD38EF" w:rsidRDefault="00BD38EF" w:rsidP="00BD3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67343" w14:textId="77777777" w:rsidR="00BD38EF" w:rsidRDefault="00BD38EF" w:rsidP="00BD38EF">
      <w:pPr>
        <w:spacing w:after="0" w:line="240" w:lineRule="auto"/>
      </w:pPr>
      <w:r>
        <w:separator/>
      </w:r>
    </w:p>
  </w:footnote>
  <w:footnote w:type="continuationSeparator" w:id="0">
    <w:p w14:paraId="0BA082B4" w14:textId="77777777" w:rsidR="00BD38EF" w:rsidRDefault="00BD38EF" w:rsidP="00BD3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1BF82" w14:textId="324C9E35" w:rsidR="00BD38EF" w:rsidRPr="00BD38EF" w:rsidRDefault="00BD38EF" w:rsidP="00BD38EF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BD38EF">
      <w:rPr>
        <w:rFonts w:ascii="Times New Roman" w:hAnsi="Times New Roman" w:cs="Times New Roman"/>
        <w:sz w:val="24"/>
        <w:szCs w:val="24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76E8028F"/>
    <w:multiLevelType w:val="hybridMultilevel"/>
    <w:tmpl w:val="91D8B828"/>
    <w:lvl w:ilvl="0" w:tplc="A0C8B4E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795659D2">
      <w:start w:val="1"/>
      <w:numFmt w:val="lowerLetter"/>
      <w:lvlText w:val="%2."/>
      <w:lvlJc w:val="left"/>
      <w:pPr>
        <w:ind w:left="1760" w:hanging="360"/>
      </w:pPr>
    </w:lvl>
    <w:lvl w:ilvl="2" w:tplc="55366C96" w:tentative="1">
      <w:start w:val="1"/>
      <w:numFmt w:val="lowerRoman"/>
      <w:lvlText w:val="%3."/>
      <w:lvlJc w:val="right"/>
      <w:pPr>
        <w:ind w:left="2480" w:hanging="180"/>
      </w:pPr>
    </w:lvl>
    <w:lvl w:ilvl="3" w:tplc="2F80A3C6" w:tentative="1">
      <w:start w:val="1"/>
      <w:numFmt w:val="decimal"/>
      <w:lvlText w:val="%4."/>
      <w:lvlJc w:val="left"/>
      <w:pPr>
        <w:ind w:left="3200" w:hanging="360"/>
      </w:pPr>
    </w:lvl>
    <w:lvl w:ilvl="4" w:tplc="618C9A60" w:tentative="1">
      <w:start w:val="1"/>
      <w:numFmt w:val="lowerLetter"/>
      <w:lvlText w:val="%5."/>
      <w:lvlJc w:val="left"/>
      <w:pPr>
        <w:ind w:left="3920" w:hanging="360"/>
      </w:pPr>
    </w:lvl>
    <w:lvl w:ilvl="5" w:tplc="F84E4AC6" w:tentative="1">
      <w:start w:val="1"/>
      <w:numFmt w:val="lowerRoman"/>
      <w:lvlText w:val="%6."/>
      <w:lvlJc w:val="right"/>
      <w:pPr>
        <w:ind w:left="4640" w:hanging="180"/>
      </w:pPr>
    </w:lvl>
    <w:lvl w:ilvl="6" w:tplc="EF88F548" w:tentative="1">
      <w:start w:val="1"/>
      <w:numFmt w:val="decimal"/>
      <w:lvlText w:val="%7."/>
      <w:lvlJc w:val="left"/>
      <w:pPr>
        <w:ind w:left="5360" w:hanging="360"/>
      </w:pPr>
    </w:lvl>
    <w:lvl w:ilvl="7" w:tplc="596A8C54" w:tentative="1">
      <w:start w:val="1"/>
      <w:numFmt w:val="lowerLetter"/>
      <w:lvlText w:val="%8."/>
      <w:lvlJc w:val="left"/>
      <w:pPr>
        <w:ind w:left="6080" w:hanging="360"/>
      </w:pPr>
    </w:lvl>
    <w:lvl w:ilvl="8" w:tplc="0BA65096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92"/>
    <w:rsid w:val="00017EDF"/>
    <w:rsid w:val="0005358E"/>
    <w:rsid w:val="000B1433"/>
    <w:rsid w:val="0011284A"/>
    <w:rsid w:val="001135CD"/>
    <w:rsid w:val="00137C4C"/>
    <w:rsid w:val="001E7EC4"/>
    <w:rsid w:val="002552A3"/>
    <w:rsid w:val="0035178B"/>
    <w:rsid w:val="00391683"/>
    <w:rsid w:val="00425E57"/>
    <w:rsid w:val="0043558F"/>
    <w:rsid w:val="004634D5"/>
    <w:rsid w:val="004A1569"/>
    <w:rsid w:val="005674EF"/>
    <w:rsid w:val="005D67AB"/>
    <w:rsid w:val="00606D41"/>
    <w:rsid w:val="00613C24"/>
    <w:rsid w:val="006402AF"/>
    <w:rsid w:val="006625E0"/>
    <w:rsid w:val="00673C9A"/>
    <w:rsid w:val="006E650D"/>
    <w:rsid w:val="007076BF"/>
    <w:rsid w:val="00711C00"/>
    <w:rsid w:val="007B6C9A"/>
    <w:rsid w:val="008945C7"/>
    <w:rsid w:val="008F3A67"/>
    <w:rsid w:val="00910296"/>
    <w:rsid w:val="00970F55"/>
    <w:rsid w:val="009926E5"/>
    <w:rsid w:val="009C7387"/>
    <w:rsid w:val="00AB2812"/>
    <w:rsid w:val="00AC6792"/>
    <w:rsid w:val="00B3030E"/>
    <w:rsid w:val="00B402DA"/>
    <w:rsid w:val="00B53919"/>
    <w:rsid w:val="00B74E35"/>
    <w:rsid w:val="00BB15F5"/>
    <w:rsid w:val="00BD38EF"/>
    <w:rsid w:val="00C40282"/>
    <w:rsid w:val="00C51346"/>
    <w:rsid w:val="00C63CD2"/>
    <w:rsid w:val="00CA7C30"/>
    <w:rsid w:val="00CC37DD"/>
    <w:rsid w:val="00D003FB"/>
    <w:rsid w:val="00DB203A"/>
    <w:rsid w:val="00E56828"/>
    <w:rsid w:val="00E8518B"/>
    <w:rsid w:val="00E943C1"/>
    <w:rsid w:val="00EF60AF"/>
    <w:rsid w:val="00F06D90"/>
    <w:rsid w:val="00F7110E"/>
    <w:rsid w:val="00F8798A"/>
    <w:rsid w:val="00FA58B9"/>
    <w:rsid w:val="00FC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CDA5E"/>
  <w15:chartTrackingRefBased/>
  <w15:docId w15:val="{96321C24-DF2B-4326-B71C-2CA11BE8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qFormat/>
    <w:rsid w:val="005674EF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5674EF"/>
  </w:style>
  <w:style w:type="character" w:styleId="Hyperlink">
    <w:name w:val="Hyperlink"/>
    <w:basedOn w:val="DefaultParagraphFont"/>
    <w:uiPriority w:val="99"/>
    <w:unhideWhenUsed/>
    <w:rsid w:val="005674E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4E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435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7076BF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ldSmall">
    <w:name w:val="Table Bold Small"/>
    <w:basedOn w:val="Normal"/>
    <w:qFormat/>
    <w:rsid w:val="007076BF"/>
    <w:pPr>
      <w:spacing w:before="60" w:after="60" w:line="288" w:lineRule="auto"/>
    </w:pPr>
    <w:rPr>
      <w:rFonts w:ascii="Arial" w:hAnsi="Arial"/>
      <w:b/>
      <w:smallCaps/>
      <w:sz w:val="20"/>
    </w:rPr>
  </w:style>
  <w:style w:type="paragraph" w:styleId="Header">
    <w:name w:val="header"/>
    <w:basedOn w:val="Normal"/>
    <w:link w:val="HeaderChar"/>
    <w:uiPriority w:val="99"/>
    <w:unhideWhenUsed/>
    <w:rsid w:val="00BD38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8EF"/>
  </w:style>
  <w:style w:type="paragraph" w:styleId="Footer">
    <w:name w:val="footer"/>
    <w:basedOn w:val="Normal"/>
    <w:link w:val="FooterChar"/>
    <w:uiPriority w:val="99"/>
    <w:unhideWhenUsed/>
    <w:rsid w:val="00BD38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1449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Skulme</dc:creator>
  <cp:lastModifiedBy>Dace Veitnere</cp:lastModifiedBy>
  <cp:revision>3</cp:revision>
  <dcterms:created xsi:type="dcterms:W3CDTF">2026-02-09T11:44:00Z</dcterms:created>
  <dcterms:modified xsi:type="dcterms:W3CDTF">2026-02-09T11:46:00Z</dcterms:modified>
</cp:coreProperties>
</file>